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E4" w:rsidRDefault="002107E4" w:rsidP="00D41B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5939790" cy="8168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E4" w:rsidRDefault="002107E4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07E4" w:rsidRDefault="002107E4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07E4" w:rsidRDefault="002107E4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07E4" w:rsidRDefault="002107E4" w:rsidP="00D41B1C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B1C" w:rsidRPr="00FF51C6" w:rsidRDefault="00D41B1C" w:rsidP="00D41B1C">
      <w:pPr>
        <w:jc w:val="center"/>
        <w:rPr>
          <w:rFonts w:ascii="Times New Roman" w:hAnsi="Times New Roman"/>
          <w:b/>
          <w:sz w:val="24"/>
          <w:szCs w:val="24"/>
        </w:rPr>
      </w:pPr>
      <w:r w:rsidRPr="00FF51C6">
        <w:rPr>
          <w:rFonts w:ascii="Times New Roman" w:hAnsi="Times New Roman"/>
          <w:b/>
          <w:sz w:val="24"/>
          <w:szCs w:val="24"/>
        </w:rPr>
        <w:t xml:space="preserve">СТРУКТУРА </w:t>
      </w:r>
    </w:p>
    <w:p w:rsidR="00D41B1C" w:rsidRPr="00FF51C6" w:rsidRDefault="00D41B1C" w:rsidP="00D41B1C">
      <w:pPr>
        <w:jc w:val="center"/>
        <w:rPr>
          <w:rFonts w:ascii="Times New Roman" w:hAnsi="Times New Roman"/>
          <w:b/>
          <w:sz w:val="24"/>
          <w:szCs w:val="24"/>
        </w:rPr>
      </w:pPr>
      <w:r w:rsidRPr="00FF51C6">
        <w:rPr>
          <w:rFonts w:ascii="Times New Roman" w:hAnsi="Times New Roman"/>
          <w:b/>
          <w:sz w:val="24"/>
          <w:szCs w:val="24"/>
        </w:rPr>
        <w:t>ОТЧЕТА О САМООБСЛЕДОВАНИИ ОБРАЗОВАТЕЛЬНОЙ ПРОГРАММЫ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1.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об образовательной программе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2.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Структура, содержание образовательной программы, ее ориентация на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рынок труда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3.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 контингенте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4.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Качество образовательной деятельности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FF51C6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обучающихся по образовательной программе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5.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Востребованность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выпускников на рынке труда. Анализ результатов трудоустройства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6.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Научно-исследовательская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работа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образовательной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программе</w:t>
      </w:r>
    </w:p>
    <w:p w:rsidR="00D41B1C" w:rsidRPr="00FF51C6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7.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Ресурсное, в том числе кадровое и материально-техническое обеспечение образовательной программы</w:t>
      </w:r>
    </w:p>
    <w:p w:rsidR="00D41B1C" w:rsidRDefault="00D41B1C" w:rsidP="002107E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8.</w:t>
      </w:r>
      <w:r w:rsidR="001E59E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Внеучебная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</w:t>
      </w:r>
    </w:p>
    <w:p w:rsidR="00D41B1C" w:rsidRPr="006F1B44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1.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контингенте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F1B4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F1B44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D41B1C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2.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результатах государственной итоговой (итоговой) аттестации по образовательной программе</w:t>
      </w:r>
    </w:p>
    <w:p w:rsidR="00D41B1C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  <w:r w:rsidR="000715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Сведения о результатах промежуточной аттестации обучающихся по образовательной программе</w:t>
      </w:r>
    </w:p>
    <w:p w:rsidR="00D41B1C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4. Перечень организаций, с которыми заключены договоры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практической подготовке обучающихся по образовательной программе</w:t>
      </w:r>
    </w:p>
    <w:p w:rsidR="00D41B1C" w:rsidRPr="006F1B44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  <w:r w:rsidRPr="006F1B44">
        <w:rPr>
          <w:rFonts w:ascii="Times New Roman" w:hAnsi="Times New Roman"/>
          <w:sz w:val="24"/>
          <w:szCs w:val="24"/>
        </w:rPr>
        <w:t>.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Кадровое обеспечение образовательной программы</w:t>
      </w:r>
    </w:p>
    <w:p w:rsidR="00BC41D0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6</w:t>
      </w:r>
      <w:r w:rsidRPr="006F1B44">
        <w:rPr>
          <w:rFonts w:ascii="Times New Roman" w:hAnsi="Times New Roman"/>
          <w:sz w:val="24"/>
          <w:szCs w:val="24"/>
        </w:rPr>
        <w:t>.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r w:rsidR="00BC41D0">
        <w:rPr>
          <w:rFonts w:ascii="Times New Roman" w:hAnsi="Times New Roman"/>
          <w:sz w:val="24"/>
          <w:szCs w:val="24"/>
        </w:rPr>
        <w:t xml:space="preserve">Результаты оценки </w:t>
      </w:r>
      <w:proofErr w:type="spellStart"/>
      <w:r w:rsidR="00BC41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BC41D0">
        <w:rPr>
          <w:rFonts w:ascii="Times New Roman" w:hAnsi="Times New Roman"/>
          <w:sz w:val="24"/>
          <w:szCs w:val="24"/>
        </w:rPr>
        <w:t xml:space="preserve"> компетенций (этапа</w:t>
      </w:r>
      <w:r w:rsidR="00647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41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647A5A">
        <w:rPr>
          <w:rFonts w:ascii="Times New Roman" w:hAnsi="Times New Roman"/>
          <w:sz w:val="24"/>
          <w:szCs w:val="24"/>
        </w:rPr>
        <w:t xml:space="preserve"> </w:t>
      </w:r>
      <w:r w:rsidR="00BC41D0">
        <w:rPr>
          <w:rFonts w:ascii="Times New Roman" w:hAnsi="Times New Roman"/>
          <w:sz w:val="24"/>
          <w:szCs w:val="24"/>
        </w:rPr>
        <w:t>компетенций)</w:t>
      </w:r>
      <w:r w:rsidR="00647A5A">
        <w:rPr>
          <w:rFonts w:ascii="Times New Roman" w:hAnsi="Times New Roman"/>
          <w:sz w:val="24"/>
          <w:szCs w:val="24"/>
        </w:rPr>
        <w:t xml:space="preserve"> </w:t>
      </w:r>
    </w:p>
    <w:p w:rsidR="00D41B1C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="00BC41D0" w:rsidRPr="00BC41D0">
        <w:rPr>
          <w:rFonts w:ascii="Times New Roman" w:hAnsi="Times New Roman"/>
          <w:sz w:val="24"/>
          <w:szCs w:val="24"/>
        </w:rPr>
        <w:t>Результаты опроса педагогических и научных работников,</w:t>
      </w:r>
      <w:r w:rsidR="00BC41D0">
        <w:rPr>
          <w:rFonts w:ascii="Times New Roman" w:hAnsi="Times New Roman"/>
          <w:sz w:val="24"/>
          <w:szCs w:val="24"/>
        </w:rPr>
        <w:t xml:space="preserve"> </w:t>
      </w:r>
      <w:r w:rsidR="00BC41D0" w:rsidRPr="00BC41D0">
        <w:rPr>
          <w:rFonts w:ascii="Times New Roman" w:hAnsi="Times New Roman"/>
          <w:sz w:val="24"/>
          <w:szCs w:val="24"/>
        </w:rPr>
        <w:t>обучающихся, представителей работодателей и их объединений</w:t>
      </w:r>
    </w:p>
    <w:p w:rsidR="00D41B1C" w:rsidRDefault="00D41B1C" w:rsidP="002107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Востребованность выпускников на рынке труда. Анализ результатов трудоустройства </w:t>
      </w:r>
    </w:p>
    <w:p w:rsidR="001E59E6" w:rsidRDefault="001E59E6" w:rsidP="002107E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E11A7" w:rsidRDefault="00647A5A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>Сведения об образовательной программе</w:t>
      </w:r>
    </w:p>
    <w:p w:rsidR="00647A5A" w:rsidRPr="000F0271" w:rsidRDefault="00647A5A" w:rsidP="006E11A7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Образовательная программа по направлению подготовки </w:t>
      </w:r>
      <w:r>
        <w:rPr>
          <w:rFonts w:ascii="Times New Roman" w:hAnsi="Times New Roman"/>
          <w:color w:val="000000"/>
          <w:sz w:val="28"/>
          <w:szCs w:val="28"/>
        </w:rPr>
        <w:t xml:space="preserve">09.03.03 Прикладная информатика 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Когнитивные технологии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разработана и реализуется кафедрой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алгебры и математических методов в экономике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физико-математического факультета ФГБОУ </w:t>
      </w:r>
      <w:proofErr w:type="gramStart"/>
      <w:r w:rsidRPr="000F0271">
        <w:rPr>
          <w:rFonts w:ascii="Times New Roman" w:hAnsi="Times New Roman"/>
          <w:bCs/>
          <w:color w:val="000000"/>
          <w:sz w:val="28"/>
          <w:szCs w:val="28"/>
        </w:rPr>
        <w:t>ВО</w:t>
      </w:r>
      <w:proofErr w:type="gramEnd"/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 «Орловский</w:t>
      </w:r>
      <w:r w:rsidRPr="001A55F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>ос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ударственный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>университет имени И.С.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0F0271">
        <w:rPr>
          <w:rFonts w:ascii="Times New Roman" w:hAnsi="Times New Roman"/>
          <w:bCs/>
          <w:color w:val="000000"/>
          <w:sz w:val="28"/>
          <w:szCs w:val="28"/>
        </w:rPr>
        <w:t xml:space="preserve">Тургенева». </w:t>
      </w:r>
      <w:r w:rsidRPr="000F0271">
        <w:rPr>
          <w:rFonts w:ascii="Times New Roman" w:hAnsi="Times New Roman"/>
          <w:color w:val="000000"/>
          <w:sz w:val="28"/>
          <w:szCs w:val="28"/>
        </w:rPr>
        <w:t xml:space="preserve">Фактические условия осуществления образовательной деятельности на момент </w:t>
      </w:r>
      <w:proofErr w:type="spellStart"/>
      <w:r w:rsidRPr="000F0271"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0F0271">
        <w:rPr>
          <w:rFonts w:ascii="Times New Roman" w:hAnsi="Times New Roman"/>
          <w:color w:val="000000"/>
          <w:sz w:val="28"/>
          <w:szCs w:val="28"/>
        </w:rPr>
        <w:t xml:space="preserve"> соответствуют требованиям, предусмотренным лицензией. </w:t>
      </w:r>
    </w:p>
    <w:p w:rsidR="00647A5A" w:rsidRPr="0073764C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764C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64C">
        <w:rPr>
          <w:rFonts w:ascii="Times New Roman" w:hAnsi="Times New Roman"/>
          <w:sz w:val="28"/>
          <w:szCs w:val="28"/>
        </w:rPr>
        <w:t>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64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64C">
        <w:rPr>
          <w:rFonts w:ascii="Times New Roman" w:hAnsi="Times New Roman"/>
          <w:sz w:val="28"/>
          <w:szCs w:val="28"/>
        </w:rPr>
        <w:t xml:space="preserve">подготовка квалифицированных и востребованных специалистов, способных к эффективной профессиональной деятельности в сфере разработки информационных систем и формализации задач предметной области, в том числе специалистов по разработке требований и проектных решений к создаваемым информационным системам, специалистов в области применения системного подхода и математических методов к формализации решения прикладных задач. </w:t>
      </w:r>
      <w:proofErr w:type="gramEnd"/>
    </w:p>
    <w:p w:rsidR="00647A5A" w:rsidRPr="0073764C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По результатам освоения образовательной программы выпускнику присваивается квалификация – бакалавр. </w:t>
      </w:r>
    </w:p>
    <w:p w:rsidR="00647A5A" w:rsidRPr="0073764C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764C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7376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764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3764C">
        <w:rPr>
          <w:rFonts w:ascii="Times New Roman" w:hAnsi="Times New Roman"/>
          <w:sz w:val="28"/>
          <w:szCs w:val="28"/>
        </w:rPr>
        <w:t xml:space="preserve"> осуществляется в очной форме. Срок освоения образовательной программы составляет 4 года.</w:t>
      </w:r>
    </w:p>
    <w:p w:rsidR="00647A5A" w:rsidRPr="0073764C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Объем образовательной программы составляет 240 зачетных единиц (в соответствии с ФГОС </w:t>
      </w:r>
      <w:proofErr w:type="gramStart"/>
      <w:r w:rsidRPr="0073764C"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764C">
        <w:rPr>
          <w:rFonts w:ascii="Times New Roman" w:hAnsi="Times New Roman"/>
          <w:sz w:val="28"/>
          <w:szCs w:val="28"/>
        </w:rPr>
        <w:t>по</w:t>
      </w:r>
      <w:proofErr w:type="gramEnd"/>
      <w:r w:rsidRPr="0073764C">
        <w:rPr>
          <w:rFonts w:ascii="Times New Roman" w:hAnsi="Times New Roman"/>
          <w:sz w:val="28"/>
          <w:szCs w:val="28"/>
        </w:rPr>
        <w:t xml:space="preserve"> направлению подготовки 09.03.03 Прикладная информатика).</w:t>
      </w:r>
    </w:p>
    <w:p w:rsidR="00647A5A" w:rsidRPr="0073764C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>Абитуриент должен иметь документ государственного образца о среднем (полном) общем образовании или среднем профессиональном образовании.</w:t>
      </w:r>
    </w:p>
    <w:p w:rsidR="00647A5A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Образовательная программа по направлению подготовки 09.03.03 Прикладная информатика 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Когнитивные технологии </w:t>
      </w:r>
      <w:r w:rsidRPr="0073764C">
        <w:rPr>
          <w:rFonts w:ascii="Times New Roman" w:hAnsi="Times New Roman"/>
          <w:sz w:val="28"/>
          <w:szCs w:val="28"/>
        </w:rPr>
        <w:t>реализуется на русском языке.</w:t>
      </w:r>
    </w:p>
    <w:p w:rsidR="00647A5A" w:rsidRDefault="00647A5A" w:rsidP="006E11A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Наборы 20</w:t>
      </w:r>
      <w:r w:rsidRPr="00786A0D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2-2025 годов</w:t>
      </w:r>
    </w:p>
    <w:p w:rsidR="00647A5A" w:rsidRPr="006F1930" w:rsidRDefault="00647A5A" w:rsidP="006E1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930">
        <w:rPr>
          <w:rFonts w:ascii="Times New Roman" w:hAnsi="Times New Roman"/>
          <w:sz w:val="28"/>
          <w:szCs w:val="28"/>
        </w:rPr>
        <w:t>Выпускники по направлению подготовки 09.03.03 Прикладная информатика направленности (профиля) Когнитивные технологии должны быть подготовлены к решению задач профессиональной деятельности следующих типов:</w:t>
      </w:r>
    </w:p>
    <w:p w:rsidR="00647A5A" w:rsidRPr="006F1930" w:rsidRDefault="00647A5A" w:rsidP="006E11A7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>научно-исследовательский;</w:t>
      </w:r>
    </w:p>
    <w:p w:rsidR="00647A5A" w:rsidRPr="006F1930" w:rsidRDefault="00647A5A" w:rsidP="006E11A7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>производственно-технологический;</w:t>
      </w:r>
    </w:p>
    <w:p w:rsidR="00647A5A" w:rsidRPr="006F1930" w:rsidRDefault="00647A5A" w:rsidP="006E11A7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>проектный.</w:t>
      </w:r>
    </w:p>
    <w:p w:rsidR="00647A5A" w:rsidRPr="006F1930" w:rsidRDefault="00647A5A" w:rsidP="006E11A7">
      <w:pPr>
        <w:pStyle w:val="Style12"/>
        <w:widowControl/>
        <w:spacing w:line="240" w:lineRule="auto"/>
        <w:ind w:firstLine="709"/>
        <w:jc w:val="left"/>
        <w:rPr>
          <w:sz w:val="28"/>
          <w:szCs w:val="28"/>
        </w:rPr>
      </w:pPr>
      <w:r w:rsidRPr="006F1930">
        <w:rPr>
          <w:sz w:val="28"/>
          <w:szCs w:val="28"/>
        </w:rPr>
        <w:t>Области профессиональной деятельности и сферы профессиональной деятельности, в которых выпускники (</w:t>
      </w:r>
      <w:r w:rsidRPr="006F1930">
        <w:rPr>
          <w:rStyle w:val="FontStyle72"/>
          <w:sz w:val="28"/>
          <w:szCs w:val="28"/>
        </w:rPr>
        <w:t xml:space="preserve">в соответствии с ФГОС </w:t>
      </w:r>
      <w:proofErr w:type="gramStart"/>
      <w:r w:rsidRPr="006F1930">
        <w:rPr>
          <w:rStyle w:val="FontStyle72"/>
          <w:sz w:val="28"/>
          <w:szCs w:val="28"/>
        </w:rPr>
        <w:t>ВО</w:t>
      </w:r>
      <w:proofErr w:type="gramEnd"/>
      <w:r w:rsidRPr="006F1930">
        <w:rPr>
          <w:rStyle w:val="FontStyle72"/>
          <w:sz w:val="28"/>
          <w:szCs w:val="28"/>
        </w:rPr>
        <w:t xml:space="preserve"> </w:t>
      </w:r>
      <w:proofErr w:type="gramStart"/>
      <w:r w:rsidRPr="006F1930">
        <w:rPr>
          <w:rStyle w:val="FontStyle72"/>
          <w:sz w:val="28"/>
          <w:szCs w:val="28"/>
        </w:rPr>
        <w:t>по</w:t>
      </w:r>
      <w:proofErr w:type="gramEnd"/>
      <w:r w:rsidRPr="006F1930">
        <w:rPr>
          <w:rStyle w:val="FontStyle72"/>
          <w:sz w:val="28"/>
          <w:szCs w:val="28"/>
        </w:rPr>
        <w:t xml:space="preserve"> направлению подготовки 09.03.03 Прикладная информатика</w:t>
      </w:r>
      <w:r w:rsidRPr="006F1930">
        <w:rPr>
          <w:sz w:val="28"/>
          <w:szCs w:val="28"/>
        </w:rPr>
        <w:t xml:space="preserve">) могут осуществлять профессиональную деятельность: </w:t>
      </w:r>
    </w:p>
    <w:p w:rsidR="00647A5A" w:rsidRDefault="00647A5A" w:rsidP="006E11A7">
      <w:pPr>
        <w:pStyle w:val="ConsPlusNormal"/>
        <w:numPr>
          <w:ilvl w:val="0"/>
          <w:numId w:val="16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>06 Связь, информационные и коммуникационные технологии (в сфере проектирования, разработки, внедрения и эксплуатации информационных систем, управления их жизненным циклом);</w:t>
      </w:r>
    </w:p>
    <w:p w:rsidR="00647A5A" w:rsidRPr="006F1930" w:rsidRDefault="00647A5A" w:rsidP="006E11A7">
      <w:pPr>
        <w:pStyle w:val="ConsPlusNormal"/>
        <w:numPr>
          <w:ilvl w:val="0"/>
          <w:numId w:val="16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 xml:space="preserve">40 Сквозные виды профессиональной деятельности в </w:t>
      </w:r>
      <w:r w:rsidRPr="006F1930">
        <w:rPr>
          <w:rFonts w:ascii="Times New Roman" w:hAnsi="Times New Roman" w:cs="Times New Roman"/>
          <w:sz w:val="28"/>
          <w:szCs w:val="28"/>
        </w:rPr>
        <w:lastRenderedPageBreak/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:rsidR="00647A5A" w:rsidRDefault="00647A5A" w:rsidP="006E11A7">
      <w:pPr>
        <w:pStyle w:val="ConsPlusNormal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930">
        <w:rPr>
          <w:rFonts w:ascii="Times New Roman" w:hAnsi="Times New Roman" w:cs="Times New Roman"/>
          <w:color w:val="000000"/>
          <w:sz w:val="28"/>
          <w:szCs w:val="28"/>
        </w:rPr>
        <w:t>При подготовке образовательной программы использовались следующие профессиональные стандарты, соответствующие профессиональной деятельности выпускников: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59E6" w:rsidRPr="001E59E6" w:rsidRDefault="001E59E6" w:rsidP="001E59E6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59E6">
        <w:rPr>
          <w:rFonts w:ascii="Times New Roman" w:hAnsi="Times New Roman"/>
          <w:color w:val="000000"/>
          <w:sz w:val="28"/>
          <w:szCs w:val="28"/>
        </w:rPr>
        <w:t>профессиональный стандарт «Программист», утвержденный приказом Министерства труда и социальной защиты Российской Федерации 20 июля 2022 г. № 424н (зарегистрирован Министерством юстиции Российской Федерации 22 августа 2022 г., регистрационный № 69720);</w:t>
      </w:r>
    </w:p>
    <w:p w:rsidR="00647A5A" w:rsidRPr="001E59E6" w:rsidRDefault="001E59E6" w:rsidP="001E59E6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E59E6">
        <w:rPr>
          <w:rFonts w:ascii="Times New Roman" w:hAnsi="Times New Roman"/>
          <w:color w:val="000000"/>
          <w:sz w:val="28"/>
          <w:szCs w:val="28"/>
        </w:rPr>
        <w:t>профессиональный стандарт «Специалист по информационным системам», утвержденный приказом Министерства труда и социальной защиты Российской Федерации 13 июля 2023 г. №586н (зарегистрирован Министерством юстиции Российской Федерации 16 августа 2023 г., регистрационный № 74817).</w:t>
      </w:r>
    </w:p>
    <w:p w:rsidR="001E59E6" w:rsidRPr="001E59E6" w:rsidRDefault="001E59E6" w:rsidP="001E59E6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647A5A" w:rsidRDefault="00647A5A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2.</w:t>
      </w:r>
      <w:r w:rsidR="006E11A7">
        <w:rPr>
          <w:rFonts w:ascii="Times New Roman" w:hAnsi="Times New Roman"/>
          <w:b/>
          <w:sz w:val="28"/>
          <w:szCs w:val="28"/>
        </w:rPr>
        <w:t> </w:t>
      </w:r>
      <w:r w:rsidRPr="00647A5A">
        <w:rPr>
          <w:rFonts w:ascii="Times New Roman" w:hAnsi="Times New Roman"/>
          <w:b/>
          <w:sz w:val="28"/>
          <w:szCs w:val="28"/>
        </w:rPr>
        <w:t>Структура, содержание образовательной программы, ее ориентация на рынок труда</w:t>
      </w:r>
    </w:p>
    <w:p w:rsidR="006E11A7" w:rsidRPr="009B2967" w:rsidRDefault="006E11A7" w:rsidP="006E11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Стр</w:t>
      </w:r>
      <w:r w:rsidRPr="009B2967">
        <w:rPr>
          <w:rFonts w:ascii="Times New Roman" w:hAnsi="Times New Roman"/>
          <w:sz w:val="28"/>
          <w:szCs w:val="28"/>
        </w:rPr>
        <w:t xml:space="preserve">уктура образовательной программы по направлению подготовки </w:t>
      </w:r>
      <w:r>
        <w:rPr>
          <w:rFonts w:ascii="Times New Roman" w:hAnsi="Times New Roman"/>
          <w:sz w:val="28"/>
          <w:szCs w:val="28"/>
        </w:rPr>
        <w:t>09.03.03 Прикладная информатика</w:t>
      </w:r>
      <w:r w:rsidRPr="009B2967">
        <w:rPr>
          <w:rFonts w:ascii="Times New Roman" w:hAnsi="Times New Roman"/>
          <w:sz w:val="28"/>
          <w:szCs w:val="28"/>
        </w:rPr>
        <w:t xml:space="preserve"> направленности (профиля) </w:t>
      </w:r>
      <w:r>
        <w:rPr>
          <w:rFonts w:ascii="Times New Roman" w:hAnsi="Times New Roman"/>
          <w:sz w:val="28"/>
          <w:szCs w:val="28"/>
        </w:rPr>
        <w:t xml:space="preserve">Когнитивные технологии </w:t>
      </w:r>
      <w:r w:rsidRPr="009B2967">
        <w:rPr>
          <w:rFonts w:ascii="Times New Roman" w:hAnsi="Times New Roman"/>
          <w:sz w:val="28"/>
          <w:szCs w:val="28"/>
        </w:rPr>
        <w:t>определяется следующими блоками:</w:t>
      </w:r>
    </w:p>
    <w:p w:rsidR="006E11A7" w:rsidRPr="009B2967" w:rsidRDefault="006E11A7" w:rsidP="006E11A7">
      <w:pPr>
        <w:pStyle w:val="a6"/>
        <w:numPr>
          <w:ilvl w:val="0"/>
          <w:numId w:val="1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1 «Дисциплины (модули)», который включает дисциплины (модули), относящиеся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 программы, и дисциплины (модули), относящиеся</w:t>
      </w:r>
      <w:r>
        <w:rPr>
          <w:rFonts w:ascii="Times New Roman" w:hAnsi="Times New Roman" w:cs="Times New Roman"/>
          <w:sz w:val="28"/>
          <w:szCs w:val="28"/>
        </w:rPr>
        <w:t xml:space="preserve"> к ч</w:t>
      </w:r>
      <w:r w:rsidRPr="005B6F5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6F50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5B6F5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Pr="009B2967">
        <w:rPr>
          <w:rFonts w:ascii="Times New Roman" w:hAnsi="Times New Roman" w:cs="Times New Roman"/>
          <w:sz w:val="28"/>
          <w:szCs w:val="28"/>
        </w:rPr>
        <w:t>;</w:t>
      </w:r>
    </w:p>
    <w:p w:rsidR="006E11A7" w:rsidRPr="009B2967" w:rsidRDefault="006E11A7" w:rsidP="006E11A7">
      <w:pPr>
        <w:pStyle w:val="a6"/>
        <w:numPr>
          <w:ilvl w:val="0"/>
          <w:numId w:val="1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2 «Практики», который включает </w:t>
      </w:r>
      <w:r>
        <w:rPr>
          <w:rFonts w:ascii="Times New Roman" w:hAnsi="Times New Roman" w:cs="Times New Roman"/>
          <w:sz w:val="28"/>
          <w:szCs w:val="28"/>
        </w:rPr>
        <w:t>практики</w:t>
      </w:r>
      <w:r w:rsidRPr="009B2967">
        <w:rPr>
          <w:rFonts w:ascii="Times New Roman" w:hAnsi="Times New Roman" w:cs="Times New Roman"/>
          <w:sz w:val="28"/>
          <w:szCs w:val="28"/>
        </w:rPr>
        <w:t xml:space="preserve">, относящиеся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и ч</w:t>
      </w:r>
      <w:r w:rsidRPr="005B6F5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6F50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5B6F5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Pr="009B2967">
        <w:rPr>
          <w:rFonts w:ascii="Times New Roman" w:hAnsi="Times New Roman" w:cs="Times New Roman"/>
          <w:sz w:val="28"/>
          <w:szCs w:val="28"/>
        </w:rPr>
        <w:t>;</w:t>
      </w:r>
    </w:p>
    <w:p w:rsidR="006E11A7" w:rsidRPr="009B2967" w:rsidRDefault="006E11A7" w:rsidP="006E11A7">
      <w:pPr>
        <w:pStyle w:val="a6"/>
        <w:numPr>
          <w:ilvl w:val="0"/>
          <w:numId w:val="1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 xml:space="preserve">Блок 3 «Государственная итоговая аттестация», который в полном объеме относится к </w:t>
      </w:r>
      <w:r>
        <w:rPr>
          <w:rFonts w:ascii="Times New Roman" w:hAnsi="Times New Roman" w:cs="Times New Roman"/>
          <w:sz w:val="28"/>
          <w:szCs w:val="28"/>
        </w:rPr>
        <w:t>обязательной</w:t>
      </w:r>
      <w:r w:rsidRPr="009B2967">
        <w:rPr>
          <w:rFonts w:ascii="Times New Roman" w:hAnsi="Times New Roman" w:cs="Times New Roman"/>
          <w:sz w:val="28"/>
          <w:szCs w:val="28"/>
        </w:rPr>
        <w:t xml:space="preserve"> части;</w:t>
      </w:r>
    </w:p>
    <w:p w:rsidR="006E11A7" w:rsidRPr="009B2967" w:rsidRDefault="006E11A7" w:rsidP="006E11A7">
      <w:pPr>
        <w:pStyle w:val="a6"/>
        <w:numPr>
          <w:ilvl w:val="0"/>
          <w:numId w:val="1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2967">
        <w:rPr>
          <w:rFonts w:ascii="Times New Roman" w:hAnsi="Times New Roman" w:cs="Times New Roman"/>
          <w:sz w:val="28"/>
          <w:szCs w:val="28"/>
        </w:rPr>
        <w:t>ФТД. Факультативы.</w:t>
      </w:r>
    </w:p>
    <w:p w:rsidR="006E11A7" w:rsidRPr="009B2967" w:rsidRDefault="006E11A7" w:rsidP="006E11A7">
      <w:pPr>
        <w:spacing w:after="0" w:line="240" w:lineRule="auto"/>
        <w:ind w:firstLine="709"/>
        <w:jc w:val="both"/>
        <w:rPr>
          <w:rStyle w:val="FontStyle125"/>
          <w:sz w:val="28"/>
          <w:szCs w:val="28"/>
        </w:rPr>
      </w:pPr>
      <w:r w:rsidRPr="009B2967">
        <w:rPr>
          <w:rFonts w:ascii="Times New Roman" w:hAnsi="Times New Roman"/>
          <w:sz w:val="28"/>
          <w:szCs w:val="28"/>
        </w:rPr>
        <w:t>Конкретное содержание о</w:t>
      </w:r>
      <w:r w:rsidRPr="009B2967">
        <w:rPr>
          <w:rStyle w:val="FontStyle125"/>
          <w:sz w:val="28"/>
          <w:szCs w:val="28"/>
        </w:rPr>
        <w:t>бразовательной программы определяется</w:t>
      </w:r>
      <w:r>
        <w:rPr>
          <w:rStyle w:val="FontStyle125"/>
          <w:sz w:val="28"/>
          <w:szCs w:val="28"/>
        </w:rPr>
        <w:t xml:space="preserve"> </w:t>
      </w:r>
      <w:r w:rsidRPr="009B2967">
        <w:rPr>
          <w:rStyle w:val="FontStyle125"/>
          <w:sz w:val="28"/>
          <w:szCs w:val="28"/>
        </w:rPr>
        <w:t xml:space="preserve">всеми учебными дисциплинами (модулями) как </w:t>
      </w:r>
      <w:r>
        <w:rPr>
          <w:rFonts w:ascii="Times New Roman" w:hAnsi="Times New Roman"/>
          <w:sz w:val="28"/>
          <w:szCs w:val="28"/>
        </w:rPr>
        <w:t>обязательной</w:t>
      </w:r>
      <w:r>
        <w:rPr>
          <w:rStyle w:val="FontStyle125"/>
          <w:sz w:val="28"/>
          <w:szCs w:val="28"/>
        </w:rPr>
        <w:t xml:space="preserve"> части</w:t>
      </w:r>
      <w:r w:rsidRPr="009B2967">
        <w:rPr>
          <w:rStyle w:val="FontStyle125"/>
          <w:sz w:val="28"/>
          <w:szCs w:val="28"/>
        </w:rPr>
        <w:t>, так</w:t>
      </w:r>
      <w:r>
        <w:rPr>
          <w:rStyle w:val="FontStyle1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ч</w:t>
      </w:r>
      <w:r w:rsidRPr="005B6F50">
        <w:rPr>
          <w:rFonts w:ascii="Times New Roman" w:hAnsi="Times New Roman"/>
          <w:sz w:val="28"/>
          <w:szCs w:val="28"/>
        </w:rPr>
        <w:t>аст</w:t>
      </w:r>
      <w:r>
        <w:rPr>
          <w:rFonts w:ascii="Times New Roman" w:hAnsi="Times New Roman"/>
          <w:sz w:val="28"/>
          <w:szCs w:val="28"/>
        </w:rPr>
        <w:t>и</w:t>
      </w:r>
      <w:r w:rsidRPr="005B6F50">
        <w:rPr>
          <w:rFonts w:ascii="Times New Roman" w:hAnsi="Times New Roman"/>
          <w:sz w:val="28"/>
          <w:szCs w:val="28"/>
        </w:rPr>
        <w:t>, формируем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5B6F50">
        <w:rPr>
          <w:rFonts w:ascii="Times New Roman" w:hAnsi="Times New Roman"/>
          <w:sz w:val="28"/>
          <w:szCs w:val="28"/>
        </w:rPr>
        <w:t>участниками образовательных отношений</w:t>
      </w:r>
      <w:r w:rsidRPr="009B2967">
        <w:rPr>
          <w:rStyle w:val="FontStyle125"/>
          <w:sz w:val="28"/>
          <w:szCs w:val="28"/>
        </w:rPr>
        <w:t>:</w:t>
      </w:r>
    </w:p>
    <w:p w:rsidR="006E11A7" w:rsidRPr="001B6DF8" w:rsidRDefault="006E11A7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250C">
        <w:rPr>
          <w:rFonts w:ascii="Times New Roman" w:hAnsi="Times New Roman"/>
          <w:b/>
          <w:sz w:val="28"/>
          <w:szCs w:val="28"/>
        </w:rPr>
        <w:t>Набор 20</w:t>
      </w:r>
      <w:r>
        <w:rPr>
          <w:rFonts w:ascii="Times New Roman" w:hAnsi="Times New Roman"/>
          <w:b/>
          <w:sz w:val="28"/>
          <w:szCs w:val="28"/>
        </w:rPr>
        <w:t>2</w:t>
      </w:r>
      <w:r w:rsidRPr="001B6DF8">
        <w:rPr>
          <w:rFonts w:ascii="Times New Roman" w:hAnsi="Times New Roman"/>
          <w:b/>
          <w:sz w:val="28"/>
          <w:szCs w:val="28"/>
        </w:rPr>
        <w:t>2</w:t>
      </w:r>
    </w:p>
    <w:p w:rsidR="006E11A7" w:rsidRPr="00A41B60" w:rsidRDefault="006E11A7" w:rsidP="001B6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Обязательная часть:</w:t>
      </w:r>
      <w:r w:rsidR="001B6D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6DF8">
        <w:rPr>
          <w:rFonts w:ascii="Times New Roman" w:hAnsi="Times New Roman"/>
          <w:sz w:val="28"/>
          <w:szCs w:val="28"/>
        </w:rPr>
        <w:t>Физическая культура и спорт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Иностранный язык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История (история России, всеобщая история)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Философия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Русский язык и культура речи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Социология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Математика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Концепции современного естествознания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Основы системного анализа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Информационная безопасность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Введение в управление программными проектами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Проектная деятельность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Модуль "Информационные технологии и программирование"</w:t>
      </w:r>
      <w:r w:rsidR="001B6DF8">
        <w:rPr>
          <w:rFonts w:ascii="Times New Roman" w:hAnsi="Times New Roman"/>
          <w:sz w:val="28"/>
          <w:szCs w:val="28"/>
        </w:rPr>
        <w:t>;</w:t>
      </w:r>
      <w:proofErr w:type="gramEnd"/>
      <w:r w:rsidR="001B6DF8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Разработка профессиональных систем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Модуль "Введение в информационные технологии"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 xml:space="preserve">Основы </w:t>
      </w:r>
      <w:r w:rsidRPr="00A41B60">
        <w:rPr>
          <w:rFonts w:ascii="Times New Roman" w:hAnsi="Times New Roman"/>
          <w:sz w:val="28"/>
          <w:szCs w:val="28"/>
        </w:rPr>
        <w:lastRenderedPageBreak/>
        <w:t>информационных технологий и специализированные пакеты профессиональной деятельности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Операционные системы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</w:p>
    <w:p w:rsidR="006E11A7" w:rsidRPr="00A41B60" w:rsidRDefault="006E11A7" w:rsidP="001B6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  <w:r w:rsidR="001B6D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6DF8">
        <w:rPr>
          <w:rFonts w:ascii="Times New Roman" w:hAnsi="Times New Roman"/>
          <w:sz w:val="28"/>
          <w:szCs w:val="28"/>
        </w:rPr>
        <w:t>Конкретная математика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Алгоритмы анализа графов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Основы математической статистики в машинном обучении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Введение в анализ данных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A41B60">
        <w:rPr>
          <w:rFonts w:ascii="Times New Roman" w:hAnsi="Times New Roman"/>
          <w:sz w:val="28"/>
          <w:szCs w:val="28"/>
        </w:rPr>
        <w:t>java</w:t>
      </w:r>
      <w:proofErr w:type="spellEnd"/>
      <w:r w:rsidRPr="00A41B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B60">
        <w:rPr>
          <w:rFonts w:ascii="Times New Roman" w:hAnsi="Times New Roman"/>
          <w:sz w:val="28"/>
          <w:szCs w:val="28"/>
        </w:rPr>
        <w:t>script</w:t>
      </w:r>
      <w:proofErr w:type="spellEnd"/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Анализ временных рядов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41B60">
        <w:rPr>
          <w:rFonts w:ascii="Times New Roman" w:hAnsi="Times New Roman"/>
          <w:sz w:val="28"/>
          <w:szCs w:val="28"/>
        </w:rPr>
        <w:t>Web</w:t>
      </w:r>
      <w:proofErr w:type="spellEnd"/>
      <w:r w:rsidRPr="00A41B60">
        <w:rPr>
          <w:rFonts w:ascii="Times New Roman" w:hAnsi="Times New Roman"/>
          <w:sz w:val="28"/>
          <w:szCs w:val="28"/>
        </w:rPr>
        <w:t>-программирование</w:t>
      </w:r>
      <w:r w:rsidR="001B6DF8">
        <w:rPr>
          <w:rFonts w:ascii="Times New Roman" w:hAnsi="Times New Roman"/>
          <w:sz w:val="28"/>
          <w:szCs w:val="28"/>
        </w:rPr>
        <w:t>; С</w:t>
      </w:r>
      <w:r w:rsidRPr="00A41B60">
        <w:rPr>
          <w:rFonts w:ascii="Times New Roman" w:hAnsi="Times New Roman"/>
          <w:sz w:val="28"/>
          <w:szCs w:val="28"/>
        </w:rPr>
        <w:t xml:space="preserve">татистические </w:t>
      </w:r>
      <w:r w:rsidR="001B6DF8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методы анализа данных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Избранные вопросы анализа данных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Мягкие вычисления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Прикладные нечеткие системы</w:t>
      </w:r>
      <w:r w:rsidR="001B6DF8">
        <w:rPr>
          <w:rFonts w:ascii="Times New Roman" w:hAnsi="Times New Roman"/>
          <w:sz w:val="28"/>
          <w:szCs w:val="28"/>
        </w:rPr>
        <w:t>;</w:t>
      </w:r>
      <w:proofErr w:type="gramEnd"/>
      <w:r w:rsidR="001B6DF8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Модуль "Введение в технологии искусственного интеллекта"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Реинжиниринг и управление бизнес-процессам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Имитационное моделирование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Информационный маркетинг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Когнитивные технологии в экономике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Компьютерные экспертные системы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Введение в обработку естественного языка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Методы экспертного оценивания в теории принятия решений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Проектирование систем управления взаимоотношениями с клиентами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41B60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A41B60">
        <w:rPr>
          <w:rFonts w:ascii="Times New Roman" w:hAnsi="Times New Roman"/>
          <w:sz w:val="28"/>
          <w:szCs w:val="28"/>
        </w:rPr>
        <w:t xml:space="preserve"> системы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Базы данных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Математическая теория риска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Информационный менеджмент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Системы анализа данных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Численные методы</w:t>
      </w:r>
    </w:p>
    <w:p w:rsidR="006E11A7" w:rsidRPr="00A41B60" w:rsidRDefault="006E11A7" w:rsidP="001B6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Факультативы:</w:t>
      </w:r>
      <w:r w:rsidR="001B6DF8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Межкультурная коммуникация в профессиональной сфере общения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Технологическое предпринимательство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Цифровая экономика</w:t>
      </w:r>
    </w:p>
    <w:p w:rsidR="006E11A7" w:rsidRPr="001B6DF8" w:rsidRDefault="006E11A7" w:rsidP="001B6D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250C">
        <w:rPr>
          <w:rFonts w:ascii="Times New Roman" w:hAnsi="Times New Roman"/>
          <w:sz w:val="28"/>
          <w:szCs w:val="28"/>
        </w:rPr>
        <w:t>Блок 2 «Практики» составляют:</w:t>
      </w:r>
      <w:r w:rsidR="001B6DF8">
        <w:rPr>
          <w:rFonts w:ascii="Times New Roman" w:hAnsi="Times New Roman"/>
          <w:sz w:val="28"/>
          <w:szCs w:val="28"/>
        </w:rPr>
        <w:t xml:space="preserve"> учебная и производственная, </w:t>
      </w:r>
      <w:r w:rsidRPr="002C3328">
        <w:rPr>
          <w:rFonts w:ascii="Times New Roman" w:hAnsi="Times New Roman"/>
          <w:sz w:val="28"/>
          <w:szCs w:val="28"/>
        </w:rPr>
        <w:t>технологическая (про</w:t>
      </w:r>
      <w:r w:rsidR="001B6DF8">
        <w:rPr>
          <w:rFonts w:ascii="Times New Roman" w:hAnsi="Times New Roman"/>
          <w:sz w:val="28"/>
          <w:szCs w:val="28"/>
        </w:rPr>
        <w:t>ектно-технологическая) практика,</w:t>
      </w:r>
      <w:r w:rsidRPr="0074250C">
        <w:rPr>
          <w:rFonts w:ascii="Times New Roman" w:hAnsi="Times New Roman"/>
          <w:sz w:val="28"/>
          <w:szCs w:val="28"/>
        </w:rPr>
        <w:t xml:space="preserve"> формируемая участниками образовательных отношений: производственная</w:t>
      </w:r>
      <w:r w:rsidR="001B6DF8">
        <w:rPr>
          <w:rFonts w:ascii="Times New Roman" w:hAnsi="Times New Roman"/>
          <w:sz w:val="28"/>
          <w:szCs w:val="28"/>
        </w:rPr>
        <w:t>,</w:t>
      </w:r>
      <w:r w:rsidRPr="001B6DF8">
        <w:rPr>
          <w:rFonts w:ascii="Times New Roman" w:hAnsi="Times New Roman"/>
          <w:sz w:val="28"/>
          <w:szCs w:val="28"/>
        </w:rPr>
        <w:t xml:space="preserve"> проектная практика; исследовательская практика; преддипломная практика.</w:t>
      </w:r>
      <w:proofErr w:type="gramEnd"/>
    </w:p>
    <w:p w:rsidR="006E11A7" w:rsidRDefault="006E11A7" w:rsidP="006E11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выполнение и защита выпускной квалификационной работы.</w:t>
      </w:r>
    </w:p>
    <w:p w:rsidR="006E11A7" w:rsidRPr="002851BE" w:rsidRDefault="006E11A7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250C">
        <w:rPr>
          <w:rFonts w:ascii="Times New Roman" w:hAnsi="Times New Roman"/>
          <w:b/>
          <w:sz w:val="28"/>
          <w:szCs w:val="28"/>
        </w:rPr>
        <w:t>Набор 20</w:t>
      </w:r>
      <w:r>
        <w:rPr>
          <w:rFonts w:ascii="Times New Roman" w:hAnsi="Times New Roman"/>
          <w:b/>
          <w:sz w:val="28"/>
          <w:szCs w:val="28"/>
        </w:rPr>
        <w:t>23</w:t>
      </w:r>
    </w:p>
    <w:p w:rsidR="006E11A7" w:rsidRPr="00A41B60" w:rsidRDefault="006E11A7" w:rsidP="00721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Обязательная часть:</w:t>
      </w:r>
      <w:r w:rsidR="001B6D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51BE">
        <w:rPr>
          <w:rFonts w:ascii="Times New Roman" w:hAnsi="Times New Roman"/>
          <w:sz w:val="28"/>
          <w:szCs w:val="28"/>
        </w:rPr>
        <w:t>Физическая культура и спорт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Иностранный язык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Философия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История России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Русский язык и культура речи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Социология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1B6DF8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Математика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Концепции современного естествознания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Основы системного анализа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Информационная безопасность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Введение в управление программными проектами</w:t>
      </w:r>
      <w:r w:rsidR="001B6DF8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Проектная деятельность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Основы военной подготовки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721B4D">
        <w:rPr>
          <w:rFonts w:ascii="Times New Roman" w:hAnsi="Times New Roman"/>
          <w:sz w:val="28"/>
          <w:szCs w:val="28"/>
        </w:rPr>
        <w:t>;</w:t>
      </w:r>
      <w:proofErr w:type="gramEnd"/>
      <w:r w:rsidR="00721B4D">
        <w:rPr>
          <w:rFonts w:ascii="Times New Roman" w:hAnsi="Times New Roman"/>
          <w:sz w:val="28"/>
          <w:szCs w:val="28"/>
        </w:rPr>
        <w:t xml:space="preserve"> </w:t>
      </w:r>
      <w:r w:rsidRPr="002851BE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Разработка профессиональных приложений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Операционные системы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</w:p>
    <w:p w:rsidR="006E11A7" w:rsidRPr="002851BE" w:rsidRDefault="006E11A7" w:rsidP="00721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lastRenderedPageBreak/>
        <w:t>Часть, формируемая участниками образовательных отношений:</w:t>
      </w:r>
      <w:r w:rsidR="00721B4D">
        <w:rPr>
          <w:rFonts w:ascii="Times New Roman" w:hAnsi="Times New Roman"/>
          <w:sz w:val="28"/>
          <w:szCs w:val="28"/>
        </w:rPr>
        <w:t xml:space="preserve"> </w:t>
      </w:r>
      <w:r w:rsidRPr="00721B4D">
        <w:rPr>
          <w:rFonts w:ascii="Times New Roman" w:hAnsi="Times New Roman"/>
          <w:sz w:val="28"/>
          <w:szCs w:val="28"/>
        </w:rPr>
        <w:t>Конкретная математика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Алгоритмы анализа графов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Основы математической статистики в машинном обучении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Технологии хранения и обработки данных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2851BE">
        <w:rPr>
          <w:rFonts w:ascii="Times New Roman" w:hAnsi="Times New Roman"/>
          <w:sz w:val="28"/>
          <w:szCs w:val="28"/>
        </w:rPr>
        <w:t>java</w:t>
      </w:r>
      <w:proofErr w:type="spellEnd"/>
      <w:r w:rsidRPr="002851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51BE">
        <w:rPr>
          <w:rFonts w:ascii="Times New Roman" w:hAnsi="Times New Roman"/>
          <w:sz w:val="28"/>
          <w:szCs w:val="28"/>
        </w:rPr>
        <w:t>script</w:t>
      </w:r>
      <w:proofErr w:type="spellEnd"/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Анализ временных рядов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2851BE">
        <w:rPr>
          <w:rFonts w:ascii="Times New Roman" w:hAnsi="Times New Roman"/>
          <w:sz w:val="28"/>
          <w:szCs w:val="28"/>
        </w:rPr>
        <w:t>Web</w:t>
      </w:r>
      <w:proofErr w:type="spellEnd"/>
      <w:r w:rsidRPr="002851BE">
        <w:rPr>
          <w:rFonts w:ascii="Times New Roman" w:hAnsi="Times New Roman"/>
          <w:sz w:val="28"/>
          <w:szCs w:val="28"/>
        </w:rPr>
        <w:t>-программирование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Статистические методы анализа данных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Избранные вопросы анализа данных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Мягкие вычисления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2851BE">
        <w:rPr>
          <w:rFonts w:ascii="Times New Roman" w:hAnsi="Times New Roman"/>
          <w:sz w:val="28"/>
          <w:szCs w:val="28"/>
        </w:rPr>
        <w:t>Прикладные нечеткие системы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Модуль "Введение в технологии искусственного интеллекта"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Реинжиниринг и управление бизнес-процессами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721B4D">
        <w:rPr>
          <w:rFonts w:ascii="Times New Roman" w:hAnsi="Times New Roman"/>
          <w:sz w:val="28"/>
          <w:szCs w:val="28"/>
        </w:rPr>
        <w:t>Имитационное моделирование</w:t>
      </w:r>
      <w:r w:rsidR="00721B4D" w:rsidRPr="00721B4D">
        <w:rPr>
          <w:rFonts w:ascii="Times New Roman" w:hAnsi="Times New Roman"/>
          <w:sz w:val="28"/>
          <w:szCs w:val="28"/>
        </w:rPr>
        <w:t xml:space="preserve">; </w:t>
      </w:r>
      <w:r w:rsidRPr="00721B4D">
        <w:rPr>
          <w:rFonts w:ascii="Times New Roman" w:hAnsi="Times New Roman"/>
          <w:sz w:val="28"/>
          <w:szCs w:val="28"/>
        </w:rPr>
        <w:t>Информационный маркетинг</w:t>
      </w:r>
      <w:r w:rsidR="00721B4D" w:rsidRPr="00721B4D">
        <w:rPr>
          <w:rFonts w:ascii="Times New Roman" w:hAnsi="Times New Roman"/>
          <w:sz w:val="28"/>
          <w:szCs w:val="28"/>
        </w:rPr>
        <w:t xml:space="preserve">; </w:t>
      </w:r>
      <w:r w:rsidRPr="00721B4D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Когнитивные технологии в экономике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Компьютерные экспертные системы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Введение в обработку естественного языка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Методы экспертного оценивания в теории принятия решений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Проектирование систем управления взаимоотношениями с клиентами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2851BE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2851BE">
        <w:rPr>
          <w:rFonts w:ascii="Times New Roman" w:hAnsi="Times New Roman"/>
          <w:sz w:val="28"/>
          <w:szCs w:val="28"/>
        </w:rPr>
        <w:t xml:space="preserve"> системы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721B4D">
        <w:rPr>
          <w:rFonts w:ascii="Times New Roman" w:hAnsi="Times New Roman"/>
          <w:sz w:val="28"/>
          <w:szCs w:val="28"/>
        </w:rPr>
        <w:t>;</w:t>
      </w:r>
      <w:proofErr w:type="gramEnd"/>
      <w:r w:rsidR="00721B4D">
        <w:rPr>
          <w:rFonts w:ascii="Times New Roman" w:hAnsi="Times New Roman"/>
          <w:sz w:val="28"/>
          <w:szCs w:val="28"/>
        </w:rPr>
        <w:t xml:space="preserve"> </w:t>
      </w:r>
      <w:r w:rsidRPr="002851BE">
        <w:rPr>
          <w:rFonts w:ascii="Times New Roman" w:hAnsi="Times New Roman"/>
          <w:sz w:val="28"/>
          <w:szCs w:val="28"/>
        </w:rPr>
        <w:t>Базы данных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Математическая теория риска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Информационный менеджмент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721B4D">
        <w:rPr>
          <w:rFonts w:ascii="Times New Roman" w:hAnsi="Times New Roman"/>
          <w:sz w:val="28"/>
          <w:szCs w:val="28"/>
        </w:rPr>
        <w:t>Прикладные модели машинного обучения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2851BE">
        <w:rPr>
          <w:rFonts w:ascii="Times New Roman" w:hAnsi="Times New Roman"/>
          <w:sz w:val="28"/>
          <w:szCs w:val="28"/>
        </w:rPr>
        <w:t>Численные методы</w:t>
      </w:r>
    </w:p>
    <w:p w:rsidR="006E11A7" w:rsidRPr="00D0261C" w:rsidRDefault="006E11A7" w:rsidP="00D026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Факультативы:</w:t>
      </w:r>
      <w:r w:rsidR="00721B4D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Технологическое предпринимательство</w:t>
      </w:r>
      <w:r w:rsidR="00721B4D">
        <w:rPr>
          <w:rFonts w:ascii="Times New Roman" w:hAnsi="Times New Roman"/>
          <w:sz w:val="28"/>
          <w:szCs w:val="28"/>
        </w:rPr>
        <w:t xml:space="preserve">; </w:t>
      </w:r>
      <w:r w:rsidRPr="00D0261C">
        <w:rPr>
          <w:rFonts w:ascii="Times New Roman" w:hAnsi="Times New Roman"/>
          <w:sz w:val="28"/>
          <w:szCs w:val="28"/>
        </w:rPr>
        <w:t>Цифровая экономика</w:t>
      </w:r>
    </w:p>
    <w:p w:rsidR="006E11A7" w:rsidRPr="00D0261C" w:rsidRDefault="00D0261C" w:rsidP="00D026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Блок 2 «Практики» составляют: </w:t>
      </w:r>
      <w:r w:rsidR="006E11A7" w:rsidRPr="0074250C">
        <w:rPr>
          <w:rFonts w:ascii="Times New Roman" w:hAnsi="Times New Roman"/>
          <w:sz w:val="28"/>
          <w:szCs w:val="28"/>
        </w:rPr>
        <w:t>учебная и производственная</w:t>
      </w:r>
      <w:r>
        <w:rPr>
          <w:rFonts w:ascii="Times New Roman" w:hAnsi="Times New Roman"/>
          <w:sz w:val="28"/>
          <w:szCs w:val="28"/>
        </w:rPr>
        <w:t xml:space="preserve">,  </w:t>
      </w:r>
      <w:r w:rsidR="006E11A7" w:rsidRPr="00D0261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знакомительная практика, </w:t>
      </w:r>
      <w:r w:rsidR="006E11A7" w:rsidRPr="00D0261C">
        <w:rPr>
          <w:rFonts w:ascii="Times New Roman" w:hAnsi="Times New Roman"/>
          <w:sz w:val="28"/>
          <w:szCs w:val="28"/>
        </w:rPr>
        <w:t>технологическая (проектно-технол</w:t>
      </w:r>
      <w:r>
        <w:rPr>
          <w:rFonts w:ascii="Times New Roman" w:hAnsi="Times New Roman"/>
          <w:sz w:val="28"/>
          <w:szCs w:val="28"/>
        </w:rPr>
        <w:t xml:space="preserve">огическая) практика, </w:t>
      </w:r>
      <w:r w:rsidR="006E11A7" w:rsidRPr="0074250C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 xml:space="preserve">ственная, </w:t>
      </w:r>
      <w:r w:rsidR="006E11A7" w:rsidRPr="00D0261C">
        <w:rPr>
          <w:rFonts w:ascii="Times New Roman" w:hAnsi="Times New Roman"/>
          <w:sz w:val="28"/>
          <w:szCs w:val="28"/>
        </w:rPr>
        <w:t>проектная практика; исследовательская практика; преддипломная практика.</w:t>
      </w:r>
      <w:proofErr w:type="gramEnd"/>
    </w:p>
    <w:p w:rsidR="006E11A7" w:rsidRDefault="006E11A7" w:rsidP="006E11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выполнение и защита выпускной квалификационной работы.</w:t>
      </w:r>
    </w:p>
    <w:p w:rsidR="006E11A7" w:rsidRPr="002851BE" w:rsidRDefault="006E11A7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250C">
        <w:rPr>
          <w:rFonts w:ascii="Times New Roman" w:hAnsi="Times New Roman"/>
          <w:b/>
          <w:sz w:val="28"/>
          <w:szCs w:val="28"/>
        </w:rPr>
        <w:t>Набор 20</w:t>
      </w:r>
      <w:r>
        <w:rPr>
          <w:rFonts w:ascii="Times New Roman" w:hAnsi="Times New Roman"/>
          <w:b/>
          <w:sz w:val="28"/>
          <w:szCs w:val="28"/>
        </w:rPr>
        <w:t>24</w:t>
      </w:r>
    </w:p>
    <w:p w:rsidR="006E11A7" w:rsidRPr="00A41B60" w:rsidRDefault="006E11A7" w:rsidP="00D026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Обязательная часть:</w:t>
      </w:r>
      <w:r w:rsidR="00D026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47B2">
        <w:rPr>
          <w:rFonts w:ascii="Times New Roman" w:hAnsi="Times New Roman"/>
          <w:sz w:val="28"/>
          <w:szCs w:val="28"/>
        </w:rPr>
        <w:t>Физическая культура и спорт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Иностранный язык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Философия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История России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Русский язык и культура речи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Социология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Математика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Концепции современного естествознания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Основы системного анализа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Информационная безопасность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Введение в управление программными проектами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Проектная деятельность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Основы военной подготовки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D0261C">
        <w:rPr>
          <w:rFonts w:ascii="Times New Roman" w:hAnsi="Times New Roman"/>
          <w:sz w:val="28"/>
          <w:szCs w:val="28"/>
        </w:rPr>
        <w:t>;</w:t>
      </w:r>
      <w:proofErr w:type="gramEnd"/>
      <w:r w:rsidR="00D0261C">
        <w:rPr>
          <w:rFonts w:ascii="Times New Roman" w:hAnsi="Times New Roman"/>
          <w:sz w:val="28"/>
          <w:szCs w:val="28"/>
        </w:rPr>
        <w:t xml:space="preserve"> </w:t>
      </w:r>
      <w:r w:rsidRPr="00BF47B2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Разработка профессиональных приложений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Операционные системы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  <w:r w:rsidR="00D0261C">
        <w:rPr>
          <w:rFonts w:ascii="Times New Roman" w:hAnsi="Times New Roman"/>
          <w:sz w:val="28"/>
          <w:szCs w:val="28"/>
        </w:rPr>
        <w:t xml:space="preserve">; </w:t>
      </w:r>
    </w:p>
    <w:p w:rsidR="006E11A7" w:rsidRDefault="006E11A7" w:rsidP="00D026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  <w:r w:rsidR="00D0261C">
        <w:rPr>
          <w:rFonts w:ascii="Times New Roman" w:hAnsi="Times New Roman"/>
          <w:sz w:val="28"/>
          <w:szCs w:val="28"/>
        </w:rPr>
        <w:t xml:space="preserve"> </w:t>
      </w:r>
      <w:r w:rsidRPr="00D0261C">
        <w:rPr>
          <w:rFonts w:ascii="Times New Roman" w:hAnsi="Times New Roman"/>
          <w:sz w:val="28"/>
          <w:szCs w:val="28"/>
        </w:rPr>
        <w:t>Конкретная математика</w:t>
      </w:r>
      <w:r w:rsidR="00D0261C">
        <w:rPr>
          <w:rFonts w:ascii="Times New Roman" w:hAnsi="Times New Roman"/>
          <w:sz w:val="28"/>
          <w:szCs w:val="28"/>
        </w:rPr>
        <w:t xml:space="preserve">, </w:t>
      </w:r>
      <w:r w:rsidRPr="00BF47B2">
        <w:rPr>
          <w:rFonts w:ascii="Times New Roman" w:hAnsi="Times New Roman"/>
          <w:sz w:val="28"/>
          <w:szCs w:val="28"/>
        </w:rPr>
        <w:t>Алгоритмы анализа графов</w:t>
      </w:r>
      <w:r w:rsidR="00D0261C">
        <w:rPr>
          <w:rFonts w:ascii="Times New Roman" w:hAnsi="Times New Roman"/>
          <w:sz w:val="28"/>
          <w:szCs w:val="28"/>
        </w:rPr>
        <w:t xml:space="preserve">, </w:t>
      </w:r>
      <w:r w:rsidRPr="00BF47B2">
        <w:rPr>
          <w:rFonts w:ascii="Times New Roman" w:hAnsi="Times New Roman"/>
          <w:sz w:val="28"/>
          <w:szCs w:val="28"/>
        </w:rPr>
        <w:t>Прикладная математическая статистика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Технологии хранения и обработки данных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BF47B2">
        <w:rPr>
          <w:rFonts w:ascii="Times New Roman" w:hAnsi="Times New Roman"/>
          <w:sz w:val="28"/>
          <w:szCs w:val="28"/>
        </w:rPr>
        <w:t>java</w:t>
      </w:r>
      <w:proofErr w:type="spellEnd"/>
      <w:r w:rsidRPr="00BF4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47B2">
        <w:rPr>
          <w:rFonts w:ascii="Times New Roman" w:hAnsi="Times New Roman"/>
          <w:sz w:val="28"/>
          <w:szCs w:val="28"/>
        </w:rPr>
        <w:t>script</w:t>
      </w:r>
      <w:proofErr w:type="spellEnd"/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Анализ временных рядов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F47B2">
        <w:rPr>
          <w:rFonts w:ascii="Times New Roman" w:hAnsi="Times New Roman"/>
          <w:sz w:val="28"/>
          <w:szCs w:val="28"/>
        </w:rPr>
        <w:t>Web</w:t>
      </w:r>
      <w:proofErr w:type="spellEnd"/>
      <w:r w:rsidRPr="00BF47B2">
        <w:rPr>
          <w:rFonts w:ascii="Times New Roman" w:hAnsi="Times New Roman"/>
          <w:sz w:val="28"/>
          <w:szCs w:val="28"/>
        </w:rPr>
        <w:t>-программирование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lastRenderedPageBreak/>
        <w:t>Статистические методы анализа данных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Избранные вопросы анализа данных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Мягкие вычисления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Прикладные нечеткие системы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Модуль "Введение в технологии искусственного интеллекта"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Реинжиниринг и управление бизнес-процессами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Имитационное моделирование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Информационный маркетинг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Когнитивные технологии в экономике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Компьютерные экспертные системы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Введение в обработку естественного языка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Методы экспертного оценивания в теории принятия решений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Проектирование систем управления взаимоотношениями с клиентами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F47B2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BF47B2">
        <w:rPr>
          <w:rFonts w:ascii="Times New Roman" w:hAnsi="Times New Roman"/>
          <w:sz w:val="28"/>
          <w:szCs w:val="28"/>
        </w:rPr>
        <w:t xml:space="preserve"> системы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Базы данных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Математическая теория риска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Информационный менеджмент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Прикладные модели машинного обучения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Численные методы</w:t>
      </w:r>
    </w:p>
    <w:p w:rsidR="006E11A7" w:rsidRPr="00A41B60" w:rsidRDefault="006E11A7" w:rsidP="00D026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47B2">
        <w:rPr>
          <w:rFonts w:ascii="Times New Roman" w:hAnsi="Times New Roman"/>
          <w:sz w:val="28"/>
          <w:szCs w:val="28"/>
        </w:rPr>
        <w:t>Факультативы:</w:t>
      </w:r>
      <w:r w:rsidR="00D0261C">
        <w:rPr>
          <w:rFonts w:ascii="Times New Roman" w:hAnsi="Times New Roman"/>
          <w:sz w:val="28"/>
          <w:szCs w:val="28"/>
        </w:rPr>
        <w:t xml:space="preserve"> </w:t>
      </w:r>
      <w:r w:rsidRPr="00A41B60">
        <w:rPr>
          <w:rFonts w:ascii="Times New Roman" w:hAnsi="Times New Roman"/>
          <w:sz w:val="28"/>
          <w:szCs w:val="28"/>
        </w:rPr>
        <w:t>Технологическое предпринимательство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A41B60">
        <w:rPr>
          <w:rFonts w:ascii="Times New Roman" w:hAnsi="Times New Roman"/>
          <w:sz w:val="28"/>
          <w:szCs w:val="28"/>
        </w:rPr>
        <w:t>Цифровая экономика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BF47B2">
        <w:rPr>
          <w:rFonts w:ascii="Times New Roman" w:hAnsi="Times New Roman"/>
          <w:sz w:val="28"/>
          <w:szCs w:val="28"/>
        </w:rPr>
        <w:t>Общественный проект "Обучение служением"</w:t>
      </w:r>
    </w:p>
    <w:p w:rsidR="006E11A7" w:rsidRPr="0074250C" w:rsidRDefault="006E11A7" w:rsidP="006E11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Блок 2 «Практики» составляют:</w:t>
      </w:r>
      <w:r w:rsidR="00D0261C">
        <w:rPr>
          <w:rFonts w:ascii="Times New Roman" w:hAnsi="Times New Roman"/>
          <w:sz w:val="28"/>
          <w:szCs w:val="28"/>
        </w:rPr>
        <w:t xml:space="preserve"> </w:t>
      </w:r>
      <w:r w:rsidRPr="0074250C">
        <w:rPr>
          <w:rFonts w:ascii="Times New Roman" w:hAnsi="Times New Roman"/>
          <w:sz w:val="28"/>
          <w:szCs w:val="28"/>
        </w:rPr>
        <w:t xml:space="preserve">учебная и производственная. </w:t>
      </w:r>
    </w:p>
    <w:p w:rsidR="006E11A7" w:rsidRPr="00D0261C" w:rsidRDefault="006E11A7" w:rsidP="00D0261C">
      <w:pPr>
        <w:pStyle w:val="a6"/>
        <w:numPr>
          <w:ilvl w:val="0"/>
          <w:numId w:val="19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2C3328">
        <w:rPr>
          <w:rFonts w:ascii="Times New Roman" w:hAnsi="Times New Roman" w:cs="Times New Roman"/>
          <w:sz w:val="28"/>
          <w:szCs w:val="28"/>
        </w:rPr>
        <w:t>ип учебной прак</w:t>
      </w:r>
      <w:r w:rsidR="00D0261C">
        <w:rPr>
          <w:rFonts w:ascii="Times New Roman" w:hAnsi="Times New Roman" w:cs="Times New Roman"/>
          <w:sz w:val="28"/>
          <w:szCs w:val="28"/>
        </w:rPr>
        <w:t xml:space="preserve">тики: ознакомительная практика, </w:t>
      </w:r>
      <w:r w:rsidR="00D0261C" w:rsidRPr="002C3328">
        <w:rPr>
          <w:rFonts w:ascii="Times New Roman" w:hAnsi="Times New Roman" w:cs="Times New Roman"/>
          <w:sz w:val="28"/>
          <w:szCs w:val="28"/>
        </w:rPr>
        <w:t>технологическая (про</w:t>
      </w:r>
      <w:r w:rsidR="00D0261C">
        <w:rPr>
          <w:rFonts w:ascii="Times New Roman" w:hAnsi="Times New Roman" w:cs="Times New Roman"/>
          <w:sz w:val="28"/>
          <w:szCs w:val="28"/>
        </w:rPr>
        <w:t xml:space="preserve">ектно-технологическая) практика, </w:t>
      </w:r>
      <w:r w:rsidR="00D0261C" w:rsidRPr="0074250C">
        <w:rPr>
          <w:rFonts w:ascii="Times New Roman" w:hAnsi="Times New Roman"/>
          <w:sz w:val="28"/>
          <w:szCs w:val="28"/>
        </w:rPr>
        <w:t>производ</w:t>
      </w:r>
      <w:r w:rsidR="00D0261C">
        <w:rPr>
          <w:rFonts w:ascii="Times New Roman" w:hAnsi="Times New Roman"/>
          <w:sz w:val="28"/>
          <w:szCs w:val="28"/>
        </w:rPr>
        <w:t xml:space="preserve">ственная, </w:t>
      </w:r>
      <w:r w:rsidRPr="00D0261C">
        <w:rPr>
          <w:rFonts w:ascii="Times New Roman" w:hAnsi="Times New Roman" w:cs="Times New Roman"/>
          <w:sz w:val="28"/>
          <w:szCs w:val="28"/>
        </w:rPr>
        <w:t>проектная практика; исследовательская практика; преддипломная практика.</w:t>
      </w:r>
      <w:proofErr w:type="gramEnd"/>
    </w:p>
    <w:p w:rsidR="006E11A7" w:rsidRDefault="006E11A7" w:rsidP="006E11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выполнение и защита выпускной квалификационной работы.</w:t>
      </w:r>
    </w:p>
    <w:p w:rsidR="006E11A7" w:rsidRPr="002851BE" w:rsidRDefault="006E11A7" w:rsidP="006E11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250C">
        <w:rPr>
          <w:rFonts w:ascii="Times New Roman" w:hAnsi="Times New Roman"/>
          <w:b/>
          <w:sz w:val="28"/>
          <w:szCs w:val="28"/>
        </w:rPr>
        <w:t>Набор 20</w:t>
      </w:r>
      <w:r>
        <w:rPr>
          <w:rFonts w:ascii="Times New Roman" w:hAnsi="Times New Roman"/>
          <w:b/>
          <w:sz w:val="28"/>
          <w:szCs w:val="28"/>
        </w:rPr>
        <w:t>25</w:t>
      </w:r>
    </w:p>
    <w:p w:rsidR="006E11A7" w:rsidRPr="006E11A7" w:rsidRDefault="006E11A7" w:rsidP="006B62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Обязательная часть:</w:t>
      </w:r>
      <w:r w:rsidR="00D026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E11A7">
        <w:rPr>
          <w:rFonts w:ascii="Times New Roman" w:hAnsi="Times New Roman"/>
          <w:sz w:val="28"/>
          <w:szCs w:val="28"/>
        </w:rPr>
        <w:t>Физическая культура и спорт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Иностранный язык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Философия</w:t>
      </w:r>
      <w:r w:rsidR="00D0261C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История России</w:t>
      </w:r>
      <w:r w:rsidR="000351E2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Русский язык и культура речи</w:t>
      </w:r>
      <w:r w:rsidR="000351E2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Социология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Математика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Концепции современного естествознания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Основы системного анализа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Информационная безопасность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Основы управления программными проектами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Проектная деятельность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Основы военной подготовки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Модуль "Информационные технологии и программирование"</w:t>
      </w:r>
      <w:r w:rsidR="006B627F">
        <w:rPr>
          <w:rFonts w:ascii="Times New Roman" w:hAnsi="Times New Roman"/>
          <w:sz w:val="28"/>
          <w:szCs w:val="28"/>
        </w:rPr>
        <w:t>;</w:t>
      </w:r>
      <w:proofErr w:type="gramEnd"/>
      <w:r w:rsidR="006B627F">
        <w:rPr>
          <w:rFonts w:ascii="Times New Roman" w:hAnsi="Times New Roman"/>
          <w:sz w:val="28"/>
          <w:szCs w:val="28"/>
        </w:rPr>
        <w:t xml:space="preserve"> </w:t>
      </w:r>
      <w:r w:rsidRPr="006E11A7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Разработка профессиональных приложений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Модуль "Введение в информационные технологии"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Операционные системы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</w:p>
    <w:p w:rsidR="006E11A7" w:rsidRPr="006E11A7" w:rsidRDefault="006E11A7" w:rsidP="006B62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  <w:r w:rsidR="006B627F">
        <w:rPr>
          <w:rFonts w:ascii="Times New Roman" w:hAnsi="Times New Roman"/>
          <w:sz w:val="28"/>
          <w:szCs w:val="28"/>
        </w:rPr>
        <w:t xml:space="preserve"> </w:t>
      </w:r>
      <w:r w:rsidRPr="006B627F">
        <w:rPr>
          <w:rFonts w:ascii="Times New Roman" w:hAnsi="Times New Roman"/>
          <w:sz w:val="28"/>
          <w:szCs w:val="28"/>
        </w:rPr>
        <w:t>Конкретная математика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Алгоритмы анализа графов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Прикладная математическая статистика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Технологии хранения и обработки данных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6E11A7">
        <w:rPr>
          <w:rFonts w:ascii="Times New Roman" w:hAnsi="Times New Roman"/>
          <w:sz w:val="28"/>
          <w:szCs w:val="28"/>
        </w:rPr>
        <w:t>java</w:t>
      </w:r>
      <w:proofErr w:type="spellEnd"/>
      <w:r w:rsidRPr="006E11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11A7">
        <w:rPr>
          <w:rFonts w:ascii="Times New Roman" w:hAnsi="Times New Roman"/>
          <w:sz w:val="28"/>
          <w:szCs w:val="28"/>
        </w:rPr>
        <w:t>script</w:t>
      </w:r>
      <w:proofErr w:type="spellEnd"/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Анализ временных рядов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E11A7">
        <w:rPr>
          <w:rFonts w:ascii="Times New Roman" w:hAnsi="Times New Roman"/>
          <w:sz w:val="28"/>
          <w:szCs w:val="28"/>
        </w:rPr>
        <w:t>Web</w:t>
      </w:r>
      <w:proofErr w:type="spellEnd"/>
      <w:r w:rsidRPr="006E11A7">
        <w:rPr>
          <w:rFonts w:ascii="Times New Roman" w:hAnsi="Times New Roman"/>
          <w:sz w:val="28"/>
          <w:szCs w:val="28"/>
        </w:rPr>
        <w:t>-программирование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Статистические методы анализа данных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Избранные вопросы анализа данных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 xml:space="preserve">Практикум по </w:t>
      </w:r>
      <w:r w:rsidRPr="006E11A7">
        <w:rPr>
          <w:rFonts w:ascii="Times New Roman" w:hAnsi="Times New Roman"/>
          <w:sz w:val="28"/>
          <w:szCs w:val="28"/>
        </w:rPr>
        <w:lastRenderedPageBreak/>
        <w:t>научно-исследовательской работе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Мягкие вычисления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Прикладные нечеткие системы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Модуль "Введение в технологии искусственного интеллекта"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Реинжиниринг и управление бизнес-процессами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Имитационное моделирование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Информационный маркетинг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Когнитивные технологии в экономике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Компьютерные экспертные системы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Введение в обработку естественного языка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Методы экспертного оценивания в теории принятия решений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Проектирование систем управления взаимоотношениями с клиентами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E11A7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6E11A7">
        <w:rPr>
          <w:rFonts w:ascii="Times New Roman" w:hAnsi="Times New Roman"/>
          <w:sz w:val="28"/>
          <w:szCs w:val="28"/>
        </w:rPr>
        <w:t xml:space="preserve"> системы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Базы данных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Математическая теория риска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Информационный менеджмент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Прикладные модели машинного обучения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Численные методы</w:t>
      </w:r>
    </w:p>
    <w:p w:rsidR="006E11A7" w:rsidRPr="006E11A7" w:rsidRDefault="006E11A7" w:rsidP="006B62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47B2">
        <w:rPr>
          <w:rFonts w:ascii="Times New Roman" w:hAnsi="Times New Roman"/>
          <w:sz w:val="28"/>
          <w:szCs w:val="28"/>
        </w:rPr>
        <w:t>Факультативы:</w:t>
      </w:r>
      <w:r w:rsidR="006B627F">
        <w:rPr>
          <w:rFonts w:ascii="Times New Roman" w:hAnsi="Times New Roman"/>
          <w:sz w:val="28"/>
          <w:szCs w:val="28"/>
        </w:rPr>
        <w:t xml:space="preserve"> </w:t>
      </w:r>
      <w:r w:rsidRPr="006E11A7">
        <w:rPr>
          <w:rFonts w:ascii="Times New Roman" w:hAnsi="Times New Roman"/>
          <w:sz w:val="28"/>
          <w:szCs w:val="28"/>
        </w:rPr>
        <w:t>Технологическое предпринимательство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Цифровая экономика</w:t>
      </w:r>
      <w:r w:rsidR="006B627F">
        <w:rPr>
          <w:rFonts w:ascii="Times New Roman" w:hAnsi="Times New Roman"/>
          <w:sz w:val="28"/>
          <w:szCs w:val="28"/>
        </w:rPr>
        <w:t xml:space="preserve">; </w:t>
      </w:r>
      <w:r w:rsidRPr="006E11A7">
        <w:rPr>
          <w:rFonts w:ascii="Times New Roman" w:hAnsi="Times New Roman"/>
          <w:sz w:val="28"/>
          <w:szCs w:val="28"/>
        </w:rPr>
        <w:t>Общественный проект "Обучение служением"</w:t>
      </w:r>
    </w:p>
    <w:p w:rsidR="006E11A7" w:rsidRPr="00CD4D32" w:rsidRDefault="006B627F" w:rsidP="00CD4D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Блок 2 «Практики» составляют: </w:t>
      </w:r>
      <w:r w:rsidR="00CD4D32">
        <w:rPr>
          <w:rFonts w:ascii="Times New Roman" w:hAnsi="Times New Roman"/>
          <w:sz w:val="28"/>
          <w:szCs w:val="28"/>
        </w:rPr>
        <w:t xml:space="preserve">учебная и производственная, ознакомительная практика, </w:t>
      </w:r>
      <w:r w:rsidR="006E11A7" w:rsidRPr="00CD4D32">
        <w:rPr>
          <w:rFonts w:ascii="Times New Roman" w:hAnsi="Times New Roman"/>
          <w:sz w:val="28"/>
          <w:szCs w:val="28"/>
        </w:rPr>
        <w:t>технологическая (про</w:t>
      </w:r>
      <w:r w:rsidR="00CD4D32">
        <w:rPr>
          <w:rFonts w:ascii="Times New Roman" w:hAnsi="Times New Roman"/>
          <w:sz w:val="28"/>
          <w:szCs w:val="28"/>
        </w:rPr>
        <w:t xml:space="preserve">ектно-технологическая) практика, </w:t>
      </w:r>
      <w:r w:rsidR="006E11A7" w:rsidRPr="0074250C">
        <w:rPr>
          <w:rFonts w:ascii="Times New Roman" w:hAnsi="Times New Roman"/>
          <w:sz w:val="28"/>
          <w:szCs w:val="28"/>
        </w:rPr>
        <w:t>производ</w:t>
      </w:r>
      <w:r w:rsidR="00CD4D32">
        <w:rPr>
          <w:rFonts w:ascii="Times New Roman" w:hAnsi="Times New Roman"/>
          <w:sz w:val="28"/>
          <w:szCs w:val="28"/>
        </w:rPr>
        <w:t xml:space="preserve">ственная, </w:t>
      </w:r>
      <w:r w:rsidR="006E11A7" w:rsidRPr="00CD4D32">
        <w:rPr>
          <w:rFonts w:ascii="Times New Roman" w:hAnsi="Times New Roman"/>
          <w:sz w:val="28"/>
          <w:szCs w:val="28"/>
        </w:rPr>
        <w:t>проектная практика; исследовательская практика; преддипломная практика.</w:t>
      </w:r>
      <w:proofErr w:type="gramEnd"/>
    </w:p>
    <w:p w:rsidR="006E11A7" w:rsidRDefault="006E11A7" w:rsidP="00BE78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выполнение и защита выпускной квалификационной работы.</w:t>
      </w:r>
    </w:p>
    <w:p w:rsidR="006E11A7" w:rsidRDefault="006E11A7" w:rsidP="00BE787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7A5A" w:rsidRDefault="00647A5A" w:rsidP="00BE787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3.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 xml:space="preserve">Сведения о контингенте </w:t>
      </w:r>
      <w:proofErr w:type="gramStart"/>
      <w:r w:rsidRPr="00647A5A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647A5A">
        <w:rPr>
          <w:rFonts w:ascii="Times New Roman" w:hAnsi="Times New Roman"/>
          <w:b/>
          <w:sz w:val="28"/>
          <w:szCs w:val="28"/>
        </w:rPr>
        <w:t xml:space="preserve"> по образовательной программе</w:t>
      </w:r>
    </w:p>
    <w:p w:rsidR="006E11A7" w:rsidRPr="0074250C" w:rsidRDefault="006E11A7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250C">
        <w:rPr>
          <w:rFonts w:ascii="Times New Roman" w:hAnsi="Times New Roman"/>
          <w:sz w:val="28"/>
          <w:szCs w:val="28"/>
        </w:rPr>
        <w:t xml:space="preserve">Обучение осуществляется только по очной форме. </w:t>
      </w:r>
    </w:p>
    <w:p w:rsidR="006E11A7" w:rsidRPr="00904CF5" w:rsidRDefault="006E11A7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99A">
        <w:rPr>
          <w:rFonts w:ascii="Times New Roman" w:hAnsi="Times New Roman"/>
          <w:color w:val="000000" w:themeColor="text1"/>
          <w:sz w:val="28"/>
          <w:szCs w:val="28"/>
        </w:rPr>
        <w:t xml:space="preserve">На первом </w:t>
      </w:r>
      <w:r w:rsidRPr="00904CF5">
        <w:rPr>
          <w:rFonts w:ascii="Times New Roman" w:hAnsi="Times New Roman"/>
          <w:sz w:val="28"/>
          <w:szCs w:val="28"/>
        </w:rPr>
        <w:t>курсе – 2</w:t>
      </w:r>
      <w:r w:rsidR="00904CF5" w:rsidRPr="00904CF5">
        <w:rPr>
          <w:rFonts w:ascii="Times New Roman" w:hAnsi="Times New Roman"/>
          <w:sz w:val="28"/>
          <w:szCs w:val="28"/>
        </w:rPr>
        <w:t>5</w:t>
      </w:r>
      <w:r w:rsidRPr="00904CF5">
        <w:rPr>
          <w:rFonts w:ascii="Times New Roman" w:hAnsi="Times New Roman"/>
          <w:sz w:val="28"/>
          <w:szCs w:val="28"/>
        </w:rPr>
        <w:t xml:space="preserve"> студентов.</w:t>
      </w:r>
    </w:p>
    <w:p w:rsidR="006E11A7" w:rsidRPr="00904CF5" w:rsidRDefault="006E11A7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CF5">
        <w:rPr>
          <w:rFonts w:ascii="Times New Roman" w:hAnsi="Times New Roman"/>
          <w:sz w:val="28"/>
          <w:szCs w:val="28"/>
        </w:rPr>
        <w:t>На втором курсе – 2</w:t>
      </w:r>
      <w:r w:rsidR="00904CF5" w:rsidRPr="00904CF5">
        <w:rPr>
          <w:rFonts w:ascii="Times New Roman" w:hAnsi="Times New Roman"/>
          <w:sz w:val="28"/>
          <w:szCs w:val="28"/>
        </w:rPr>
        <w:t>5</w:t>
      </w:r>
      <w:r w:rsidRPr="00904CF5">
        <w:rPr>
          <w:rFonts w:ascii="Times New Roman" w:hAnsi="Times New Roman"/>
          <w:sz w:val="28"/>
          <w:szCs w:val="28"/>
        </w:rPr>
        <w:t xml:space="preserve"> студент.</w:t>
      </w:r>
    </w:p>
    <w:p w:rsidR="006E11A7" w:rsidRPr="00904CF5" w:rsidRDefault="006E11A7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CF5">
        <w:rPr>
          <w:rFonts w:ascii="Times New Roman" w:hAnsi="Times New Roman"/>
          <w:sz w:val="28"/>
          <w:szCs w:val="28"/>
        </w:rPr>
        <w:t>На третьем курсе – 1</w:t>
      </w:r>
      <w:r w:rsidR="00841804" w:rsidRPr="00706C6D">
        <w:rPr>
          <w:rFonts w:ascii="Times New Roman" w:hAnsi="Times New Roman"/>
          <w:sz w:val="28"/>
          <w:szCs w:val="28"/>
        </w:rPr>
        <w:t>9</w:t>
      </w:r>
      <w:r w:rsidRPr="00904CF5">
        <w:rPr>
          <w:rFonts w:ascii="Times New Roman" w:hAnsi="Times New Roman"/>
          <w:sz w:val="28"/>
          <w:szCs w:val="28"/>
        </w:rPr>
        <w:t xml:space="preserve"> студентов.</w:t>
      </w:r>
    </w:p>
    <w:p w:rsidR="006E11A7" w:rsidRPr="00904CF5" w:rsidRDefault="006E11A7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CF5">
        <w:rPr>
          <w:rFonts w:ascii="Times New Roman" w:hAnsi="Times New Roman"/>
          <w:sz w:val="28"/>
          <w:szCs w:val="28"/>
        </w:rPr>
        <w:t xml:space="preserve">На четвертом курсе – </w:t>
      </w:r>
      <w:r w:rsidR="00904CF5" w:rsidRPr="00904CF5">
        <w:rPr>
          <w:rFonts w:ascii="Times New Roman" w:hAnsi="Times New Roman"/>
          <w:sz w:val="28"/>
          <w:szCs w:val="28"/>
        </w:rPr>
        <w:t>10</w:t>
      </w:r>
      <w:r w:rsidRPr="00904CF5">
        <w:rPr>
          <w:rFonts w:ascii="Times New Roman" w:hAnsi="Times New Roman"/>
          <w:sz w:val="28"/>
          <w:szCs w:val="28"/>
        </w:rPr>
        <w:t xml:space="preserve"> студентов (Приложение 1).</w:t>
      </w:r>
    </w:p>
    <w:p w:rsidR="006E11A7" w:rsidRPr="00647A5A" w:rsidRDefault="006E11A7" w:rsidP="006E11A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E7870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4.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 xml:space="preserve">Качество образовательной деятельности и подготовки </w:t>
      </w:r>
      <w:proofErr w:type="gramStart"/>
      <w:r w:rsidRPr="00647A5A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647A5A">
        <w:rPr>
          <w:rFonts w:ascii="Times New Roman" w:hAnsi="Times New Roman"/>
          <w:b/>
          <w:sz w:val="28"/>
          <w:szCs w:val="28"/>
        </w:rPr>
        <w:t xml:space="preserve"> </w:t>
      </w:r>
    </w:p>
    <w:p w:rsidR="00647A5A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по образовательной программе</w:t>
      </w:r>
    </w:p>
    <w:p w:rsidR="00BE7870" w:rsidRPr="00904CF5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9BF">
        <w:rPr>
          <w:rFonts w:ascii="Times New Roman" w:hAnsi="Times New Roman"/>
          <w:color w:val="000000"/>
          <w:sz w:val="28"/>
          <w:szCs w:val="28"/>
        </w:rPr>
        <w:t>Результаты зимней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B29BF">
        <w:rPr>
          <w:rFonts w:ascii="Times New Roman" w:hAnsi="Times New Roman"/>
          <w:color w:val="000000"/>
          <w:sz w:val="28"/>
          <w:szCs w:val="28"/>
        </w:rPr>
        <w:t>летней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29BF">
        <w:rPr>
          <w:rFonts w:ascii="Times New Roman" w:hAnsi="Times New Roman"/>
          <w:color w:val="000000"/>
          <w:sz w:val="28"/>
          <w:szCs w:val="28"/>
        </w:rPr>
        <w:t>экзаменационных сессий 202</w:t>
      </w:r>
      <w:r>
        <w:rPr>
          <w:rFonts w:ascii="Times New Roman" w:hAnsi="Times New Roman"/>
          <w:color w:val="000000"/>
          <w:sz w:val="28"/>
          <w:szCs w:val="28"/>
        </w:rPr>
        <w:t xml:space="preserve">4/2025 </w:t>
      </w:r>
      <w:r w:rsidRPr="006B29BF">
        <w:rPr>
          <w:rFonts w:ascii="Times New Roman" w:hAnsi="Times New Roman"/>
          <w:color w:val="000000"/>
          <w:sz w:val="28"/>
          <w:szCs w:val="28"/>
        </w:rPr>
        <w:t>учебн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показывают, что в целом студенты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 </w:t>
      </w:r>
      <w:r w:rsidRPr="006B29BF">
        <w:rPr>
          <w:rFonts w:ascii="Times New Roman" w:hAnsi="Times New Roman"/>
          <w:color w:val="000000"/>
          <w:sz w:val="28"/>
          <w:szCs w:val="28"/>
        </w:rPr>
        <w:t>успешно осваивают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учебный материал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904CF5">
        <w:rPr>
          <w:rFonts w:ascii="Times New Roman" w:hAnsi="Times New Roman"/>
          <w:sz w:val="28"/>
          <w:szCs w:val="28"/>
        </w:rPr>
        <w:t>Приложение 3).</w:t>
      </w:r>
    </w:p>
    <w:p w:rsidR="00BE7870" w:rsidRDefault="00BE7870" w:rsidP="00BE787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E7870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6595C">
        <w:rPr>
          <w:rFonts w:ascii="Times New Roman" w:hAnsi="Times New Roman"/>
          <w:color w:val="000000"/>
          <w:sz w:val="28"/>
          <w:szCs w:val="28"/>
        </w:rPr>
        <w:t xml:space="preserve">В рамках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26595C">
        <w:rPr>
          <w:rFonts w:ascii="Times New Roman" w:hAnsi="Times New Roman"/>
          <w:color w:val="000000"/>
          <w:sz w:val="28"/>
          <w:szCs w:val="28"/>
        </w:rPr>
        <w:t xml:space="preserve"> образовательной программы «</w:t>
      </w:r>
      <w:r>
        <w:rPr>
          <w:rFonts w:ascii="Times New Roman" w:hAnsi="Times New Roman"/>
          <w:color w:val="000000"/>
          <w:sz w:val="28"/>
          <w:szCs w:val="28"/>
        </w:rPr>
        <w:t>Когнитивные технологии</w:t>
      </w:r>
      <w:r w:rsidRPr="0026595C">
        <w:rPr>
          <w:rFonts w:ascii="Times New Roman" w:hAnsi="Times New Roman"/>
          <w:color w:val="000000"/>
          <w:sz w:val="28"/>
          <w:szCs w:val="28"/>
        </w:rPr>
        <w:t xml:space="preserve">» по направлению подготовки </w:t>
      </w:r>
      <w:r>
        <w:rPr>
          <w:rFonts w:ascii="Times New Roman" w:hAnsi="Times New Roman"/>
          <w:color w:val="000000"/>
          <w:sz w:val="28"/>
          <w:szCs w:val="28"/>
        </w:rPr>
        <w:t xml:space="preserve">09.03.03 Прикладная информатика </w:t>
      </w:r>
      <w:r w:rsidRPr="0026595C">
        <w:rPr>
          <w:rFonts w:ascii="Times New Roman" w:hAnsi="Times New Roman"/>
          <w:color w:val="000000"/>
          <w:sz w:val="28"/>
          <w:szCs w:val="28"/>
        </w:rPr>
        <w:t>проводилась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3491">
        <w:rPr>
          <w:rFonts w:ascii="Times New Roman" w:hAnsi="Times New Roman"/>
          <w:color w:val="000000"/>
          <w:sz w:val="28"/>
          <w:szCs w:val="28"/>
        </w:rPr>
        <w:t>диагностическ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контрольн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26595C">
        <w:rPr>
          <w:rFonts w:ascii="Times New Roman" w:hAnsi="Times New Roman"/>
          <w:color w:val="000000"/>
          <w:sz w:val="28"/>
          <w:szCs w:val="28"/>
        </w:rPr>
        <w:t xml:space="preserve"> оценка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сформированнос</w:t>
      </w:r>
      <w:r w:rsidRPr="008F23B6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8F23B6">
        <w:rPr>
          <w:rFonts w:ascii="Times New Roman" w:hAnsi="Times New Roman"/>
          <w:color w:val="000000"/>
          <w:sz w:val="28"/>
          <w:szCs w:val="28"/>
        </w:rPr>
        <w:t xml:space="preserve"> компетенций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BE7870" w:rsidRPr="00A91195" w:rsidRDefault="00BE7870" w:rsidP="00BE7870">
      <w:pPr>
        <w:pStyle w:val="a6"/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19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9119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741E">
        <w:rPr>
          <w:rFonts w:ascii="Times New Roman" w:eastAsia="Times New Roman" w:hAnsi="Times New Roman" w:cs="Times New Roman"/>
          <w:sz w:val="28"/>
          <w:szCs w:val="28"/>
        </w:rPr>
        <w:t>Способность разрабатывать и адаптировать прикладное программное обеспечение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E7870" w:rsidRPr="00A91195" w:rsidRDefault="00BE7870" w:rsidP="00BE7870">
      <w:pPr>
        <w:pStyle w:val="a6"/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19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9119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741E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AB741E">
        <w:rPr>
          <w:rFonts w:ascii="Times New Roman" w:eastAsia="Times New Roman" w:hAnsi="Times New Roman" w:cs="Times New Roman"/>
          <w:sz w:val="28"/>
          <w:szCs w:val="28"/>
        </w:rPr>
        <w:t>пособность</w:t>
      </w:r>
      <w:proofErr w:type="spellEnd"/>
      <w:r w:rsidRPr="00AB741E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технологии и </w:t>
      </w:r>
      <w:proofErr w:type="spellStart"/>
      <w:r w:rsidRPr="00AB741E">
        <w:rPr>
          <w:rFonts w:ascii="Times New Roman" w:eastAsia="Times New Roman" w:hAnsi="Times New Roman" w:cs="Times New Roman"/>
          <w:sz w:val="28"/>
          <w:szCs w:val="28"/>
        </w:rPr>
        <w:t>специалированные</w:t>
      </w:r>
      <w:proofErr w:type="spellEnd"/>
      <w:r w:rsidRPr="00AB741E">
        <w:rPr>
          <w:rFonts w:ascii="Times New Roman" w:eastAsia="Times New Roman" w:hAnsi="Times New Roman" w:cs="Times New Roman"/>
          <w:sz w:val="28"/>
          <w:szCs w:val="28"/>
        </w:rPr>
        <w:t xml:space="preserve"> программные средства для сбора, хранения, обработки и управления информацией</w:t>
      </w:r>
      <w:r w:rsidRPr="00A9119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7870" w:rsidRPr="00A91195" w:rsidRDefault="00BE7870" w:rsidP="00BE7870">
      <w:pPr>
        <w:pStyle w:val="a6"/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195">
        <w:rPr>
          <w:rFonts w:ascii="Times New Roman" w:eastAsia="Times New Roman" w:hAnsi="Times New Roman" w:cs="Times New Roman"/>
          <w:sz w:val="28"/>
          <w:szCs w:val="28"/>
        </w:rPr>
        <w:lastRenderedPageBreak/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9119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741E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AB741E">
        <w:rPr>
          <w:rFonts w:ascii="Times New Roman" w:eastAsia="Times New Roman" w:hAnsi="Times New Roman" w:cs="Times New Roman"/>
          <w:sz w:val="28"/>
          <w:szCs w:val="28"/>
        </w:rPr>
        <w:t>пособность</w:t>
      </w:r>
      <w:proofErr w:type="spellEnd"/>
      <w:r w:rsidRPr="00AB741E">
        <w:rPr>
          <w:rFonts w:ascii="Times New Roman" w:eastAsia="Times New Roman" w:hAnsi="Times New Roman" w:cs="Times New Roman"/>
          <w:sz w:val="28"/>
          <w:szCs w:val="28"/>
        </w:rPr>
        <w:t xml:space="preserve"> применять системный подход и математические методы в формализации решения прикладных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74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E7870" w:rsidRPr="00904CF5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CF5">
        <w:rPr>
          <w:rFonts w:ascii="Times New Roman" w:hAnsi="Times New Roman"/>
          <w:sz w:val="28"/>
          <w:szCs w:val="28"/>
        </w:rPr>
        <w:t xml:space="preserve">В процедуре принимали участие обучающиеся 4 курса обучения в количестве </w:t>
      </w:r>
      <w:r w:rsidR="00C058D5" w:rsidRPr="00C058D5">
        <w:rPr>
          <w:rFonts w:ascii="Times New Roman" w:hAnsi="Times New Roman"/>
          <w:sz w:val="28"/>
          <w:szCs w:val="28"/>
        </w:rPr>
        <w:t>9</w:t>
      </w:r>
      <w:r w:rsidR="00904CF5">
        <w:rPr>
          <w:rFonts w:ascii="Times New Roman" w:hAnsi="Times New Roman"/>
          <w:sz w:val="28"/>
          <w:szCs w:val="28"/>
        </w:rPr>
        <w:t xml:space="preserve"> человек, что составило </w:t>
      </w:r>
      <w:r w:rsidR="00C058D5" w:rsidRPr="00C058D5">
        <w:rPr>
          <w:rFonts w:ascii="Times New Roman" w:hAnsi="Times New Roman"/>
          <w:sz w:val="28"/>
          <w:szCs w:val="28"/>
        </w:rPr>
        <w:t>9</w:t>
      </w:r>
      <w:r w:rsidR="00904CF5" w:rsidRPr="00904CF5">
        <w:rPr>
          <w:rFonts w:ascii="Times New Roman" w:hAnsi="Times New Roman"/>
          <w:sz w:val="28"/>
          <w:szCs w:val="28"/>
        </w:rPr>
        <w:t>0</w:t>
      </w:r>
      <w:r w:rsidRPr="00904CF5">
        <w:rPr>
          <w:rFonts w:ascii="Times New Roman" w:hAnsi="Times New Roman"/>
          <w:sz w:val="28"/>
          <w:szCs w:val="28"/>
        </w:rPr>
        <w:t>% от общего количества обучающихся на старшем курсе образовательной программы.</w:t>
      </w:r>
    </w:p>
    <w:p w:rsidR="00BE7870" w:rsidRPr="00651663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3B6">
        <w:rPr>
          <w:rFonts w:ascii="Times New Roman" w:hAnsi="Times New Roman"/>
          <w:sz w:val="28"/>
          <w:szCs w:val="28"/>
        </w:rPr>
        <w:t xml:space="preserve">Для проведения процедуры оценки </w:t>
      </w:r>
      <w:proofErr w:type="spellStart"/>
      <w:r w:rsidRPr="008F23B6">
        <w:rPr>
          <w:rFonts w:ascii="Times New Roman" w:hAnsi="Times New Roman"/>
          <w:sz w:val="28"/>
          <w:szCs w:val="28"/>
        </w:rPr>
        <w:t>сформированнос</w:t>
      </w:r>
      <w:r w:rsidRPr="00651663">
        <w:rPr>
          <w:rFonts w:ascii="Times New Roman" w:hAnsi="Times New Roman"/>
          <w:sz w:val="28"/>
          <w:szCs w:val="28"/>
        </w:rPr>
        <w:t>ти</w:t>
      </w:r>
      <w:proofErr w:type="spellEnd"/>
      <w:r w:rsidRPr="00651663">
        <w:rPr>
          <w:rFonts w:ascii="Times New Roman" w:hAnsi="Times New Roman"/>
          <w:sz w:val="28"/>
          <w:szCs w:val="28"/>
        </w:rPr>
        <w:t xml:space="preserve"> компетенций была сформирована контрольная работа, включ</w:t>
      </w:r>
      <w:r>
        <w:rPr>
          <w:rFonts w:ascii="Times New Roman" w:hAnsi="Times New Roman"/>
          <w:sz w:val="28"/>
          <w:szCs w:val="28"/>
        </w:rPr>
        <w:t xml:space="preserve">ая </w:t>
      </w:r>
      <w:r w:rsidR="00904CF5" w:rsidRPr="00904CF5">
        <w:rPr>
          <w:rFonts w:ascii="Times New Roman" w:hAnsi="Times New Roman"/>
          <w:sz w:val="28"/>
          <w:szCs w:val="28"/>
        </w:rPr>
        <w:t>20</w:t>
      </w:r>
      <w:r w:rsidRPr="00651663">
        <w:rPr>
          <w:rFonts w:ascii="Times New Roman" w:hAnsi="Times New Roman"/>
          <w:sz w:val="28"/>
          <w:szCs w:val="28"/>
        </w:rPr>
        <w:t xml:space="preserve"> заданий. Работа выполнялась письменно в течение 90 минут (Приложение </w:t>
      </w:r>
      <w:r w:rsidRPr="00904CF5">
        <w:rPr>
          <w:rFonts w:ascii="Times New Roman" w:hAnsi="Times New Roman"/>
          <w:sz w:val="28"/>
          <w:szCs w:val="28"/>
        </w:rPr>
        <w:t>6</w:t>
      </w:r>
      <w:r w:rsidRPr="00651663">
        <w:rPr>
          <w:rFonts w:ascii="Times New Roman" w:hAnsi="Times New Roman"/>
          <w:sz w:val="28"/>
          <w:szCs w:val="28"/>
        </w:rPr>
        <w:t>).</w:t>
      </w:r>
    </w:p>
    <w:p w:rsidR="00BE7870" w:rsidRPr="00651663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663">
        <w:rPr>
          <w:rFonts w:ascii="Times New Roman" w:hAnsi="Times New Roman"/>
          <w:sz w:val="28"/>
          <w:szCs w:val="28"/>
        </w:rPr>
        <w:t>Результаты проведенной контрольной работы позволяют сделать следующие выводы:</w:t>
      </w:r>
    </w:p>
    <w:p w:rsidR="00BE7870" w:rsidRDefault="00BE7870" w:rsidP="00BE7870">
      <w:pPr>
        <w:pStyle w:val="a6"/>
        <w:numPr>
          <w:ilvl w:val="0"/>
          <w:numId w:val="32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14F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0A314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0A314F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</w:rPr>
        <w:t>веряемых компетенций соответству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требованиям, 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установленным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программе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7870" w:rsidRDefault="00BE7870" w:rsidP="00BE7870">
      <w:pPr>
        <w:pStyle w:val="a6"/>
        <w:numPr>
          <w:ilvl w:val="0"/>
          <w:numId w:val="32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14F">
        <w:rPr>
          <w:rFonts w:ascii="Times New Roman" w:eastAsia="Times New Roman" w:hAnsi="Times New Roman" w:cs="Times New Roman"/>
          <w:sz w:val="28"/>
          <w:szCs w:val="28"/>
        </w:rPr>
        <w:t>результаты проверочной контрольной работы согласуются с результатами промежуточных аттестаций по соответствующим дисциплинам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7870" w:rsidRDefault="00BE7870" w:rsidP="00BE787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7870" w:rsidRDefault="00BE7870" w:rsidP="00BE787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2E7660">
        <w:rPr>
          <w:rFonts w:ascii="Times New Roman" w:hAnsi="Times New Roman"/>
          <w:bCs/>
          <w:iCs/>
          <w:sz w:val="28"/>
          <w:szCs w:val="28"/>
        </w:rPr>
        <w:t>В рамках реализации образовательной программы «</w:t>
      </w:r>
      <w:r>
        <w:rPr>
          <w:rFonts w:ascii="Times New Roman" w:hAnsi="Times New Roman"/>
          <w:bCs/>
          <w:iCs/>
          <w:sz w:val="28"/>
          <w:szCs w:val="28"/>
        </w:rPr>
        <w:t>Когнитивные технологии</w:t>
      </w:r>
      <w:r w:rsidRPr="002E7660">
        <w:rPr>
          <w:rFonts w:ascii="Times New Roman" w:hAnsi="Times New Roman"/>
          <w:bCs/>
          <w:iCs/>
          <w:sz w:val="28"/>
          <w:szCs w:val="28"/>
        </w:rPr>
        <w:t xml:space="preserve">» по направлению </w:t>
      </w:r>
      <w:r w:rsidRPr="002E766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9</w:t>
      </w:r>
      <w:r w:rsidRPr="002E7660">
        <w:rPr>
          <w:rFonts w:ascii="Times New Roman" w:hAnsi="Times New Roman"/>
          <w:sz w:val="28"/>
          <w:szCs w:val="28"/>
        </w:rPr>
        <w:t xml:space="preserve">.03.03 </w:t>
      </w:r>
      <w:r>
        <w:rPr>
          <w:rFonts w:ascii="Times New Roman" w:hAnsi="Times New Roman"/>
          <w:sz w:val="28"/>
          <w:szCs w:val="28"/>
        </w:rPr>
        <w:t>Прикладная информатика</w:t>
      </w:r>
      <w:r w:rsidRPr="002E7660">
        <w:rPr>
          <w:rFonts w:ascii="Times New Roman" w:hAnsi="Times New Roman"/>
          <w:sz w:val="28"/>
          <w:szCs w:val="28"/>
        </w:rPr>
        <w:t xml:space="preserve"> проводилось анкетирование учащихся. </w:t>
      </w:r>
      <w:r w:rsidRPr="00A96865">
        <w:rPr>
          <w:rFonts w:ascii="Times New Roman" w:hAnsi="Times New Roman"/>
          <w:bCs/>
          <w:iCs/>
          <w:sz w:val="28"/>
          <w:szCs w:val="28"/>
        </w:rPr>
        <w:t>Всего приняло участие в анкетировании 6</w:t>
      </w:r>
      <w:r w:rsidR="00841804" w:rsidRPr="00841804">
        <w:rPr>
          <w:rFonts w:ascii="Times New Roman" w:hAnsi="Times New Roman"/>
          <w:bCs/>
          <w:iCs/>
          <w:sz w:val="28"/>
          <w:szCs w:val="28"/>
        </w:rPr>
        <w:t>7</w:t>
      </w:r>
      <w:r w:rsidRPr="00A96865">
        <w:rPr>
          <w:rFonts w:ascii="Times New Roman" w:hAnsi="Times New Roman"/>
          <w:bCs/>
          <w:iCs/>
          <w:sz w:val="28"/>
          <w:szCs w:val="28"/>
        </w:rPr>
        <w:t xml:space="preserve"> студентов (</w:t>
      </w:r>
      <w:r w:rsidR="00A96865" w:rsidRPr="00A96865">
        <w:rPr>
          <w:rFonts w:ascii="Times New Roman" w:hAnsi="Times New Roman"/>
          <w:bCs/>
          <w:iCs/>
          <w:sz w:val="28"/>
          <w:szCs w:val="28"/>
        </w:rPr>
        <w:t>8</w:t>
      </w:r>
      <w:r w:rsidRPr="00A96865">
        <w:rPr>
          <w:rFonts w:ascii="Times New Roman" w:hAnsi="Times New Roman"/>
          <w:bCs/>
          <w:iCs/>
          <w:sz w:val="28"/>
          <w:szCs w:val="28"/>
        </w:rPr>
        <w:t>4.</w:t>
      </w:r>
      <w:r w:rsidR="00A96865" w:rsidRPr="00A96865">
        <w:rPr>
          <w:rFonts w:ascii="Times New Roman" w:hAnsi="Times New Roman"/>
          <w:bCs/>
          <w:iCs/>
          <w:sz w:val="28"/>
          <w:szCs w:val="28"/>
        </w:rPr>
        <w:t>8</w:t>
      </w:r>
      <w:r w:rsidRPr="00A96865">
        <w:rPr>
          <w:rFonts w:ascii="Times New Roman" w:hAnsi="Times New Roman"/>
          <w:bCs/>
          <w:iCs/>
          <w:sz w:val="28"/>
          <w:szCs w:val="28"/>
        </w:rPr>
        <w:t>% обучающихся по программе).</w:t>
      </w:r>
      <w:r w:rsidR="00D069FB" w:rsidRPr="00A96865">
        <w:rPr>
          <w:rFonts w:ascii="Times New Roman" w:hAnsi="Times New Roman"/>
          <w:bCs/>
          <w:iCs/>
          <w:sz w:val="28"/>
          <w:szCs w:val="28"/>
        </w:rPr>
        <w:t xml:space="preserve">  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 xml:space="preserve">88.1% (59 из 67) опрошенных студентов абсолютно </w:t>
      </w:r>
      <w:proofErr w:type="gramStart"/>
      <w:r w:rsidRPr="00841804">
        <w:rPr>
          <w:rFonts w:ascii="Times New Roman" w:hAnsi="Times New Roman"/>
          <w:sz w:val="28"/>
          <w:szCs w:val="28"/>
        </w:rPr>
        <w:t>довольны</w:t>
      </w:r>
      <w:proofErr w:type="gramEnd"/>
      <w:r w:rsidRPr="00841804">
        <w:rPr>
          <w:rFonts w:ascii="Times New Roman" w:hAnsi="Times New Roman"/>
          <w:sz w:val="28"/>
          <w:szCs w:val="28"/>
        </w:rPr>
        <w:t xml:space="preserve"> выбором университета.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Содержание образовательной программы полностью соответствует ожиданиям 91.0% (61 из 67) студентов.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79.1% (53 из 67) опрошенных студентов полностью удовлетворены качеством преподавания.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отметили постоянную доступность информации, касающейся учебного процесса.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опрошенных студентов отметили возможность самостоятельного решения при определении включения в учебный процесс дисциплин по выбору.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знают о возможности изучения факультативных дисциплин.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опрошенных студентов знают о возможности получения дополнительного и второго высшего образования в университете, в том числе во время обучения.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Организация практики в университете полностью соответствует ожиданиям 100% (67 из 67) студентов.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опрошенных студентов предоставляется возможность выбора места проведения практики.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У 100% (67 из 67) опрошенных студентов есть преподаватели, являющиеся работники профильных организаций.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88.1% (59 из 67) опрошенных студентов оценивают качество образования по программе на «Отлично».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lastRenderedPageBreak/>
        <w:t>95.5% (64 из 67) опрошенных студентов считают себя подготовленными к профессиональной деятельности.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 xml:space="preserve">95.5% (64 из 67) опрошенных студентов довольны организацией </w:t>
      </w:r>
      <w:proofErr w:type="spellStart"/>
      <w:r w:rsidRPr="00841804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841804">
        <w:rPr>
          <w:rFonts w:ascii="Times New Roman" w:hAnsi="Times New Roman"/>
          <w:sz w:val="28"/>
          <w:szCs w:val="28"/>
        </w:rPr>
        <w:t xml:space="preserve"> работы со студентами в университете.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55.2% (37 из 67) опрошенных студентов отметили вовлеченность в научно-исследовательскую деятельность университета.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высоко оценивают условия для занятий физической культурой и спортом.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 xml:space="preserve">100% (67 из 67) полностью </w:t>
      </w:r>
      <w:proofErr w:type="gramStart"/>
      <w:r w:rsidRPr="00841804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841804">
        <w:rPr>
          <w:rFonts w:ascii="Times New Roman" w:hAnsi="Times New Roman"/>
          <w:sz w:val="28"/>
          <w:szCs w:val="28"/>
        </w:rPr>
        <w:t xml:space="preserve"> оснащенностью учебного процесса компьютерной техникой и компьютерным программным обеспечением.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отметили возможность подключения к электронно-библиотечной системе университета из любой точки, где есть сеть Интернет.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 xml:space="preserve">100% (67 из 67) </w:t>
      </w:r>
      <w:proofErr w:type="gramStart"/>
      <w:r w:rsidRPr="00841804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841804">
        <w:rPr>
          <w:rFonts w:ascii="Times New Roman" w:hAnsi="Times New Roman"/>
          <w:sz w:val="28"/>
          <w:szCs w:val="28"/>
        </w:rPr>
        <w:t xml:space="preserve"> оснащенностью учебного процесса литературой в электронной и печатной формах.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100% (67 из 67) удовлетворены организацией самостоятельной работы в университете.</w:t>
      </w:r>
    </w:p>
    <w:p w:rsidR="00841804" w:rsidRPr="00841804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4.5% (3 из 67) удовлетворены условиями проживания в общежитиях.</w:t>
      </w:r>
    </w:p>
    <w:p w:rsidR="00841804" w:rsidRPr="00A96865" w:rsidRDefault="00841804" w:rsidP="008418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804">
        <w:rPr>
          <w:rFonts w:ascii="Times New Roman" w:hAnsi="Times New Roman"/>
          <w:sz w:val="28"/>
          <w:szCs w:val="28"/>
        </w:rPr>
        <w:t>94.0% (63 из 67) опрошенных студентов полностью устраивает качество питания в столовой.</w:t>
      </w:r>
    </w:p>
    <w:p w:rsidR="00BE7870" w:rsidRPr="00647A5A" w:rsidRDefault="00BE7870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7A5A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5.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>Востребованность выпускников на рынке труда. Анализ результатов трудоустройства</w:t>
      </w:r>
    </w:p>
    <w:p w:rsidR="00CD4D32" w:rsidRDefault="00CD4D32" w:rsidP="00BE7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1571" w:rsidRDefault="00CD4D32" w:rsidP="008D1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571">
        <w:rPr>
          <w:rFonts w:ascii="Times New Roman" w:hAnsi="Times New Roman"/>
          <w:sz w:val="28"/>
          <w:szCs w:val="28"/>
        </w:rPr>
        <w:t>Образовательная программа ориентирована на рынок труда и позволяет обеспечивать высокое качество подготовки обучающихся, соответствующее профессиональным требованиям и запросам работодателей.</w:t>
      </w:r>
      <w:proofErr w:type="gramEnd"/>
      <w:r w:rsidRPr="008D1571">
        <w:rPr>
          <w:rFonts w:ascii="Times New Roman" w:hAnsi="Times New Roman"/>
          <w:sz w:val="28"/>
          <w:szCs w:val="28"/>
        </w:rPr>
        <w:t xml:space="preserve"> При разработке данной программы были учтены требования и содержание следующих профессиональных стандартов, соотнесённых с </w:t>
      </w:r>
      <w:r w:rsidRPr="008D1571">
        <w:rPr>
          <w:rStyle w:val="FontStyle72"/>
          <w:sz w:val="28"/>
          <w:szCs w:val="28"/>
        </w:rPr>
        <w:t>федеральным государственным образовательным стандартом</w:t>
      </w:r>
      <w:r w:rsidRPr="008D1571">
        <w:rPr>
          <w:rStyle w:val="FontStyle72"/>
          <w:i/>
          <w:sz w:val="28"/>
          <w:szCs w:val="28"/>
        </w:rPr>
        <w:t xml:space="preserve"> </w:t>
      </w:r>
      <w:r w:rsidRPr="008D1571">
        <w:rPr>
          <w:rFonts w:ascii="Times New Roman" w:hAnsi="Times New Roman"/>
          <w:sz w:val="28"/>
          <w:szCs w:val="28"/>
        </w:rPr>
        <w:t>по направлению подготовки.</w:t>
      </w:r>
    </w:p>
    <w:p w:rsidR="00BE7870" w:rsidRPr="001E59E6" w:rsidRDefault="00BE7870" w:rsidP="008D15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9B0">
        <w:rPr>
          <w:rFonts w:ascii="Times New Roman" w:hAnsi="Times New Roman"/>
          <w:sz w:val="28"/>
          <w:szCs w:val="28"/>
        </w:rPr>
        <w:t>Современный рынок труда ИТ-специалистов характеризуется высокой потребностью в кадрах, имеющих компетенции не только в области программирования, но и обладающих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 xml:space="preserve">навыками решения </w:t>
      </w:r>
      <w:r>
        <w:rPr>
          <w:rFonts w:ascii="Times New Roman" w:hAnsi="Times New Roman"/>
          <w:sz w:val="28"/>
          <w:szCs w:val="28"/>
        </w:rPr>
        <w:t>т</w:t>
      </w:r>
      <w:r w:rsidRPr="00AD09B0">
        <w:rPr>
          <w:rFonts w:ascii="Times New Roman" w:hAnsi="Times New Roman"/>
          <w:sz w:val="28"/>
          <w:szCs w:val="28"/>
        </w:rPr>
        <w:t>рудно</w:t>
      </w:r>
      <w:r>
        <w:rPr>
          <w:rFonts w:ascii="Times New Roman" w:hAnsi="Times New Roman"/>
          <w:sz w:val="28"/>
          <w:szCs w:val="28"/>
        </w:rPr>
        <w:t>-</w:t>
      </w:r>
      <w:r w:rsidRPr="00AD09B0">
        <w:rPr>
          <w:rFonts w:ascii="Times New Roman" w:hAnsi="Times New Roman"/>
          <w:sz w:val="28"/>
          <w:szCs w:val="28"/>
        </w:rPr>
        <w:t>формализуемых задач,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>связанных с обработкой больших массивов неструктурированной информации</w:t>
      </w:r>
      <w:r>
        <w:rPr>
          <w:rFonts w:ascii="Times New Roman" w:hAnsi="Times New Roman"/>
          <w:sz w:val="28"/>
          <w:szCs w:val="28"/>
        </w:rPr>
        <w:t xml:space="preserve"> в различных областях, в том числе и в здравоохранении</w:t>
      </w:r>
      <w:r w:rsidRPr="00AD09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Выделенная особенность предопределили содержание образовательной программы, и может указывать на востребованность будущих выпускников (</w:t>
      </w:r>
      <w:r w:rsidR="00841804">
        <w:rPr>
          <w:rFonts w:ascii="Times New Roman" w:hAnsi="Times New Roman"/>
          <w:sz w:val="28"/>
          <w:szCs w:val="28"/>
        </w:rPr>
        <w:t>П</w:t>
      </w:r>
      <w:r w:rsidRPr="001E59E6">
        <w:rPr>
          <w:rFonts w:ascii="Times New Roman" w:hAnsi="Times New Roman"/>
          <w:sz w:val="28"/>
          <w:szCs w:val="28"/>
        </w:rPr>
        <w:t>риложение 8).</w:t>
      </w:r>
    </w:p>
    <w:p w:rsidR="00BE7870" w:rsidRDefault="00BE7870" w:rsidP="008D1571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E7870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6.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 xml:space="preserve">Научно-исследовательская работа </w:t>
      </w:r>
      <w:proofErr w:type="gramStart"/>
      <w:r w:rsidRPr="00647A5A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647A5A">
        <w:rPr>
          <w:rFonts w:ascii="Times New Roman" w:hAnsi="Times New Roman"/>
          <w:b/>
          <w:sz w:val="28"/>
          <w:szCs w:val="28"/>
        </w:rPr>
        <w:t xml:space="preserve"> </w:t>
      </w:r>
    </w:p>
    <w:p w:rsidR="00647A5A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по образовательной программе</w:t>
      </w:r>
    </w:p>
    <w:p w:rsidR="00BE7870" w:rsidRPr="00BE7870" w:rsidRDefault="00BE7870" w:rsidP="00DF01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7870">
        <w:rPr>
          <w:rFonts w:ascii="Times New Roman" w:hAnsi="Times New Roman"/>
          <w:sz w:val="28"/>
          <w:szCs w:val="28"/>
        </w:rPr>
        <w:t>Научно-исследовательская деятельность обучающихся ведется в рамках освоения ими дисциплины «Проектная деятельность» и «Практикум по научно-исследовательской работе».</w:t>
      </w:r>
      <w:proofErr w:type="gramEnd"/>
      <w:r w:rsidRPr="00BE7870">
        <w:rPr>
          <w:rFonts w:ascii="Times New Roman" w:hAnsi="Times New Roman"/>
          <w:sz w:val="28"/>
          <w:szCs w:val="28"/>
        </w:rPr>
        <w:t xml:space="preserve"> В рамках данной дисциплины под </w:t>
      </w:r>
      <w:r w:rsidRPr="00BE7870">
        <w:rPr>
          <w:rFonts w:ascii="Times New Roman" w:hAnsi="Times New Roman"/>
          <w:sz w:val="28"/>
          <w:szCs w:val="28"/>
        </w:rPr>
        <w:lastRenderedPageBreak/>
        <w:t xml:space="preserve">руководством преподавателя осуществляется студентами групповая работа над проектами. </w:t>
      </w:r>
    </w:p>
    <w:p w:rsidR="00BE7870" w:rsidRPr="00BE7870" w:rsidRDefault="00BE7870" w:rsidP="00DF01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7870">
        <w:rPr>
          <w:rFonts w:ascii="Times New Roman" w:hAnsi="Times New Roman"/>
          <w:sz w:val="28"/>
          <w:szCs w:val="28"/>
        </w:rPr>
        <w:t>За отчетный период обучения студентами образовательной программы научные работы опубликованы следующие работы:</w:t>
      </w:r>
    </w:p>
    <w:p w:rsidR="00BE7870" w:rsidRDefault="00BE7870" w:rsidP="00DF01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7870">
        <w:rPr>
          <w:rFonts w:ascii="Times New Roman" w:hAnsi="Times New Roman"/>
          <w:sz w:val="28"/>
          <w:szCs w:val="28"/>
        </w:rPr>
        <w:t>Воронков, П.Э.</w:t>
      </w:r>
      <w:r w:rsidR="00DF01D9">
        <w:rPr>
          <w:rFonts w:ascii="Times New Roman" w:hAnsi="Times New Roman"/>
          <w:sz w:val="28"/>
          <w:szCs w:val="28"/>
        </w:rPr>
        <w:t xml:space="preserve"> П</w:t>
      </w:r>
      <w:r w:rsidRPr="00BE7870">
        <w:rPr>
          <w:rFonts w:ascii="Times New Roman" w:hAnsi="Times New Roman"/>
          <w:sz w:val="28"/>
          <w:szCs w:val="28"/>
        </w:rPr>
        <w:t>роявление дест</w:t>
      </w:r>
      <w:r w:rsidR="002107E4">
        <w:rPr>
          <w:rFonts w:ascii="Times New Roman" w:hAnsi="Times New Roman"/>
          <w:sz w:val="28"/>
          <w:szCs w:val="28"/>
        </w:rPr>
        <w:t>руктивного поведения в сети «ин</w:t>
      </w:r>
      <w:r w:rsidRPr="00BE7870">
        <w:rPr>
          <w:rFonts w:ascii="Times New Roman" w:hAnsi="Times New Roman"/>
          <w:sz w:val="28"/>
          <w:szCs w:val="28"/>
        </w:rPr>
        <w:t xml:space="preserve">тернет»: проблемы и решение / П.Э. Воронков, Т.Н. Русских // Актуальные вопросы устойчивого развития государства, общества и экономики: сборник научных статей 3-й Всероссийской научно-практической конференции, Курск, 01.11.2024. </w:t>
      </w:r>
      <w:r w:rsidR="00DF01D9">
        <w:rPr>
          <w:rFonts w:ascii="Times New Roman" w:hAnsi="Times New Roman"/>
          <w:sz w:val="28"/>
          <w:szCs w:val="28"/>
        </w:rPr>
        <w:t>–</w:t>
      </w:r>
      <w:r w:rsidRPr="00BE7870">
        <w:rPr>
          <w:rFonts w:ascii="Times New Roman" w:hAnsi="Times New Roman"/>
          <w:sz w:val="28"/>
          <w:szCs w:val="28"/>
        </w:rPr>
        <w:t xml:space="preserve"> Курск: ЗАО «Университетская книга», 2024.</w:t>
      </w:r>
    </w:p>
    <w:p w:rsidR="00DF01D9" w:rsidRPr="00BE7870" w:rsidRDefault="00DF01D9" w:rsidP="00DF01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1D9">
        <w:rPr>
          <w:rFonts w:ascii="Times New Roman" w:hAnsi="Times New Roman"/>
          <w:sz w:val="28"/>
          <w:szCs w:val="28"/>
        </w:rPr>
        <w:t>Зенкин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1D9">
        <w:rPr>
          <w:rFonts w:ascii="Times New Roman" w:hAnsi="Times New Roman"/>
          <w:sz w:val="28"/>
          <w:szCs w:val="28"/>
        </w:rPr>
        <w:t>М.В.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1D9">
        <w:rPr>
          <w:rFonts w:ascii="Times New Roman" w:hAnsi="Times New Roman"/>
          <w:sz w:val="28"/>
          <w:szCs w:val="28"/>
        </w:rPr>
        <w:t>Проектные</w:t>
      </w:r>
      <w:bookmarkStart w:id="0" w:name="_GoBack"/>
      <w:bookmarkEnd w:id="0"/>
      <w:r w:rsidRPr="00DF01D9">
        <w:rPr>
          <w:rFonts w:ascii="Times New Roman" w:hAnsi="Times New Roman"/>
          <w:sz w:val="28"/>
          <w:szCs w:val="28"/>
        </w:rPr>
        <w:t xml:space="preserve"> решения по разработке веб-приложения для подготовки отчетной документации по практике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1D9">
        <w:rPr>
          <w:rFonts w:ascii="Times New Roman" w:hAnsi="Times New Roman"/>
          <w:sz w:val="28"/>
          <w:szCs w:val="28"/>
        </w:rPr>
        <w:t>М.В. Зенкин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F01D9">
        <w:rPr>
          <w:rFonts w:ascii="Times New Roman" w:hAnsi="Times New Roman"/>
          <w:sz w:val="28"/>
          <w:szCs w:val="28"/>
        </w:rPr>
        <w:t>Т.Н. Русских// Современные проблемы физико-математических наук : материалы XI Всероссийской науч</w:t>
      </w:r>
      <w:proofErr w:type="gramStart"/>
      <w:r w:rsidRPr="00DF01D9">
        <w:rPr>
          <w:rFonts w:ascii="Times New Roman" w:hAnsi="Times New Roman"/>
          <w:sz w:val="28"/>
          <w:szCs w:val="28"/>
        </w:rPr>
        <w:t>.-</w:t>
      </w:r>
      <w:proofErr w:type="spellStart"/>
      <w:proofErr w:type="gramEnd"/>
      <w:r w:rsidRPr="00DF01D9">
        <w:rPr>
          <w:rFonts w:ascii="Times New Roman" w:hAnsi="Times New Roman"/>
          <w:sz w:val="28"/>
          <w:szCs w:val="28"/>
        </w:rPr>
        <w:t>практ</w:t>
      </w:r>
      <w:proofErr w:type="spellEnd"/>
      <w:r w:rsidRPr="00DF01D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F01D9">
        <w:rPr>
          <w:rFonts w:ascii="Times New Roman" w:hAnsi="Times New Roman"/>
          <w:sz w:val="28"/>
          <w:szCs w:val="28"/>
        </w:rPr>
        <w:t>конф</w:t>
      </w:r>
      <w:proofErr w:type="spellEnd"/>
      <w:r w:rsidRPr="00DF01D9">
        <w:rPr>
          <w:rFonts w:ascii="Times New Roman" w:hAnsi="Times New Roman"/>
          <w:sz w:val="28"/>
          <w:szCs w:val="28"/>
        </w:rPr>
        <w:t xml:space="preserve">., г. Орёл, 28-29 ноября 2025 г. : научное электронное издание // под общей редакцией канд. физ.-мат. наук, доц. Т. Н. </w:t>
      </w:r>
      <w:proofErr w:type="spellStart"/>
      <w:r w:rsidRPr="00DF01D9">
        <w:rPr>
          <w:rFonts w:ascii="Times New Roman" w:hAnsi="Times New Roman"/>
          <w:sz w:val="28"/>
          <w:szCs w:val="28"/>
        </w:rPr>
        <w:t>Можаровой</w:t>
      </w:r>
      <w:proofErr w:type="spellEnd"/>
      <w:r w:rsidRPr="00DF01D9">
        <w:rPr>
          <w:rFonts w:ascii="Times New Roman" w:hAnsi="Times New Roman"/>
          <w:sz w:val="28"/>
          <w:szCs w:val="28"/>
        </w:rPr>
        <w:t>. – Орёл: ОГУ имени И. С. Тургенева, 2025. [В печати]</w:t>
      </w:r>
    </w:p>
    <w:p w:rsidR="001E59E6" w:rsidRDefault="001E59E6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7A5A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7.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r w:rsidRPr="00647A5A">
        <w:rPr>
          <w:rFonts w:ascii="Times New Roman" w:hAnsi="Times New Roman"/>
          <w:b/>
          <w:sz w:val="28"/>
          <w:szCs w:val="28"/>
        </w:rPr>
        <w:t>Ресурсное, в том числе кадровое и материально-техническое обеспечение образовательной программы</w:t>
      </w:r>
    </w:p>
    <w:p w:rsidR="009248CB" w:rsidRPr="000453C9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3C9">
        <w:rPr>
          <w:rFonts w:ascii="Times New Roman" w:hAnsi="Times New Roman"/>
          <w:sz w:val="28"/>
          <w:szCs w:val="28"/>
        </w:rPr>
        <w:t xml:space="preserve">Реализация программы </w:t>
      </w:r>
      <w:proofErr w:type="spellStart"/>
      <w:r w:rsidRPr="000453C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0453C9">
        <w:rPr>
          <w:rFonts w:ascii="Times New Roman" w:hAnsi="Times New Roman"/>
          <w:sz w:val="28"/>
          <w:szCs w:val="28"/>
        </w:rPr>
        <w:t xml:space="preserve"> по направлению подготовки 09.03.03 Прикладная информатика направленности (профиля) Когнитивные технологии обеспечивается педагогическими работниками Орловского государственного университета имени И.С. Тургенева, а также лицами, привлекаемыми 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53C9">
        <w:rPr>
          <w:rFonts w:ascii="Times New Roman" w:hAnsi="Times New Roman"/>
          <w:sz w:val="28"/>
          <w:szCs w:val="28"/>
        </w:rPr>
        <w:t xml:space="preserve">программы на иных условиях. </w:t>
      </w:r>
    </w:p>
    <w:p w:rsidR="009248CB" w:rsidRPr="000453C9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3C9">
        <w:rPr>
          <w:rFonts w:ascii="Times New Roman" w:hAnsi="Times New Roman"/>
          <w:sz w:val="28"/>
          <w:szCs w:val="28"/>
        </w:rPr>
        <w:t>Квалификация педагогических работников отвечает квалификационным требованиям, указанным в квалификационных справочниках и (или) профессиональных стандартах (при наличии).</w:t>
      </w:r>
    </w:p>
    <w:p w:rsidR="009248CB" w:rsidRPr="000453C9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3C9">
        <w:rPr>
          <w:rFonts w:ascii="Times New Roman" w:hAnsi="Times New Roman"/>
          <w:sz w:val="28"/>
          <w:szCs w:val="28"/>
        </w:rPr>
        <w:t xml:space="preserve">Не менее 60 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дисциплины. </w:t>
      </w:r>
    </w:p>
    <w:p w:rsidR="009248CB" w:rsidRPr="000453C9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453C9">
        <w:rPr>
          <w:rFonts w:ascii="Times New Roman" w:hAnsi="Times New Roman"/>
          <w:sz w:val="28"/>
          <w:szCs w:val="28"/>
        </w:rPr>
        <w:t>Не менее 5 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(имеют</w:t>
      </w:r>
      <w:r w:rsidR="00D069FB">
        <w:rPr>
          <w:rFonts w:ascii="Times New Roman" w:hAnsi="Times New Roman"/>
          <w:sz w:val="28"/>
          <w:szCs w:val="28"/>
        </w:rPr>
        <w:t xml:space="preserve"> </w:t>
      </w:r>
      <w:r w:rsidRPr="000453C9">
        <w:rPr>
          <w:rFonts w:ascii="Times New Roman" w:hAnsi="Times New Roman"/>
          <w:sz w:val="28"/>
          <w:szCs w:val="28"/>
        </w:rPr>
        <w:t>стаж работы в</w:t>
      </w:r>
      <w:proofErr w:type="gramEnd"/>
      <w:r w:rsidRPr="000453C9">
        <w:rPr>
          <w:rFonts w:ascii="Times New Roman" w:hAnsi="Times New Roman"/>
          <w:sz w:val="28"/>
          <w:szCs w:val="28"/>
        </w:rPr>
        <w:t xml:space="preserve"> данной профессиональной сфере не менее 3 лет). </w:t>
      </w:r>
    </w:p>
    <w:p w:rsidR="009248CB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453C9">
        <w:rPr>
          <w:rFonts w:ascii="Times New Roman" w:hAnsi="Times New Roman"/>
          <w:sz w:val="28"/>
          <w:szCs w:val="28"/>
        </w:rPr>
        <w:t xml:space="preserve">Не менее 50 процентов численности педагогических работников Орловского государственного университета имени И.С. Тургенева и лиц, </w:t>
      </w:r>
      <w:r w:rsidRPr="000453C9">
        <w:rPr>
          <w:rFonts w:ascii="Times New Roman" w:hAnsi="Times New Roman"/>
          <w:sz w:val="28"/>
          <w:szCs w:val="28"/>
        </w:rPr>
        <w:lastRenderedPageBreak/>
        <w:t>привлекаемых к образовательной деятельности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</w:t>
      </w:r>
      <w:proofErr w:type="gramEnd"/>
      <w:r w:rsidRPr="000453C9">
        <w:rPr>
          <w:rFonts w:ascii="Times New Roman" w:hAnsi="Times New Roman"/>
          <w:sz w:val="28"/>
          <w:szCs w:val="28"/>
        </w:rPr>
        <w:t xml:space="preserve"> иностранном государстве и </w:t>
      </w:r>
      <w:proofErr w:type="gramStart"/>
      <w:r w:rsidRPr="000453C9">
        <w:rPr>
          <w:rFonts w:ascii="Times New Roman" w:hAnsi="Times New Roman"/>
          <w:sz w:val="28"/>
          <w:szCs w:val="28"/>
        </w:rPr>
        <w:t>признаваемое</w:t>
      </w:r>
      <w:proofErr w:type="gramEnd"/>
      <w:r w:rsidRPr="000453C9">
        <w:rPr>
          <w:rFonts w:ascii="Times New Roman" w:hAnsi="Times New Roman"/>
          <w:sz w:val="28"/>
          <w:szCs w:val="28"/>
        </w:rPr>
        <w:t xml:space="preserve"> в Российской Федерации).</w:t>
      </w:r>
    </w:p>
    <w:p w:rsidR="009248CB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A71F9">
        <w:rPr>
          <w:rFonts w:ascii="Times New Roman" w:hAnsi="Times New Roman"/>
          <w:sz w:val="28"/>
          <w:szCs w:val="28"/>
        </w:rPr>
        <w:t xml:space="preserve">Справка о кадровом обеспечении образовательной программы представлена в </w:t>
      </w:r>
      <w:r w:rsidRPr="001E59E6">
        <w:rPr>
          <w:rFonts w:ascii="Times New Roman" w:hAnsi="Times New Roman"/>
          <w:sz w:val="28"/>
          <w:szCs w:val="28"/>
        </w:rPr>
        <w:t>Приложении 5</w:t>
      </w:r>
      <w:r w:rsidRPr="001E59E6">
        <w:rPr>
          <w:rFonts w:ascii="Times New Roman" w:hAnsi="Times New Roman"/>
          <w:i/>
          <w:sz w:val="28"/>
          <w:szCs w:val="28"/>
        </w:rPr>
        <w:t>.</w:t>
      </w:r>
    </w:p>
    <w:p w:rsidR="009248CB" w:rsidRPr="00DF1150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Университет располагает на праве собственности или ином законном 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материально-техническим обеспечением образовательной деятельности (помещениями и оборудованием) для реализации программы.</w:t>
      </w:r>
    </w:p>
    <w:p w:rsidR="009248CB" w:rsidRPr="00DF1150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представляют собой учебные аудитории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учебных занятий, предусмотренных образовательной программой, оснащенные оборудованием и техническими средствами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обучения, состав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определяется в рабочих программах дисциплин (модулей).</w:t>
      </w:r>
    </w:p>
    <w:p w:rsidR="009248CB" w:rsidRPr="00DF1150" w:rsidRDefault="009248CB" w:rsidP="009248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9248CB" w:rsidRDefault="009248CB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7A5A" w:rsidRDefault="00647A5A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8.</w:t>
      </w:r>
      <w:r w:rsidR="00F270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47A5A">
        <w:rPr>
          <w:rFonts w:ascii="Times New Roman" w:hAnsi="Times New Roman"/>
          <w:b/>
          <w:sz w:val="28"/>
          <w:szCs w:val="28"/>
        </w:rPr>
        <w:t>Внеучебная</w:t>
      </w:r>
      <w:proofErr w:type="spellEnd"/>
      <w:r w:rsidRPr="00647A5A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9248CB" w:rsidRDefault="009248CB" w:rsidP="009248C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1. Количество мероприятий, организованных и проведенных в рамках </w:t>
      </w:r>
      <w:r w:rsidRPr="009248CB">
        <w:rPr>
          <w:rFonts w:asciiTheme="majorBidi" w:hAnsiTheme="majorBidi" w:cstheme="majorBidi"/>
          <w:sz w:val="28"/>
          <w:szCs w:val="28"/>
        </w:rPr>
        <w:t>образовательной программы (далее – ОП)</w:t>
      </w:r>
      <w:r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работы: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2155"/>
        <w:gridCol w:w="1982"/>
        <w:gridCol w:w="3520"/>
      </w:tblGrid>
      <w:tr w:rsidR="00EC6134" w:rsidRPr="00650377" w:rsidTr="004B559B">
        <w:trPr>
          <w:jc w:val="center"/>
        </w:trPr>
        <w:tc>
          <w:tcPr>
            <w:tcW w:w="1913" w:type="dxa"/>
          </w:tcPr>
          <w:p w:rsidR="00EC6134" w:rsidRP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Дата, место, время и формат проведения</w:t>
            </w:r>
          </w:p>
        </w:tc>
        <w:tc>
          <w:tcPr>
            <w:tcW w:w="2155" w:type="dxa"/>
          </w:tcPr>
          <w:p w:rsid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EC6134" w:rsidRP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2" w:type="dxa"/>
          </w:tcPr>
          <w:p w:rsid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из числа обучающихся </w:t>
            </w:r>
          </w:p>
          <w:p w:rsid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по образовательной </w:t>
            </w:r>
          </w:p>
          <w:p w:rsidR="00EC6134" w:rsidRPr="00650377" w:rsidRDefault="00EC6134" w:rsidP="00650377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программе</w:t>
            </w:r>
          </w:p>
        </w:tc>
        <w:tc>
          <w:tcPr>
            <w:tcW w:w="3520" w:type="dxa"/>
          </w:tcPr>
          <w:p w:rsidR="00650377" w:rsidRDefault="00EC6134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Ссылка </w:t>
            </w:r>
          </w:p>
          <w:p w:rsidR="00EC6134" w:rsidRPr="00650377" w:rsidRDefault="00EC6134" w:rsidP="00650377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на электронный рес</w:t>
            </w:r>
            <w:r w:rsidR="00650377">
              <w:rPr>
                <w:rFonts w:ascii="Times New Roman" w:hAnsi="Times New Roman"/>
                <w:b/>
                <w:sz w:val="24"/>
                <w:szCs w:val="24"/>
              </w:rPr>
              <w:t>урс</w:t>
            </w:r>
          </w:p>
        </w:tc>
      </w:tr>
      <w:tr w:rsidR="00EC6134" w:rsidRPr="00650377" w:rsidTr="00650377">
        <w:trPr>
          <w:jc w:val="center"/>
        </w:trPr>
        <w:tc>
          <w:tcPr>
            <w:tcW w:w="9570" w:type="dxa"/>
            <w:gridSpan w:val="4"/>
            <w:vAlign w:val="center"/>
          </w:tcPr>
          <w:p w:rsidR="00EC6134" w:rsidRPr="00650377" w:rsidRDefault="00650377" w:rsidP="00EC6134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EC6134" w:rsidRPr="00650377">
              <w:rPr>
                <w:rFonts w:ascii="Times New Roman" w:hAnsi="Times New Roman"/>
                <w:iCs/>
                <w:sz w:val="24"/>
                <w:szCs w:val="24"/>
              </w:rPr>
              <w:t>ражданско-патриотическое воспитание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03.10.2024, Комсомольская, 95, 15.00, очно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«Город Орёл и Орловская область в годы немецко-фашистской оккупации 1941-1943 гг.»</w:t>
            </w: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https://vk.com/wall-202869502_853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04.09.2024</w:t>
            </w:r>
          </w:p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"Беслан, помним!"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https://vk.com/wall-76733972_7612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05.12.2024</w:t>
            </w:r>
          </w:p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«Памяти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павших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55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https://vk.com/wall-202869502_934</w:t>
            </w:r>
          </w:p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https://vk.com/wall-225805442_37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21.02.2025,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очное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Орловский государственный академический театр имени И.С. Тургенева 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Встреча с </w:t>
            </w: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губернатором Орловской области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</w:t>
            </w:r>
            <w:r w:rsidRPr="00650377">
              <w:rPr>
                <w:rFonts w:ascii="Times New Roman" w:hAnsi="Times New Roman"/>
                <w:sz w:val="24"/>
                <w:szCs w:val="24"/>
              </w:rPr>
              <w:lastRenderedPageBreak/>
              <w:t>202869502_985</w:t>
            </w:r>
          </w:p>
          <w:p w:rsidR="00650377" w:rsidRPr="00650377" w:rsidRDefault="00650377" w:rsidP="0065037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0377" w:rsidRPr="00650377" w:rsidRDefault="00650377" w:rsidP="00650377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27.02.2025, Комсомольская, 95, 305 ауд., 14.00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Встреча с участником СВО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https://vk.com/wall-202869502_989</w:t>
            </w:r>
          </w:p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09.05.2025, онлайн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«Бессмертный полк»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https://vk.com/wall-202869502_1111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650377" w:rsidRDefault="00650377" w:rsidP="00650377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12.06.2025, онлайн</w:t>
            </w:r>
          </w:p>
        </w:tc>
        <w:tc>
          <w:tcPr>
            <w:tcW w:w="2155" w:type="dxa"/>
          </w:tcPr>
          <w:p w:rsidR="00650377" w:rsidRPr="00650377" w:rsidRDefault="00650377" w:rsidP="0065037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«Родина в кадре»</w:t>
            </w:r>
          </w:p>
        </w:tc>
        <w:tc>
          <w:tcPr>
            <w:tcW w:w="1982" w:type="dxa"/>
          </w:tcPr>
          <w:p w:rsidR="00650377" w:rsidRPr="00650377" w:rsidRDefault="00650377" w:rsidP="0065037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https://vk.com/wall-225805442_141</w:t>
            </w:r>
          </w:p>
        </w:tc>
      </w:tr>
      <w:tr w:rsidR="00650377" w:rsidRPr="00650377" w:rsidTr="00650377">
        <w:trPr>
          <w:jc w:val="center"/>
        </w:trPr>
        <w:tc>
          <w:tcPr>
            <w:tcW w:w="9570" w:type="dxa"/>
            <w:gridSpan w:val="4"/>
          </w:tcPr>
          <w:p w:rsidR="00650377" w:rsidRPr="00650377" w:rsidRDefault="00650377" w:rsidP="00650377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Духовно-нравственное</w:t>
            </w:r>
            <w:proofErr w:type="gramEnd"/>
            <w:r w:rsidR="003F4652">
              <w:rPr>
                <w:rFonts w:ascii="Times New Roman" w:hAnsi="Times New Roman"/>
                <w:iCs/>
                <w:sz w:val="24"/>
                <w:szCs w:val="24"/>
              </w:rPr>
              <w:t xml:space="preserve"> – 6 мероприятий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14.12.2024</w:t>
            </w:r>
          </w:p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Орловский музей изобразительных искусств</w:t>
            </w:r>
          </w:p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650377" w:rsidRPr="003F4652" w:rsidRDefault="00650377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Орловский музей </w:t>
            </w:r>
            <w:proofErr w:type="gram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изобразительных</w:t>
            </w:r>
            <w:proofErr w:type="gramEnd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искусст</w:t>
            </w:r>
            <w:proofErr w:type="spellEnd"/>
          </w:p>
        </w:tc>
        <w:tc>
          <w:tcPr>
            <w:tcW w:w="1982" w:type="dxa"/>
          </w:tcPr>
          <w:p w:rsidR="00650377" w:rsidRPr="003F4652" w:rsidRDefault="00650377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650377" w:rsidRPr="003F4652" w:rsidRDefault="00650377" w:rsidP="00650377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https://vk.com/wall-202869502_941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18.12.2024, очно</w:t>
            </w:r>
          </w:p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650377" w:rsidRPr="003F4652" w:rsidRDefault="00650377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"Донбасс - Россия: история и современность"</w:t>
            </w:r>
          </w:p>
        </w:tc>
        <w:tc>
          <w:tcPr>
            <w:tcW w:w="1982" w:type="dxa"/>
          </w:tcPr>
          <w:p w:rsidR="00650377" w:rsidRPr="003F4652" w:rsidRDefault="00650377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650377" w:rsidRPr="003F4652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https://vk.com/wall-202869502_950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25.01.2025</w:t>
            </w:r>
          </w:p>
          <w:p w:rsidR="00650377" w:rsidRPr="003F4652" w:rsidRDefault="00650377" w:rsidP="0065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Очно,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 xml:space="preserve"> шоссе,29, актовый зал</w:t>
            </w:r>
          </w:p>
        </w:tc>
        <w:tc>
          <w:tcPr>
            <w:tcW w:w="2155" w:type="dxa"/>
          </w:tcPr>
          <w:p w:rsidR="00650377" w:rsidRPr="003F4652" w:rsidRDefault="00650377" w:rsidP="003F465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концерт, посвященный Дню российского студенчества</w:t>
            </w:r>
          </w:p>
        </w:tc>
        <w:tc>
          <w:tcPr>
            <w:tcW w:w="1982" w:type="dxa"/>
          </w:tcPr>
          <w:p w:rsidR="00650377" w:rsidRPr="003F4652" w:rsidRDefault="00650377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650377" w:rsidRPr="003F4652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https://vk.com/wall-202869502_970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3F4652" w:rsidRDefault="00650377" w:rsidP="00650377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06.03.2025 года, очное, </w:t>
            </w: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шоссе, 29, актовый зал</w:t>
            </w:r>
          </w:p>
        </w:tc>
        <w:tc>
          <w:tcPr>
            <w:tcW w:w="2155" w:type="dxa"/>
          </w:tcPr>
          <w:p w:rsidR="00650377" w:rsidRPr="003F4652" w:rsidRDefault="00650377" w:rsidP="003F46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</w:rPr>
              <w:t>Концертная программа</w:t>
            </w:r>
          </w:p>
        </w:tc>
        <w:tc>
          <w:tcPr>
            <w:tcW w:w="1982" w:type="dxa"/>
          </w:tcPr>
          <w:p w:rsidR="00650377" w:rsidRPr="003F4652" w:rsidRDefault="00650377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650377" w:rsidRPr="003F4652" w:rsidRDefault="00650377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https://vk.com/wall-202869502_992</w:t>
            </w:r>
          </w:p>
        </w:tc>
      </w:tr>
      <w:tr w:rsidR="00650377" w:rsidRPr="00650377" w:rsidTr="004B559B">
        <w:trPr>
          <w:jc w:val="center"/>
        </w:trPr>
        <w:tc>
          <w:tcPr>
            <w:tcW w:w="1913" w:type="dxa"/>
          </w:tcPr>
          <w:p w:rsidR="00650377" w:rsidRPr="003F4652" w:rsidRDefault="00650377" w:rsidP="006503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 очное</w:t>
            </w:r>
          </w:p>
        </w:tc>
        <w:tc>
          <w:tcPr>
            <w:tcW w:w="2155" w:type="dxa"/>
          </w:tcPr>
          <w:p w:rsidR="00650377" w:rsidRPr="003F4652" w:rsidRDefault="00650377" w:rsidP="003F465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Праздничный концерт, посвящённый празднованию 80-летия Победы в Великой Отечественной войне.</w:t>
            </w:r>
          </w:p>
        </w:tc>
        <w:tc>
          <w:tcPr>
            <w:tcW w:w="1982" w:type="dxa"/>
          </w:tcPr>
          <w:p w:rsidR="00650377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650377" w:rsidRPr="003F4652" w:rsidRDefault="003F4652" w:rsidP="006503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https://vk.com/wall-202869502_1108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25.05.2025,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«Открытый фестиваль вальса на университетской площади»</w:t>
            </w:r>
          </w:p>
          <w:p w:rsidR="003F4652" w:rsidRPr="003F4652" w:rsidRDefault="003F4652" w:rsidP="003F465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https://vk.com/wall-202869502_1121</w:t>
            </w:r>
          </w:p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https://vk.com/wall-76733972_8273</w:t>
            </w:r>
          </w:p>
        </w:tc>
      </w:tr>
      <w:tr w:rsidR="003F4652" w:rsidRPr="00650377" w:rsidTr="00650377">
        <w:trPr>
          <w:jc w:val="center"/>
        </w:trPr>
        <w:tc>
          <w:tcPr>
            <w:tcW w:w="9570" w:type="dxa"/>
            <w:gridSpan w:val="4"/>
          </w:tcPr>
          <w:p w:rsidR="003F4652" w:rsidRPr="00650377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Культурно-просветительское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13.09.2024, 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Комсомольская, </w:t>
            </w:r>
            <w:r w:rsidRPr="003F4652"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"Знакомство студентов с </w:t>
            </w: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целью, принципами, экосистемой проекта "Твой Ход"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https://vk.com/wall-202869502_831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16.09.2024,  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очный,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концерт-презентация творческих коллективов Центра культуры и эстетического образования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https://vk.com/wall-202869502_835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28.10.2024, </w:t>
            </w:r>
            <w:proofErr w:type="gram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3F4652">
              <w:rPr>
                <w:rFonts w:ascii="Times New Roman" w:hAnsi="Times New Roman"/>
                <w:sz w:val="24"/>
                <w:szCs w:val="24"/>
              </w:rPr>
              <w:t>, 95, очно, актовый зал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«День рождения физмата»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71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https://vk.com/wall-202869502_883</w:t>
            </w:r>
          </w:p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https://vk.com/wall-225805442_23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31.10.2024, 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Орловская областная филармония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 "Как хорошо!" губернаторского хора "Лик"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https://vk.com/wall-202869502_893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06.11.2024, очный, Комсомольская, 95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«Хочу все знать!»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https://vk.com/wall-202869502_901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.11.202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,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01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2024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Каменская, 1, 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Точка кипения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образовательно-развлекательное мероприятие по математике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MathCat</w:t>
            </w:r>
            <w:proofErr w:type="spellEnd"/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https://vk.com/wall-202869502_917</w:t>
            </w:r>
          </w:p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/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wall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-202869502_928</w:t>
            </w:r>
          </w:p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.04.202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15:30,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ART.Фест</w:t>
            </w:r>
            <w:proofErr w:type="spellEnd"/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https://vk.com/wall-202869502_1014</w:t>
            </w:r>
          </w:p>
          <w:p w:rsidR="003F4652" w:rsidRPr="003F4652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https://vk.com/wall-76733972_8162</w:t>
            </w:r>
          </w:p>
        </w:tc>
      </w:tr>
      <w:tr w:rsidR="003F4652" w:rsidRPr="00650377" w:rsidTr="00650377">
        <w:trPr>
          <w:jc w:val="center"/>
        </w:trPr>
        <w:tc>
          <w:tcPr>
            <w:tcW w:w="9570" w:type="dxa"/>
            <w:gridSpan w:val="4"/>
          </w:tcPr>
          <w:p w:rsidR="003F4652" w:rsidRPr="00650377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Научно-исследовательское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29.10.2024, 20.00, Комсомольская, 41, очный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Тротуарная астрономия: наблюдение планеты Сатурн в телескоп"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520" w:type="dxa"/>
          </w:tcPr>
          <w:p w:rsidR="003F4652" w:rsidRPr="00F27049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https://vk.com/wall-202869502_878</w:t>
            </w:r>
          </w:p>
          <w:p w:rsidR="003F4652" w:rsidRPr="00F27049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https://vk.com/wall-202869502_889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29-30.11.2024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Комсомолькая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, 95, с 10.00, он-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X Всероссийская научно-практическая конференция «Современные проблемы физико-математических наук»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t>73</w:t>
            </w:r>
          </w:p>
        </w:tc>
        <w:tc>
          <w:tcPr>
            <w:tcW w:w="3520" w:type="dxa"/>
          </w:tcPr>
          <w:p w:rsidR="003F4652" w:rsidRPr="00F27049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https://vk.com/wall-202869502_881</w:t>
            </w:r>
          </w:p>
          <w:p w:rsidR="003F4652" w:rsidRPr="00F27049" w:rsidRDefault="003F4652" w:rsidP="003F46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https://vk.com/wall-202869502_922</w:t>
            </w:r>
          </w:p>
          <w:p w:rsidR="003F4652" w:rsidRPr="00F27049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https://vk.com/wall-202869502_926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24.04.2025,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очный</w:t>
            </w:r>
          </w:p>
        </w:tc>
        <w:tc>
          <w:tcPr>
            <w:tcW w:w="2155" w:type="dxa"/>
          </w:tcPr>
          <w:p w:rsidR="003F4652" w:rsidRPr="003F4652" w:rsidRDefault="003F4652" w:rsidP="003F465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выставка студенческих научных работ и проектов в рамках </w:t>
            </w: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«Недели науки»</w:t>
            </w:r>
          </w:p>
        </w:tc>
        <w:tc>
          <w:tcPr>
            <w:tcW w:w="1982" w:type="dxa"/>
          </w:tcPr>
          <w:p w:rsidR="003F4652" w:rsidRPr="003F4652" w:rsidRDefault="003F4652" w:rsidP="003F465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3520" w:type="dxa"/>
          </w:tcPr>
          <w:p w:rsidR="003F4652" w:rsidRPr="003F4652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https://vk.com/wall-202869502_1083</w:t>
            </w:r>
          </w:p>
        </w:tc>
      </w:tr>
      <w:tr w:rsidR="003F4652" w:rsidRPr="00650377" w:rsidTr="00650377">
        <w:trPr>
          <w:jc w:val="center"/>
        </w:trPr>
        <w:tc>
          <w:tcPr>
            <w:tcW w:w="9570" w:type="dxa"/>
            <w:gridSpan w:val="4"/>
          </w:tcPr>
          <w:p w:rsidR="003F4652" w:rsidRPr="00650377" w:rsidRDefault="003F4652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Профессионально-трудовое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</w:t>
            </w:r>
            <w:r w:rsidR="004B559B">
              <w:rPr>
                <w:rFonts w:ascii="Times New Roman" w:hAnsi="Times New Roman"/>
                <w:iCs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мероприяти</w:t>
            </w:r>
            <w:r w:rsidR="004B559B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4B559B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09.09.2024, 13.09.2024, Каменская, 1, 10.00,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</w:tcPr>
          <w:p w:rsidR="003F4652" w:rsidRPr="004B559B" w:rsidRDefault="003F4652" w:rsidP="004B559B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«Университетские сервисы построения карьеры с первого курса», лекция-визуализация</w:t>
            </w:r>
          </w:p>
        </w:tc>
        <w:tc>
          <w:tcPr>
            <w:tcW w:w="1982" w:type="dxa"/>
          </w:tcPr>
          <w:p w:rsidR="003F4652" w:rsidRPr="004B559B" w:rsidRDefault="003F4652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3F4652" w:rsidRPr="004B559B" w:rsidRDefault="003F4652" w:rsidP="003F465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https://vk.com/wall-202869502_828</w:t>
            </w:r>
          </w:p>
          <w:p w:rsidR="003F4652" w:rsidRPr="004B559B" w:rsidRDefault="003F4652" w:rsidP="003F46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https://vk.com/wall-202869502_834</w:t>
            </w:r>
          </w:p>
        </w:tc>
      </w:tr>
      <w:tr w:rsidR="003F4652" w:rsidRPr="00650377" w:rsidTr="004B559B">
        <w:trPr>
          <w:jc w:val="center"/>
        </w:trPr>
        <w:tc>
          <w:tcPr>
            <w:tcW w:w="1913" w:type="dxa"/>
          </w:tcPr>
          <w:p w:rsidR="003F4652" w:rsidRPr="004B559B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27.09.2024, 30.09.2024</w:t>
            </w:r>
          </w:p>
          <w:p w:rsidR="003F4652" w:rsidRPr="004B559B" w:rsidRDefault="003F4652" w:rsidP="003F465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очно</w:t>
            </w:r>
          </w:p>
        </w:tc>
        <w:tc>
          <w:tcPr>
            <w:tcW w:w="2155" w:type="dxa"/>
          </w:tcPr>
          <w:p w:rsidR="003F4652" w:rsidRPr="004B559B" w:rsidRDefault="003F4652" w:rsidP="004B559B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тестирование психологической диагностики профессионального самоопределения студентов</w:t>
            </w:r>
          </w:p>
        </w:tc>
        <w:tc>
          <w:tcPr>
            <w:tcW w:w="1982" w:type="dxa"/>
          </w:tcPr>
          <w:p w:rsidR="003F4652" w:rsidRPr="004B559B" w:rsidRDefault="004B559B" w:rsidP="004B5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https://vk.com/wall-202869502_840,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https://vk.com/wall-202869502_841,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https://vk.com/wall-202869502_842, https://vk.com/wall-202869502_844,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https://vk.com/wall-202869502_847</w:t>
            </w:r>
          </w:p>
          <w:p w:rsidR="003F4652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https://vk.com/wall-202869502_848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31.10.2024, Каменская, 1, Точка кипения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"Школьный паблик 2.0: как сделать его уникальным?"</w:t>
            </w:r>
            <w:proofErr w:type="gramEnd"/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https://vk.com/wall-202869502_891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26.11.2024, Комсомольская, 95, ауд. 423, 15.00, очно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– Математик</w:t>
            </w:r>
          </w:p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https://vk.com/wall-202869502_921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28.04.2025, Каменская, 1, 13.00,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очное</w:t>
            </w:r>
            <w:proofErr w:type="gramEnd"/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«Пожалуйста, не выгорайте!»</w:t>
            </w: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https://vk.com/wall-202869502_1092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https://vk.com/wall-202869502_1104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30.04.2025, Комсомольская, 95, 15.30, очное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 для роботов»</w:t>
            </w: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https://vk.com/wall-202869502_1105</w:t>
            </w:r>
          </w:p>
        </w:tc>
      </w:tr>
      <w:tr w:rsidR="004B559B" w:rsidRPr="00650377" w:rsidTr="00650377">
        <w:trPr>
          <w:jc w:val="center"/>
        </w:trPr>
        <w:tc>
          <w:tcPr>
            <w:tcW w:w="9570" w:type="dxa"/>
            <w:gridSpan w:val="4"/>
          </w:tcPr>
          <w:p w:rsidR="004B559B" w:rsidRPr="00650377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Семейное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1 мероприятие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24.12.2025, очное, Комсомольская, 95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«Мой дом - моя крепость»</w:t>
            </w: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https://vk.com/wall-202869502_954</w:t>
            </w:r>
          </w:p>
        </w:tc>
      </w:tr>
      <w:tr w:rsidR="004B559B" w:rsidRPr="00650377" w:rsidTr="00650377">
        <w:trPr>
          <w:jc w:val="center"/>
        </w:trPr>
        <w:tc>
          <w:tcPr>
            <w:tcW w:w="9570" w:type="dxa"/>
            <w:gridSpan w:val="4"/>
          </w:tcPr>
          <w:p w:rsidR="004B559B" w:rsidRPr="00650377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Экологическое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2 мероприятия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 xml:space="preserve">24.10.2024, </w:t>
            </w:r>
            <w:proofErr w:type="gramStart"/>
            <w:r w:rsidRPr="004B559B">
              <w:rPr>
                <w:rFonts w:ascii="Times New Roman" w:hAnsi="Times New Roman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</w:rPr>
              <w:t>, Комсомольская, 95, территория парка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Экологический десант</w:t>
            </w: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https://vk.com/wall-202869502_879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С 07.04.2025 по 30.04.2025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b/>
              </w:rPr>
            </w:pPr>
            <w:r w:rsidRPr="004B559B">
              <w:rPr>
                <w:rFonts w:ascii="Times New Roman" w:hAnsi="Times New Roman"/>
                <w:color w:val="000000"/>
                <w:shd w:val="clear" w:color="auto" w:fill="FFFFFF"/>
              </w:rPr>
              <w:t>XI Молодежный фестиваль в области устойчивого развития "ВузЭкоФест-25"</w:t>
            </w: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https://vk.com/wall-202869502_1029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https://vk.com/wall-202869502_1030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https://vk.com/wall-202869502_1032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</w:t>
            </w:r>
            <w:r w:rsidRPr="004B559B">
              <w:rPr>
                <w:rFonts w:ascii="Times New Roman" w:hAnsi="Times New Roman"/>
              </w:rPr>
              <w:lastRenderedPageBreak/>
              <w:t>202869502_1035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https://vk.com/wall-202869502_1074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https://vk.com/wall-202869502_1080</w:t>
            </w:r>
          </w:p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https://vk.com/wall-225805442_91</w:t>
            </w:r>
          </w:p>
        </w:tc>
      </w:tr>
      <w:tr w:rsidR="004B559B" w:rsidRPr="00650377" w:rsidTr="00650377">
        <w:trPr>
          <w:jc w:val="center"/>
        </w:trPr>
        <w:tc>
          <w:tcPr>
            <w:tcW w:w="9570" w:type="dxa"/>
            <w:gridSpan w:val="4"/>
          </w:tcPr>
          <w:p w:rsidR="004B559B" w:rsidRPr="00650377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Физкультурно-спортивное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11.09. 2024, футбольное поле корпуса №11,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29, 13.00</w:t>
            </w:r>
          </w:p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очный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праздник «Веревочный курс»</w:t>
            </w:r>
          </w:p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https://vk.com/fizmat_ogu?w=wall-76733972_6969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9.12.2024 – 13.12.2024,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4B559B">
              <w:rPr>
                <w:rFonts w:ascii="Times New Roman" w:hAnsi="Times New Roman"/>
                <w:sz w:val="24"/>
                <w:szCs w:val="24"/>
              </w:rPr>
              <w:t>, 15.00, очный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Соревнования по волейболу </w:t>
            </w: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рамках IX студенческой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партакиады ОГУ им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И.С.Тургенева</w:t>
            </w:r>
            <w:proofErr w:type="spellEnd"/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https://vk.com/wall-76733972_7896</w:t>
            </w:r>
          </w:p>
        </w:tc>
      </w:tr>
      <w:tr w:rsidR="004B559B" w:rsidRPr="00650377" w:rsidTr="004B559B">
        <w:trPr>
          <w:jc w:val="center"/>
        </w:trPr>
        <w:tc>
          <w:tcPr>
            <w:tcW w:w="1913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06.06.2025, Орловская обл., п.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Сабуровский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11.30, очный</w:t>
            </w:r>
          </w:p>
        </w:tc>
        <w:tc>
          <w:tcPr>
            <w:tcW w:w="2155" w:type="dxa"/>
          </w:tcPr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«Переправа»</w:t>
            </w:r>
          </w:p>
          <w:p w:rsidR="004B559B" w:rsidRPr="004B559B" w:rsidRDefault="004B559B" w:rsidP="004B559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559B" w:rsidRPr="004B559B" w:rsidRDefault="004B559B" w:rsidP="004B559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3520" w:type="dxa"/>
          </w:tcPr>
          <w:p w:rsidR="004B559B" w:rsidRPr="004B559B" w:rsidRDefault="004B559B" w:rsidP="004B55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https://vk.com/wall-202869502_1148</w:t>
            </w:r>
          </w:p>
        </w:tc>
      </w:tr>
      <w:tr w:rsidR="004B559B" w:rsidRPr="00650377" w:rsidTr="00650377">
        <w:trPr>
          <w:jc w:val="center"/>
        </w:trPr>
        <w:tc>
          <w:tcPr>
            <w:tcW w:w="9570" w:type="dxa"/>
            <w:gridSpan w:val="4"/>
          </w:tcPr>
          <w:p w:rsidR="004B559B" w:rsidRPr="00650377" w:rsidRDefault="004B559B" w:rsidP="004B559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Профилактическая работа и </w:t>
            </w: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здоровье</w:t>
            </w:r>
            <w:proofErr w:type="gram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сберегающие технологии</w:t>
            </w:r>
            <w:r w:rsidR="00F27049"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29.11.2024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 13.30, очный, онлайн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Акция по борьбе со </w:t>
            </w:r>
            <w:proofErr w:type="spell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спидом</w:t>
            </w:r>
            <w:proofErr w:type="spellEnd"/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https://vk.com/wall-76733972_7878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9.02.2025г,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Встреча со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специалистом по медицинской профилактике,</w:t>
            </w:r>
          </w:p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психологом Постовой Е.В. и врачом эпидемиологом высшей категории БУЗ ОО «Орловской центр по профилактике и борьбе со СПИД и из» Королевой Е.А.</w:t>
            </w:r>
          </w:p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https://vk.com/wall-202869502_982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07.04.2025г,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«Здоровье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 выбор!»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https://vk.com/wall-225805442_80</w:t>
            </w:r>
          </w:p>
        </w:tc>
      </w:tr>
      <w:tr w:rsidR="00F27049" w:rsidRPr="00650377" w:rsidTr="00650377">
        <w:trPr>
          <w:jc w:val="center"/>
        </w:trPr>
        <w:tc>
          <w:tcPr>
            <w:tcW w:w="9570" w:type="dxa"/>
            <w:gridSpan w:val="4"/>
          </w:tcPr>
          <w:p w:rsidR="00F27049" w:rsidRPr="00650377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Развитие деятельности студенческого самоуправления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22.10.2024, Комсомольская, 95, очный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Музыкалити</w:t>
            </w:r>
            <w:proofErr w:type="spellEnd"/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https://vk.com/wall-76733972_7807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15 ноября 2024, </w:t>
            </w: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</w:t>
            </w:r>
            <w:proofErr w:type="gram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Посвящение в студенты</w:t>
            </w:r>
          </w:p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https://vk.com/wall-202869502_904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04.12.2024, Комсомольская, 95,  очный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Соображарий</w:t>
            </w:r>
            <w:proofErr w:type="spellEnd"/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https://vk.com/wall-76733972_7892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С 20 по 30 декабря 2024, </w:t>
            </w:r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95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Новый год на физмате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74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https://vk.com/wall-225805442_44</w:t>
            </w:r>
          </w:p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https://vk.com/wall-225805442_43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25.01.2025 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очный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День студента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https://vk.com/wall-76733972_7972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27.04.2025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Каменская </w:t>
            </w:r>
            <w:proofErr w:type="spellStart"/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spellEnd"/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Правозащитник года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https://vk.com/wall-76733972_8241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15-18.05.2025 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Школа КВН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https://vk.com/wall-76733972_8268</w:t>
            </w:r>
          </w:p>
        </w:tc>
      </w:tr>
      <w:tr w:rsidR="00F27049" w:rsidRPr="00650377" w:rsidTr="00650377">
        <w:trPr>
          <w:jc w:val="center"/>
        </w:trPr>
        <w:tc>
          <w:tcPr>
            <w:tcW w:w="9570" w:type="dxa"/>
            <w:gridSpan w:val="4"/>
          </w:tcPr>
          <w:p w:rsidR="00F27049" w:rsidRPr="00650377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Адаптация </w:t>
            </w: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обучающихся</w:t>
            </w:r>
            <w:proofErr w:type="gram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1-ого курса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 xml:space="preserve">02.09.2024, </w:t>
            </w:r>
            <w:proofErr w:type="gramStart"/>
            <w:r w:rsidRPr="00F27049">
              <w:rPr>
                <w:rFonts w:ascii="Times New Roman" w:hAnsi="Times New Roman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</w:rPr>
              <w:t xml:space="preserve">, 95, актовый зал 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День знаний, собрание первокурсников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https://vk.com/wall-202869502_821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 xml:space="preserve">03.09.2024-09.09.2024, </w:t>
            </w:r>
            <w:r w:rsidR="00D41871">
              <w:rPr>
                <w:rFonts w:ascii="Times New Roman" w:hAnsi="Times New Roman"/>
                <w:color w:val="000000" w:themeColor="text1"/>
              </w:rPr>
              <w:t xml:space="preserve">       он</w:t>
            </w:r>
            <w:r w:rsidRPr="00F27049">
              <w:rPr>
                <w:rFonts w:ascii="Times New Roman" w:hAnsi="Times New Roman"/>
                <w:color w:val="000000" w:themeColor="text1"/>
              </w:rPr>
              <w:t>лайн, в группе факультета в ВК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"ПЕРВЫЙ СРЕДИ ПЕРВЫХ»</w:t>
            </w: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https://vk.com/wall-76733972_7562</w:t>
            </w:r>
          </w:p>
        </w:tc>
      </w:tr>
      <w:tr w:rsidR="00F27049" w:rsidRPr="00650377" w:rsidTr="004B559B">
        <w:trPr>
          <w:jc w:val="center"/>
        </w:trPr>
        <w:tc>
          <w:tcPr>
            <w:tcW w:w="1913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30.05.2025,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F27049">
              <w:rPr>
                <w:rFonts w:ascii="Times New Roman" w:hAnsi="Times New Roman"/>
                <w:color w:val="000000" w:themeColor="text1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 w:themeColor="text1"/>
              </w:rPr>
              <w:t>, 95, актовый зал, 14.00</w:t>
            </w:r>
          </w:p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очный</w:t>
            </w:r>
          </w:p>
        </w:tc>
        <w:tc>
          <w:tcPr>
            <w:tcW w:w="2155" w:type="dxa"/>
          </w:tcPr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«Последний звонок»</w:t>
            </w:r>
          </w:p>
          <w:p w:rsidR="00F27049" w:rsidRPr="00F27049" w:rsidRDefault="00F27049" w:rsidP="00F2704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2" w:type="dxa"/>
          </w:tcPr>
          <w:p w:rsidR="00F27049" w:rsidRPr="00F27049" w:rsidRDefault="00F27049" w:rsidP="00F2704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520" w:type="dxa"/>
          </w:tcPr>
          <w:p w:rsidR="00F27049" w:rsidRPr="00F27049" w:rsidRDefault="00F27049" w:rsidP="00F27049">
            <w:pPr>
              <w:jc w:val="both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https://vk.com/wall-202869502_1133</w:t>
            </w:r>
          </w:p>
          <w:p w:rsidR="00F27049" w:rsidRPr="00F27049" w:rsidRDefault="00F27049" w:rsidP="00F2704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https://vk.com/wall-225805442_131</w:t>
            </w:r>
          </w:p>
        </w:tc>
      </w:tr>
    </w:tbl>
    <w:p w:rsidR="00F27049" w:rsidRDefault="00F27049" w:rsidP="009248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9248CB" w:rsidRDefault="009248CB" w:rsidP="00D418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обучающихся, </w:t>
      </w:r>
      <w:r>
        <w:rPr>
          <w:rFonts w:asciiTheme="majorBidi" w:hAnsiTheme="majorBidi" w:cstheme="majorBidi"/>
          <w:sz w:val="28"/>
          <w:szCs w:val="28"/>
        </w:rPr>
        <w:t>принявших участие</w:t>
      </w:r>
      <w:r w:rsidRPr="001219B3">
        <w:rPr>
          <w:rFonts w:asciiTheme="majorBidi" w:hAnsiTheme="majorBidi" w:cstheme="majorBidi"/>
          <w:sz w:val="28"/>
          <w:szCs w:val="28"/>
        </w:rPr>
        <w:t xml:space="preserve"> в мероприятия</w:t>
      </w:r>
      <w:r>
        <w:rPr>
          <w:rFonts w:asciiTheme="majorBidi" w:hAnsiTheme="majorBidi" w:cstheme="majorBidi"/>
          <w:sz w:val="28"/>
          <w:szCs w:val="28"/>
        </w:rPr>
        <w:t>х,</w:t>
      </w:r>
      <w:r w:rsidRPr="005A0A7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организованных и проведенных в рамках ОП</w:t>
      </w:r>
      <w:r w:rsidRPr="001219B3"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</w:t>
      </w:r>
      <w:r>
        <w:rPr>
          <w:rFonts w:asciiTheme="majorBidi" w:hAnsiTheme="majorBidi" w:cstheme="majorBidi"/>
          <w:sz w:val="28"/>
          <w:szCs w:val="28"/>
        </w:rPr>
        <w:t>работы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гражданско-патриотическое воспитание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>–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55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духовно-нравственное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>–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10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культурно-просветительское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>–</w:t>
      </w:r>
      <w:r w:rsidR="00F27049" w:rsidRPr="004B6781">
        <w:rPr>
          <w:rFonts w:asciiTheme="majorBidi" w:hAnsiTheme="majorBidi" w:cstheme="majorBidi"/>
          <w:iCs/>
          <w:sz w:val="28"/>
          <w:szCs w:val="28"/>
        </w:rPr>
        <w:t xml:space="preserve"> 71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pStyle w:val="Default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научно-исследовательское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– 73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профессионально-трудовое</w:t>
      </w:r>
      <w:r w:rsidR="004B6781" w:rsidRPr="004B6781">
        <w:rPr>
          <w:rFonts w:ascii="Times New Roman" w:hAnsi="Times New Roman"/>
          <w:iCs/>
          <w:sz w:val="28"/>
          <w:szCs w:val="28"/>
        </w:rPr>
        <w:t xml:space="preserve"> – 10;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семейное</w:t>
      </w:r>
      <w:r w:rsidR="004B6781" w:rsidRPr="004B6781">
        <w:rPr>
          <w:rFonts w:ascii="Times New Roman" w:hAnsi="Times New Roman"/>
          <w:iCs/>
          <w:sz w:val="28"/>
          <w:szCs w:val="28"/>
        </w:rPr>
        <w:t xml:space="preserve"> – 10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экологическое</w:t>
      </w:r>
      <w:r w:rsidR="004B6781" w:rsidRPr="004B6781">
        <w:rPr>
          <w:rFonts w:ascii="Times New Roman" w:hAnsi="Times New Roman"/>
          <w:iCs/>
          <w:sz w:val="28"/>
          <w:szCs w:val="28"/>
        </w:rPr>
        <w:t xml:space="preserve"> – 25;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физкультурно-спортивное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 – 40</w:t>
      </w:r>
      <w:r w:rsidR="004B6781" w:rsidRPr="004B6781">
        <w:rPr>
          <w:rFonts w:ascii="Times New Roman" w:hAnsi="Times New Roman"/>
          <w:iCs/>
          <w:sz w:val="28"/>
          <w:szCs w:val="28"/>
        </w:rPr>
        <w:t>;</w:t>
      </w:r>
      <w:r w:rsidRPr="004B6781">
        <w:rPr>
          <w:rFonts w:ascii="Times New Roman" w:hAnsi="Times New Roman"/>
          <w:iCs/>
          <w:sz w:val="28"/>
          <w:szCs w:val="28"/>
        </w:rPr>
        <w:t xml:space="preserve"> 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профилактическая работа и </w:t>
      </w:r>
      <w:proofErr w:type="gramStart"/>
      <w:r w:rsidRPr="004B6781">
        <w:rPr>
          <w:rFonts w:ascii="Times New Roman" w:hAnsi="Times New Roman"/>
          <w:iCs/>
          <w:sz w:val="28"/>
          <w:szCs w:val="28"/>
        </w:rPr>
        <w:t>здоровье</w:t>
      </w:r>
      <w:proofErr w:type="gramEnd"/>
      <w:r w:rsidRPr="004B6781">
        <w:rPr>
          <w:rFonts w:ascii="Times New Roman" w:hAnsi="Times New Roman"/>
          <w:iCs/>
          <w:sz w:val="28"/>
          <w:szCs w:val="28"/>
        </w:rPr>
        <w:t xml:space="preserve"> сберегающие технологии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 – 15</w:t>
      </w:r>
      <w:r w:rsidR="004B6781" w:rsidRPr="004B6781">
        <w:rPr>
          <w:rFonts w:ascii="Times New Roman" w:hAnsi="Times New Roman"/>
          <w:iCs/>
          <w:sz w:val="28"/>
          <w:szCs w:val="28"/>
        </w:rPr>
        <w:t>;</w:t>
      </w:r>
    </w:p>
    <w:p w:rsidR="009248CB" w:rsidRPr="004B678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 </w:t>
      </w:r>
      <w:r w:rsidRPr="004B6781">
        <w:rPr>
          <w:rFonts w:ascii="Times New Roman" w:hAnsi="Times New Roman"/>
          <w:iCs/>
          <w:sz w:val="28"/>
          <w:szCs w:val="28"/>
        </w:rPr>
        <w:t>развитие деятельности студенческого самоуправления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 – 74</w:t>
      </w:r>
      <w:r w:rsidR="004B6781" w:rsidRPr="004B6781">
        <w:rPr>
          <w:rFonts w:ascii="Times New Roman" w:hAnsi="Times New Roman"/>
          <w:iCs/>
          <w:sz w:val="28"/>
          <w:szCs w:val="28"/>
        </w:rPr>
        <w:t>;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 </w:t>
      </w:r>
      <w:r w:rsidRPr="004B6781">
        <w:rPr>
          <w:rFonts w:ascii="Times New Roman" w:hAnsi="Times New Roman"/>
          <w:iCs/>
          <w:sz w:val="28"/>
          <w:szCs w:val="28"/>
        </w:rPr>
        <w:t xml:space="preserve"> </w:t>
      </w:r>
    </w:p>
    <w:p w:rsidR="009248CB" w:rsidRPr="00D41871" w:rsidRDefault="009248CB" w:rsidP="00D41871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>- ад</w:t>
      </w:r>
      <w:r w:rsidR="00F27049" w:rsidRPr="004B6781">
        <w:rPr>
          <w:rFonts w:ascii="Times New Roman" w:hAnsi="Times New Roman"/>
          <w:iCs/>
          <w:sz w:val="28"/>
          <w:szCs w:val="28"/>
        </w:rPr>
        <w:t xml:space="preserve">аптация </w:t>
      </w:r>
      <w:proofErr w:type="gramStart"/>
      <w:r w:rsidR="00F27049" w:rsidRPr="004B6781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="00F27049" w:rsidRPr="004B6781">
        <w:rPr>
          <w:rFonts w:ascii="Times New Roman" w:hAnsi="Times New Roman"/>
          <w:iCs/>
          <w:sz w:val="28"/>
          <w:szCs w:val="28"/>
        </w:rPr>
        <w:t xml:space="preserve"> 1-ого курса – 30.</w:t>
      </w:r>
    </w:p>
    <w:p w:rsidR="009248CB" w:rsidRDefault="009248CB" w:rsidP="00D4187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принявших участие в мероприятиях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lastRenderedPageBreak/>
        <w:t>- внутрифакультетского уровня/уровня</w:t>
      </w:r>
      <w:r w:rsidR="00D069FB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Pr="004B6781">
        <w:rPr>
          <w:rFonts w:asciiTheme="majorBidi" w:hAnsiTheme="majorBidi" w:cstheme="majorBidi"/>
          <w:iCs/>
          <w:sz w:val="28"/>
          <w:szCs w:val="28"/>
        </w:rPr>
        <w:t>института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0F6081">
        <w:rPr>
          <w:rFonts w:asciiTheme="majorBidi" w:hAnsiTheme="majorBidi" w:cstheme="majorBidi"/>
          <w:iCs/>
          <w:sz w:val="28"/>
          <w:szCs w:val="28"/>
        </w:rPr>
        <w:t>–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73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</w:t>
      </w:r>
      <w:proofErr w:type="spellStart"/>
      <w:r w:rsidRPr="004B6781">
        <w:rPr>
          <w:rFonts w:asciiTheme="majorBidi" w:hAnsiTheme="majorBidi" w:cstheme="majorBidi"/>
          <w:iCs/>
          <w:sz w:val="28"/>
          <w:szCs w:val="28"/>
        </w:rPr>
        <w:t>внутривузовского</w:t>
      </w:r>
      <w:proofErr w:type="spellEnd"/>
      <w:r w:rsidRPr="004B6781">
        <w:rPr>
          <w:rFonts w:asciiTheme="majorBidi" w:hAnsiTheme="majorBidi" w:cstheme="majorBidi"/>
          <w:iCs/>
          <w:sz w:val="28"/>
          <w:szCs w:val="28"/>
        </w:rPr>
        <w:t xml:space="preserve"> уровня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0F6081">
        <w:rPr>
          <w:rFonts w:asciiTheme="majorBidi" w:hAnsiTheme="majorBidi" w:cstheme="majorBidi"/>
          <w:iCs/>
          <w:sz w:val="28"/>
          <w:szCs w:val="28"/>
        </w:rPr>
        <w:t>–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7</w:t>
      </w:r>
      <w:r w:rsidR="000F6081">
        <w:rPr>
          <w:rFonts w:asciiTheme="majorBidi" w:hAnsiTheme="majorBidi" w:cstheme="majorBidi"/>
          <w:iCs/>
          <w:sz w:val="28"/>
          <w:szCs w:val="28"/>
        </w:rPr>
        <w:t>1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9248CB" w:rsidRPr="004B6781" w:rsidRDefault="009248CB" w:rsidP="00D41871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всероссийского /регионального уровня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0F6081">
        <w:rPr>
          <w:rFonts w:asciiTheme="majorBidi" w:hAnsiTheme="majorBidi" w:cstheme="majorBidi"/>
          <w:iCs/>
          <w:sz w:val="28"/>
          <w:szCs w:val="28"/>
        </w:rPr>
        <w:t>–</w:t>
      </w:r>
      <w:r w:rsidR="004B6781" w:rsidRPr="004B6781">
        <w:rPr>
          <w:rFonts w:asciiTheme="majorBidi" w:hAnsiTheme="majorBidi" w:cstheme="majorBidi"/>
          <w:iCs/>
          <w:sz w:val="28"/>
          <w:szCs w:val="28"/>
        </w:rPr>
        <w:t xml:space="preserve"> 25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325EAA" w:rsidRDefault="00325EAA" w:rsidP="00D41871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состоящих в Студенческом патриотическом клубе ОГУ имени И.С. Тургенева </w:t>
      </w:r>
      <w:r w:rsidRPr="00992ECB">
        <w:rPr>
          <w:rFonts w:asciiTheme="majorBidi" w:hAnsiTheme="majorBidi" w:cstheme="majorBidi"/>
          <w:sz w:val="28"/>
          <w:szCs w:val="28"/>
        </w:rPr>
        <w:t>и зарегистрированных на платформе Ассоциации патриотических клубов «Я горжус</w:t>
      </w:r>
      <w:r>
        <w:rPr>
          <w:rFonts w:asciiTheme="majorBidi" w:hAnsiTheme="majorBidi" w:cstheme="majorBidi"/>
          <w:sz w:val="28"/>
          <w:szCs w:val="28"/>
        </w:rPr>
        <w:t>ь»:</w:t>
      </w:r>
    </w:p>
    <w:p w:rsidR="00325EAA" w:rsidRDefault="00325EAA" w:rsidP="00325EAA">
      <w:pPr>
        <w:pStyle w:val="Default"/>
        <w:numPr>
          <w:ilvl w:val="0"/>
          <w:numId w:val="35"/>
        </w:numPr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D41871">
        <w:rPr>
          <w:rFonts w:asciiTheme="majorBidi" w:hAnsiTheme="majorBidi" w:cstheme="majorBidi"/>
          <w:sz w:val="28"/>
          <w:szCs w:val="28"/>
        </w:rPr>
        <w:t xml:space="preserve">Обучающиеся, зарегистрированные на платформе Ассоциации патриотических клубов «Я горжусь» – 2: </w:t>
      </w:r>
      <w:r w:rsidRPr="00325EAA">
        <w:rPr>
          <w:rFonts w:asciiTheme="majorBidi" w:eastAsia="Calibri" w:hAnsiTheme="majorBidi" w:cstheme="majorBidi"/>
          <w:sz w:val="28"/>
          <w:szCs w:val="28"/>
        </w:rPr>
        <w:t>Быков Сергей Владимирович</w:t>
      </w:r>
      <w:r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Pr="00325EAA">
        <w:rPr>
          <w:rFonts w:asciiTheme="majorBidi" w:eastAsia="Calibri" w:hAnsiTheme="majorBidi" w:cstheme="majorBidi"/>
          <w:sz w:val="28"/>
          <w:szCs w:val="28"/>
        </w:rPr>
        <w:t>Григорьян</w:t>
      </w:r>
      <w:proofErr w:type="spellEnd"/>
      <w:r w:rsidRPr="00325EAA">
        <w:rPr>
          <w:rFonts w:asciiTheme="majorBidi" w:eastAsia="Calibri" w:hAnsiTheme="majorBidi" w:cstheme="majorBidi"/>
          <w:sz w:val="28"/>
          <w:szCs w:val="28"/>
        </w:rPr>
        <w:t xml:space="preserve"> Михаил Михайлович</w:t>
      </w:r>
      <w:r>
        <w:rPr>
          <w:rFonts w:asciiTheme="majorBidi" w:eastAsia="Calibri" w:hAnsiTheme="majorBidi" w:cstheme="majorBidi"/>
          <w:sz w:val="28"/>
          <w:szCs w:val="28"/>
        </w:rPr>
        <w:t>;</w:t>
      </w: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>обучающихся, вовлечен</w:t>
      </w:r>
      <w:r>
        <w:rPr>
          <w:rFonts w:asciiTheme="majorBidi" w:eastAsia="Calibri" w:hAnsiTheme="majorBidi" w:cstheme="majorBidi"/>
          <w:sz w:val="28"/>
          <w:szCs w:val="28"/>
        </w:rPr>
        <w:t xml:space="preserve">ных в волонтерскую деятельность, в работу университетского штаба </w:t>
      </w:r>
      <w:r w:rsidRPr="00214567">
        <w:rPr>
          <w:rFonts w:asciiTheme="majorBidi" w:eastAsia="Calibri" w:hAnsiTheme="majorBidi" w:cstheme="majorBidi"/>
          <w:sz w:val="28"/>
          <w:szCs w:val="28"/>
        </w:rPr>
        <w:t>#</w:t>
      </w:r>
      <w:r>
        <w:rPr>
          <w:rFonts w:asciiTheme="majorBidi" w:eastAsia="Calibri" w:hAnsiTheme="majorBidi" w:cstheme="majorBidi"/>
          <w:sz w:val="28"/>
          <w:szCs w:val="28"/>
        </w:rPr>
        <w:t>МЫВМЕСТЕ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и зарегистрированных на платформе </w:t>
      </w:r>
      <w:r w:rsidRPr="00D41871">
        <w:rPr>
          <w:rFonts w:asciiTheme="majorBidi" w:eastAsia="Calibri" w:hAnsiTheme="majorBidi" w:cstheme="majorBidi"/>
          <w:bCs/>
          <w:sz w:val="28"/>
          <w:szCs w:val="28"/>
        </w:rPr>
        <w:t>ДОБРО</w:t>
      </w:r>
      <w:proofErr w:type="gramStart"/>
      <w:r w:rsidRPr="00D41871">
        <w:rPr>
          <w:rFonts w:asciiTheme="majorBidi" w:eastAsia="Calibri" w:hAnsiTheme="majorBidi" w:cstheme="majorBidi"/>
          <w:bCs/>
          <w:sz w:val="28"/>
          <w:szCs w:val="28"/>
        </w:rPr>
        <w:t>.Р</w:t>
      </w:r>
      <w:proofErr w:type="gramEnd"/>
      <w:r w:rsidRPr="00D41871">
        <w:rPr>
          <w:rFonts w:asciiTheme="majorBidi" w:eastAsia="Calibri" w:hAnsiTheme="majorBidi" w:cstheme="majorBidi"/>
          <w:bCs/>
          <w:sz w:val="28"/>
          <w:szCs w:val="28"/>
        </w:rPr>
        <w:t>У:</w:t>
      </w:r>
    </w:p>
    <w:p w:rsidR="00325EAA" w:rsidRPr="00325EAA" w:rsidRDefault="00325EAA" w:rsidP="00325EAA">
      <w:pPr>
        <w:pStyle w:val="a6"/>
        <w:numPr>
          <w:ilvl w:val="0"/>
          <w:numId w:val="36"/>
        </w:numPr>
        <w:spacing w:after="0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D41871">
        <w:rPr>
          <w:rFonts w:asciiTheme="majorBidi" w:hAnsiTheme="majorBidi" w:cstheme="majorBidi"/>
          <w:sz w:val="28"/>
          <w:szCs w:val="28"/>
        </w:rPr>
        <w:t>волонтерскую деятельность – 4:</w:t>
      </w:r>
      <w:r w:rsidRPr="00325EA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25EAA">
        <w:rPr>
          <w:rFonts w:asciiTheme="majorBidi" w:hAnsiTheme="majorBidi" w:cstheme="majorBidi"/>
          <w:sz w:val="28"/>
          <w:szCs w:val="28"/>
        </w:rPr>
        <w:t>Логвинов</w:t>
      </w:r>
      <w:proofErr w:type="spellEnd"/>
      <w:r w:rsidRPr="00325EAA">
        <w:rPr>
          <w:rFonts w:asciiTheme="majorBidi" w:hAnsiTheme="majorBidi" w:cstheme="majorBidi"/>
          <w:sz w:val="28"/>
          <w:szCs w:val="28"/>
        </w:rPr>
        <w:t xml:space="preserve"> Алексей Николаевич,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25EAA">
        <w:rPr>
          <w:rFonts w:asciiTheme="majorBidi" w:hAnsiTheme="majorBidi" w:cstheme="majorBidi"/>
          <w:sz w:val="28"/>
          <w:szCs w:val="28"/>
        </w:rPr>
        <w:t>Двилянский</w:t>
      </w:r>
      <w:proofErr w:type="spellEnd"/>
      <w:r w:rsidRPr="00325EAA">
        <w:rPr>
          <w:rFonts w:asciiTheme="majorBidi" w:hAnsiTheme="majorBidi" w:cstheme="majorBidi"/>
          <w:sz w:val="28"/>
          <w:szCs w:val="28"/>
        </w:rPr>
        <w:t xml:space="preserve"> Илья Алексеевич, </w:t>
      </w:r>
      <w:proofErr w:type="spellStart"/>
      <w:r w:rsidRPr="00325EAA">
        <w:rPr>
          <w:rFonts w:asciiTheme="majorBidi" w:hAnsiTheme="majorBidi" w:cstheme="majorBidi"/>
          <w:sz w:val="28"/>
          <w:szCs w:val="28"/>
        </w:rPr>
        <w:t>Шепелев</w:t>
      </w:r>
      <w:proofErr w:type="spellEnd"/>
      <w:r w:rsidRPr="00325EAA">
        <w:rPr>
          <w:rFonts w:asciiTheme="majorBidi" w:hAnsiTheme="majorBidi" w:cstheme="majorBidi"/>
          <w:sz w:val="28"/>
          <w:szCs w:val="28"/>
        </w:rPr>
        <w:t xml:space="preserve"> Максим Сергеевич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325EAA">
        <w:rPr>
          <w:rFonts w:asciiTheme="majorBidi" w:hAnsiTheme="majorBidi" w:cstheme="majorBidi"/>
          <w:sz w:val="28"/>
          <w:szCs w:val="28"/>
        </w:rPr>
        <w:t>Чеверда</w:t>
      </w:r>
      <w:proofErr w:type="spellEnd"/>
      <w:r w:rsidRPr="00325EAA">
        <w:rPr>
          <w:rFonts w:asciiTheme="majorBidi" w:hAnsiTheme="majorBidi" w:cstheme="majorBidi"/>
          <w:sz w:val="28"/>
          <w:szCs w:val="28"/>
        </w:rPr>
        <w:t xml:space="preserve"> Роман Русланович;</w:t>
      </w:r>
    </w:p>
    <w:p w:rsidR="00325EAA" w:rsidRPr="00325EAA" w:rsidRDefault="00325EAA" w:rsidP="00325EAA">
      <w:pPr>
        <w:pStyle w:val="a6"/>
        <w:numPr>
          <w:ilvl w:val="0"/>
          <w:numId w:val="36"/>
        </w:numPr>
        <w:spacing w:after="0"/>
        <w:ind w:left="0" w:firstLine="360"/>
        <w:jc w:val="both"/>
        <w:rPr>
          <w:rFonts w:asciiTheme="majorBidi" w:hAnsiTheme="majorBidi" w:cstheme="majorBidi"/>
          <w:bCs/>
          <w:sz w:val="28"/>
          <w:szCs w:val="28"/>
        </w:rPr>
      </w:pPr>
      <w:proofErr w:type="spellStart"/>
      <w:r w:rsidRPr="00D41871">
        <w:rPr>
          <w:rFonts w:asciiTheme="majorBidi" w:hAnsiTheme="majorBidi" w:cstheme="majorBidi"/>
          <w:sz w:val="28"/>
          <w:szCs w:val="28"/>
        </w:rPr>
        <w:t>зарегистрированне</w:t>
      </w:r>
      <w:proofErr w:type="spellEnd"/>
      <w:r w:rsidRPr="00D41871">
        <w:rPr>
          <w:rFonts w:asciiTheme="majorBidi" w:hAnsiTheme="majorBidi" w:cstheme="majorBidi"/>
          <w:sz w:val="28"/>
          <w:szCs w:val="28"/>
        </w:rPr>
        <w:t xml:space="preserve"> на платформе </w:t>
      </w:r>
      <w:r w:rsidRPr="00D41871">
        <w:rPr>
          <w:rFonts w:asciiTheme="majorBidi" w:hAnsiTheme="majorBidi" w:cstheme="majorBidi"/>
          <w:bCs/>
          <w:sz w:val="28"/>
          <w:szCs w:val="28"/>
        </w:rPr>
        <w:t>ДОБРО</w:t>
      </w:r>
      <w:proofErr w:type="gramStart"/>
      <w:r w:rsidRPr="00D41871">
        <w:rPr>
          <w:rFonts w:asciiTheme="majorBidi" w:hAnsiTheme="majorBidi" w:cstheme="majorBidi"/>
          <w:bCs/>
          <w:sz w:val="28"/>
          <w:szCs w:val="28"/>
        </w:rPr>
        <w:t>.Р</w:t>
      </w:r>
      <w:proofErr w:type="gramEnd"/>
      <w:r w:rsidRPr="00D41871">
        <w:rPr>
          <w:rFonts w:asciiTheme="majorBidi" w:hAnsiTheme="majorBidi" w:cstheme="majorBidi"/>
          <w:bCs/>
          <w:sz w:val="28"/>
          <w:szCs w:val="28"/>
        </w:rPr>
        <w:t>У</w:t>
      </w:r>
      <w:r w:rsidRPr="00325EAA">
        <w:rPr>
          <w:rFonts w:asciiTheme="majorBidi" w:hAnsiTheme="majorBidi" w:cstheme="majorBidi"/>
          <w:b/>
          <w:bCs/>
          <w:sz w:val="28"/>
          <w:szCs w:val="28"/>
        </w:rPr>
        <w:t xml:space="preserve"> – 7</w:t>
      </w:r>
      <w:r w:rsidRPr="00325EAA">
        <w:rPr>
          <w:rFonts w:asciiTheme="majorBidi" w:hAnsiTheme="majorBidi" w:cstheme="majorBidi"/>
          <w:bCs/>
          <w:sz w:val="28"/>
          <w:szCs w:val="28"/>
        </w:rPr>
        <w:t xml:space="preserve">: </w:t>
      </w:r>
      <w:proofErr w:type="spellStart"/>
      <w:r w:rsidRPr="00325EAA">
        <w:rPr>
          <w:rFonts w:asciiTheme="majorBidi" w:hAnsiTheme="majorBidi" w:cstheme="majorBidi"/>
          <w:bCs/>
          <w:sz w:val="28"/>
          <w:szCs w:val="28"/>
        </w:rPr>
        <w:t>Наголюк</w:t>
      </w:r>
      <w:proofErr w:type="spellEnd"/>
      <w:r w:rsidRPr="00325EAA">
        <w:rPr>
          <w:rFonts w:asciiTheme="majorBidi" w:hAnsiTheme="majorBidi" w:cstheme="majorBidi"/>
          <w:bCs/>
          <w:sz w:val="28"/>
          <w:szCs w:val="28"/>
        </w:rPr>
        <w:t xml:space="preserve"> Артём Александрович, </w:t>
      </w:r>
      <w:proofErr w:type="spellStart"/>
      <w:r w:rsidRPr="00325EAA">
        <w:rPr>
          <w:rFonts w:asciiTheme="majorBidi" w:hAnsiTheme="majorBidi" w:cstheme="majorBidi"/>
          <w:bCs/>
          <w:sz w:val="28"/>
          <w:szCs w:val="28"/>
        </w:rPr>
        <w:t>Мацепуро</w:t>
      </w:r>
      <w:proofErr w:type="spellEnd"/>
      <w:r w:rsidRPr="00325EAA">
        <w:rPr>
          <w:rFonts w:asciiTheme="majorBidi" w:hAnsiTheme="majorBidi" w:cstheme="majorBidi"/>
          <w:bCs/>
          <w:sz w:val="28"/>
          <w:szCs w:val="28"/>
        </w:rPr>
        <w:t xml:space="preserve"> Сергей Викторович, </w:t>
      </w:r>
      <w:proofErr w:type="spellStart"/>
      <w:r w:rsidRPr="00325EAA">
        <w:rPr>
          <w:rFonts w:asciiTheme="majorBidi" w:hAnsiTheme="majorBidi" w:cstheme="majorBidi"/>
          <w:bCs/>
          <w:sz w:val="28"/>
          <w:szCs w:val="28"/>
        </w:rPr>
        <w:t>Тюляков</w:t>
      </w:r>
      <w:proofErr w:type="spellEnd"/>
      <w:r w:rsidRPr="00325EAA">
        <w:rPr>
          <w:rFonts w:asciiTheme="majorBidi" w:hAnsiTheme="majorBidi" w:cstheme="majorBidi"/>
          <w:bCs/>
          <w:sz w:val="28"/>
          <w:szCs w:val="28"/>
        </w:rPr>
        <w:t xml:space="preserve"> Артём Михайлович, Захаров Никита Александрович, </w:t>
      </w:r>
      <w:proofErr w:type="spellStart"/>
      <w:r w:rsidRPr="00325EAA">
        <w:rPr>
          <w:rFonts w:asciiTheme="majorBidi" w:hAnsiTheme="majorBidi" w:cstheme="majorBidi"/>
          <w:bCs/>
          <w:sz w:val="28"/>
          <w:szCs w:val="28"/>
        </w:rPr>
        <w:t>Шепелев</w:t>
      </w:r>
      <w:proofErr w:type="spellEnd"/>
      <w:r w:rsidRPr="00325EAA">
        <w:rPr>
          <w:rFonts w:asciiTheme="majorBidi" w:hAnsiTheme="majorBidi" w:cstheme="majorBidi"/>
          <w:bCs/>
          <w:sz w:val="28"/>
          <w:szCs w:val="28"/>
        </w:rPr>
        <w:t xml:space="preserve"> Максим Сергеевич, Журавлева Полина Владимировна, </w:t>
      </w:r>
      <w:proofErr w:type="spellStart"/>
      <w:r w:rsidRPr="00325EAA">
        <w:rPr>
          <w:rFonts w:asciiTheme="majorBidi" w:hAnsiTheme="majorBidi" w:cstheme="majorBidi"/>
          <w:bCs/>
          <w:sz w:val="28"/>
          <w:szCs w:val="28"/>
        </w:rPr>
        <w:t>Григорьян</w:t>
      </w:r>
      <w:proofErr w:type="spellEnd"/>
      <w:r w:rsidRPr="00325EAA">
        <w:rPr>
          <w:rFonts w:asciiTheme="majorBidi" w:hAnsiTheme="majorBidi" w:cstheme="majorBidi"/>
          <w:bCs/>
          <w:sz w:val="28"/>
          <w:szCs w:val="28"/>
        </w:rPr>
        <w:t xml:space="preserve"> Михаил Михайлович;</w:t>
      </w:r>
    </w:p>
    <w:p w:rsidR="00325EAA" w:rsidRPr="001E177C" w:rsidRDefault="00325EAA" w:rsidP="00325EAA">
      <w:pPr>
        <w:pStyle w:val="a6"/>
        <w:numPr>
          <w:ilvl w:val="0"/>
          <w:numId w:val="37"/>
        </w:numPr>
        <w:spacing w:after="0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D41871">
        <w:rPr>
          <w:rFonts w:asciiTheme="majorBidi" w:hAnsiTheme="majorBidi" w:cstheme="majorBidi"/>
          <w:sz w:val="28"/>
          <w:szCs w:val="28"/>
        </w:rPr>
        <w:t>сотрудничество в рамках помощи СВО –</w:t>
      </w:r>
      <w:r w:rsidRPr="001E177C">
        <w:rPr>
          <w:rFonts w:asciiTheme="majorBidi" w:hAnsiTheme="majorBidi" w:cstheme="majorBidi"/>
          <w:sz w:val="28"/>
          <w:szCs w:val="28"/>
        </w:rPr>
        <w:t xml:space="preserve"> в рамках работы на факультете сбор материальной помощи, комплектование «окопных свечей», маскировочных сетей. </w:t>
      </w:r>
    </w:p>
    <w:p w:rsidR="00325EAA" w:rsidRDefault="00325EAA" w:rsidP="00120009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35554">
        <w:rPr>
          <w:rFonts w:asciiTheme="majorBidi" w:eastAsia="Calibri" w:hAnsiTheme="majorBidi" w:cstheme="majorBidi"/>
          <w:sz w:val="28"/>
          <w:szCs w:val="28"/>
        </w:rPr>
        <w:t xml:space="preserve">Численность обучающихся, вовлеченных в общественную деятельность, в деятельность студенческих объединений </w:t>
      </w:r>
      <w:r w:rsidRPr="00635554">
        <w:rPr>
          <w:rFonts w:asciiTheme="majorBidi" w:hAnsiTheme="majorBidi" w:cstheme="majorBidi"/>
          <w:sz w:val="28"/>
          <w:szCs w:val="28"/>
        </w:rPr>
        <w:t>(указать членами каких студенческих объединениях студенты являются)</w:t>
      </w:r>
      <w:r w:rsidRPr="00635554">
        <w:rPr>
          <w:rFonts w:asciiTheme="majorBidi" w:eastAsia="Calibri" w:hAnsiTheme="majorBidi" w:cstheme="majorBidi"/>
          <w:sz w:val="28"/>
          <w:szCs w:val="28"/>
        </w:rPr>
        <w:t xml:space="preserve"> (доля от общего числа обучающихся по очной форме обучения) – 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8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10</w:t>
      </w:r>
      <w:r w:rsidRPr="00635554">
        <w:rPr>
          <w:rFonts w:asciiTheme="majorBidi" w:eastAsia="Calibri" w:hAnsiTheme="majorBidi" w:cstheme="majorBidi"/>
          <w:sz w:val="28"/>
          <w:szCs w:val="28"/>
        </w:rPr>
        <w:t xml:space="preserve">% от общего количества студентов): </w:t>
      </w:r>
      <w:proofErr w:type="spellStart"/>
      <w:r w:rsidR="00120009" w:rsidRPr="00120009">
        <w:rPr>
          <w:rFonts w:asciiTheme="majorBidi" w:eastAsia="Calibri" w:hAnsiTheme="majorBidi" w:cstheme="majorBidi"/>
          <w:sz w:val="28"/>
          <w:szCs w:val="28"/>
        </w:rPr>
        <w:t>Наголюк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Артём Александрович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Петрунин Максим Александрович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 w:rsidRPr="00120009">
        <w:rPr>
          <w:rFonts w:asciiTheme="majorBidi" w:eastAsia="Calibri" w:hAnsiTheme="majorBidi" w:cstheme="majorBidi"/>
          <w:sz w:val="28"/>
          <w:szCs w:val="28"/>
        </w:rPr>
        <w:t>Мацепуро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Сергей Викторович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 w:rsidRPr="00120009">
        <w:rPr>
          <w:rFonts w:asciiTheme="majorBidi" w:eastAsia="Calibri" w:hAnsiTheme="majorBidi" w:cstheme="majorBidi"/>
          <w:sz w:val="28"/>
          <w:szCs w:val="28"/>
        </w:rPr>
        <w:t>Рахманин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Вячеслав Олегович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>
        <w:rPr>
          <w:rFonts w:asciiTheme="majorBidi" w:eastAsia="Calibri" w:hAnsiTheme="majorBidi" w:cstheme="majorBidi"/>
          <w:sz w:val="28"/>
          <w:szCs w:val="28"/>
        </w:rPr>
        <w:t>Д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вилянский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20009">
        <w:rPr>
          <w:rFonts w:asciiTheme="majorBidi" w:eastAsia="Calibri" w:hAnsiTheme="majorBidi" w:cstheme="majorBidi"/>
          <w:sz w:val="28"/>
          <w:szCs w:val="28"/>
        </w:rPr>
        <w:t>И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лья </w:t>
      </w:r>
      <w:r w:rsidR="00120009">
        <w:rPr>
          <w:rFonts w:asciiTheme="majorBidi" w:eastAsia="Calibri" w:hAnsiTheme="majorBidi" w:cstheme="majorBidi"/>
          <w:sz w:val="28"/>
          <w:szCs w:val="28"/>
        </w:rPr>
        <w:t>А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лексеевич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 w:rsidRPr="00120009">
        <w:rPr>
          <w:rFonts w:asciiTheme="majorBidi" w:eastAsia="Calibri" w:hAnsiTheme="majorBidi" w:cstheme="majorBidi"/>
          <w:sz w:val="28"/>
          <w:szCs w:val="28"/>
        </w:rPr>
        <w:t>Шепелев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Максим Сергеевич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 w:rsidRPr="00120009">
        <w:rPr>
          <w:rFonts w:asciiTheme="majorBidi" w:eastAsia="Calibri" w:hAnsiTheme="majorBidi" w:cstheme="majorBidi"/>
          <w:sz w:val="28"/>
          <w:szCs w:val="28"/>
        </w:rPr>
        <w:t>Чеверда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Роман Русланович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Чернышев Тихон Олегович</w:t>
      </w:r>
      <w:r w:rsidR="00120009">
        <w:rPr>
          <w:rFonts w:asciiTheme="majorBidi" w:eastAsia="Calibri" w:hAnsiTheme="majorBidi" w:cstheme="majorBidi"/>
          <w:sz w:val="28"/>
          <w:szCs w:val="28"/>
        </w:rPr>
        <w:t>;</w:t>
      </w: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обучающихся, вовлеченных в научно-исследовательскую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>, являются членами СНО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27</w:t>
      </w:r>
      <w:r w:rsidRPr="00D41871">
        <w:rPr>
          <w:rFonts w:asciiTheme="majorBidi" w:eastAsia="Calibri" w:hAnsiTheme="majorBidi" w:cstheme="majorBidi"/>
          <w:sz w:val="28"/>
          <w:szCs w:val="28"/>
        </w:rPr>
        <w:t>(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34</w:t>
      </w:r>
      <w:r w:rsidRPr="00D41871">
        <w:rPr>
          <w:rFonts w:asciiTheme="majorBidi" w:eastAsia="Calibri" w:hAnsiTheme="majorBidi" w:cstheme="majorBidi"/>
          <w:sz w:val="28"/>
          <w:szCs w:val="28"/>
        </w:rPr>
        <w:t>%), из них</w:t>
      </w:r>
      <w:r>
        <w:rPr>
          <w:rFonts w:asciiTheme="majorBidi" w:eastAsia="Calibri" w:hAnsiTheme="majorBidi" w:cstheme="majorBidi"/>
          <w:b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члены СНО – </w:t>
      </w:r>
      <w:r w:rsidR="00120009" w:rsidRPr="00120009">
        <w:rPr>
          <w:rFonts w:asciiTheme="majorBidi" w:eastAsia="Calibri" w:hAnsiTheme="majorBidi" w:cstheme="majorBidi"/>
          <w:b/>
          <w:sz w:val="28"/>
          <w:szCs w:val="28"/>
        </w:rPr>
        <w:t>2</w:t>
      </w:r>
      <w:r w:rsidRPr="00E2048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spellStart"/>
      <w:r w:rsidR="00120009">
        <w:rPr>
          <w:rFonts w:asciiTheme="majorBidi" w:eastAsia="Calibri" w:hAnsiTheme="majorBidi" w:cstheme="majorBidi"/>
          <w:sz w:val="28"/>
          <w:szCs w:val="28"/>
        </w:rPr>
        <w:t>Д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вилянский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20009">
        <w:rPr>
          <w:rFonts w:asciiTheme="majorBidi" w:eastAsia="Calibri" w:hAnsiTheme="majorBidi" w:cstheme="majorBidi"/>
          <w:sz w:val="28"/>
          <w:szCs w:val="28"/>
        </w:rPr>
        <w:t>И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лья </w:t>
      </w:r>
      <w:r w:rsidR="00120009">
        <w:rPr>
          <w:rFonts w:asciiTheme="majorBidi" w:eastAsia="Calibri" w:hAnsiTheme="majorBidi" w:cstheme="majorBidi"/>
          <w:sz w:val="28"/>
          <w:szCs w:val="28"/>
        </w:rPr>
        <w:t>А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лексеевич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Чернышев Тихон Олегович</w:t>
      </w:r>
      <w:r w:rsidRPr="00120009">
        <w:rPr>
          <w:rFonts w:asciiTheme="majorBidi" w:eastAsia="Calibri" w:hAnsiTheme="majorBidi" w:cstheme="majorBidi"/>
          <w:sz w:val="28"/>
          <w:szCs w:val="28"/>
        </w:rPr>
        <w:t>;</w:t>
      </w:r>
    </w:p>
    <w:p w:rsidR="00325EAA" w:rsidRPr="008D1571" w:rsidRDefault="008D1571" w:rsidP="00325EAA">
      <w:pPr>
        <w:pStyle w:val="Default"/>
        <w:spacing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t>С</w:t>
      </w:r>
      <w:r w:rsidR="00325EAA" w:rsidRPr="001B425E">
        <w:rPr>
          <w:rFonts w:asciiTheme="majorBidi" w:eastAsia="Calibri" w:hAnsiTheme="majorBidi" w:cstheme="majorBidi"/>
          <w:sz w:val="28"/>
          <w:szCs w:val="28"/>
        </w:rPr>
        <w:t>туденческ</w:t>
      </w:r>
      <w:r>
        <w:rPr>
          <w:rFonts w:asciiTheme="majorBidi" w:eastAsia="Calibri" w:hAnsiTheme="majorBidi" w:cstheme="majorBidi"/>
          <w:sz w:val="28"/>
          <w:szCs w:val="28"/>
        </w:rPr>
        <w:t>ие</w:t>
      </w:r>
      <w:r w:rsidR="00325EAA" w:rsidRPr="001B425E">
        <w:rPr>
          <w:rFonts w:asciiTheme="majorBidi" w:eastAsia="Calibri" w:hAnsiTheme="majorBidi" w:cstheme="majorBidi"/>
          <w:sz w:val="28"/>
          <w:szCs w:val="28"/>
        </w:rPr>
        <w:t xml:space="preserve"> объединения по приоритетным направлениям</w:t>
      </w:r>
      <w:r w:rsidR="00325EAA">
        <w:rPr>
          <w:rFonts w:asciiTheme="majorBidi" w:eastAsia="Calibri" w:hAnsiTheme="majorBidi" w:cstheme="majorBidi"/>
          <w:sz w:val="28"/>
          <w:szCs w:val="28"/>
        </w:rPr>
        <w:t>, созданного на базе института/факультета/кафедры</w:t>
      </w:r>
      <w:r w:rsidR="00325EAA" w:rsidRPr="001B425E">
        <w:rPr>
          <w:rFonts w:asciiTheme="majorBidi" w:eastAsia="Calibri" w:hAnsiTheme="majorBidi" w:cstheme="majorBidi"/>
          <w:sz w:val="28"/>
          <w:szCs w:val="28"/>
        </w:rPr>
        <w:t>: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325EAA" w:rsidRPr="001B425E">
        <w:rPr>
          <w:rFonts w:asciiTheme="majorBidi" w:eastAsia="Calibri" w:hAnsiTheme="majorBidi" w:cstheme="majorBidi"/>
          <w:sz w:val="28"/>
          <w:szCs w:val="28"/>
        </w:rPr>
        <w:t xml:space="preserve">добровольчество, бизнес и молодежное предпринимательство, построение и развитие карьеры, патриотическое и гражданское воспитание, ИТ-инженерия и развитие технологического производства, творческое развитие и креативное производство, </w:t>
      </w:r>
      <w:proofErr w:type="spellStart"/>
      <w:r w:rsidR="00325EAA" w:rsidRPr="001B425E">
        <w:rPr>
          <w:rFonts w:asciiTheme="majorBidi" w:eastAsia="Calibri" w:hAnsiTheme="majorBidi" w:cstheme="majorBidi"/>
          <w:sz w:val="28"/>
          <w:szCs w:val="28"/>
        </w:rPr>
        <w:lastRenderedPageBreak/>
        <w:t>экологичность</w:t>
      </w:r>
      <w:proofErr w:type="spellEnd"/>
      <w:r w:rsidR="00325EAA" w:rsidRPr="001B425E">
        <w:rPr>
          <w:rFonts w:asciiTheme="majorBidi" w:eastAsia="Calibri" w:hAnsiTheme="majorBidi" w:cstheme="majorBidi"/>
          <w:sz w:val="28"/>
          <w:szCs w:val="28"/>
        </w:rPr>
        <w:t xml:space="preserve"> и устойчивое развитие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, др. Наличие положения о студенческом объединении, количество постоянных членов из числа обучающихся и профессорско-преподавательского состава – 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>1: научно-популярный семинар «Анализ данных и машинное</w:t>
      </w:r>
      <w:proofErr w:type="gramEnd"/>
      <w:r w:rsidR="00325EAA" w:rsidRPr="00D41871">
        <w:rPr>
          <w:rFonts w:asciiTheme="majorBidi" w:eastAsia="Calibri" w:hAnsiTheme="majorBidi" w:cstheme="majorBidi"/>
          <w:sz w:val="28"/>
          <w:szCs w:val="28"/>
        </w:rPr>
        <w:t xml:space="preserve"> обучение в действии». Количество постоянных членов: обучающиеся (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29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>), преподаватели (2);</w:t>
      </w: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>, вовлеченных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>в студенческое международное сотрудничество (студенческие международные конференции, международные молодежные форумы, международная мобильность и т</w:t>
      </w:r>
      <w:r w:rsidR="0050328A">
        <w:rPr>
          <w:rFonts w:asciiTheme="majorBidi" w:eastAsia="Calibri" w:hAnsiTheme="majorBidi" w:cstheme="majorBidi"/>
          <w:sz w:val="28"/>
          <w:szCs w:val="28"/>
        </w:rPr>
        <w:t>.</w:t>
      </w:r>
      <w:r w:rsidRPr="001219B3">
        <w:rPr>
          <w:rFonts w:asciiTheme="majorBidi" w:eastAsia="Calibri" w:hAnsiTheme="majorBidi" w:cstheme="majorBidi"/>
          <w:sz w:val="28"/>
          <w:szCs w:val="28"/>
        </w:rPr>
        <w:t>д.)</w:t>
      </w:r>
      <w:r>
        <w:rPr>
          <w:rFonts w:asciiTheme="majorBidi" w:eastAsia="Calibri" w:hAnsiTheme="majorBidi" w:cstheme="majorBidi"/>
          <w:sz w:val="28"/>
          <w:szCs w:val="28"/>
        </w:rPr>
        <w:t xml:space="preserve"> 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5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6</w:t>
      </w:r>
      <w:r w:rsidRPr="00D41871">
        <w:rPr>
          <w:rFonts w:asciiTheme="majorBidi" w:eastAsia="Calibri" w:hAnsiTheme="majorBidi" w:cstheme="majorBidi"/>
          <w:sz w:val="28"/>
          <w:szCs w:val="28"/>
        </w:rPr>
        <w:t>%):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Проскурина Карина Сергеевна, Алёшин Константин Алексеевич, Червяковая Алиса Александровна, Ланина Елизавета Сергеевна, Зенкин Максин Игоревич</w:t>
      </w:r>
      <w:r w:rsidRPr="00120009">
        <w:rPr>
          <w:rFonts w:asciiTheme="majorBidi" w:eastAsia="Calibri" w:hAnsiTheme="majorBidi" w:cstheme="majorBidi"/>
          <w:sz w:val="28"/>
          <w:szCs w:val="28"/>
        </w:rPr>
        <w:t>;</w:t>
      </w:r>
      <w:r w:rsidRPr="00E20484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E20484">
        <w:rPr>
          <w:rFonts w:asciiTheme="majorBidi" w:eastAsia="Calibri" w:hAnsiTheme="majorBidi" w:cstheme="majorBidi"/>
          <w:sz w:val="28"/>
          <w:szCs w:val="28"/>
        </w:rPr>
        <w:t>Численность постоянных участников первичного отделения Общероссийского общественно-государственного объединения детей и молодежи «Движение первых» из числа обучающихся</w:t>
      </w:r>
      <w:r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120009">
        <w:rPr>
          <w:rFonts w:asciiTheme="majorBidi" w:eastAsia="Calibri" w:hAnsiTheme="majorBidi" w:cstheme="majorBidi"/>
          <w:b/>
          <w:sz w:val="28"/>
          <w:szCs w:val="28"/>
        </w:rPr>
        <w:t>4</w:t>
      </w:r>
      <w:r>
        <w:rPr>
          <w:rFonts w:asciiTheme="majorBidi" w:eastAsia="Calibri" w:hAnsiTheme="majorBidi" w:cstheme="majorBidi"/>
          <w:sz w:val="28"/>
          <w:szCs w:val="28"/>
        </w:rPr>
        <w:t xml:space="preserve">: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Борисов Александр Сергеевич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20009">
        <w:rPr>
          <w:rFonts w:asciiTheme="majorBidi" w:eastAsia="Calibri" w:hAnsiTheme="majorBidi" w:cstheme="majorBidi"/>
          <w:sz w:val="28"/>
          <w:szCs w:val="28"/>
        </w:rPr>
        <w:t>Д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вилянский</w:t>
      </w:r>
      <w:proofErr w:type="spellEnd"/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20009">
        <w:rPr>
          <w:rFonts w:asciiTheme="majorBidi" w:eastAsia="Calibri" w:hAnsiTheme="majorBidi" w:cstheme="majorBidi"/>
          <w:sz w:val="28"/>
          <w:szCs w:val="28"/>
        </w:rPr>
        <w:t>И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 xml:space="preserve">лья </w:t>
      </w:r>
      <w:r w:rsidR="00120009">
        <w:rPr>
          <w:rFonts w:asciiTheme="majorBidi" w:eastAsia="Calibri" w:hAnsiTheme="majorBidi" w:cstheme="majorBidi"/>
          <w:sz w:val="28"/>
          <w:szCs w:val="28"/>
        </w:rPr>
        <w:t>А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лексеевич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Журавлева Полина Владимировна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20009" w:rsidRPr="00120009">
        <w:rPr>
          <w:rFonts w:asciiTheme="majorBidi" w:eastAsia="Calibri" w:hAnsiTheme="majorBidi" w:cstheme="majorBidi"/>
          <w:sz w:val="28"/>
          <w:szCs w:val="28"/>
        </w:rPr>
        <w:t>Елисеева Мария Александровна</w:t>
      </w:r>
      <w:r w:rsidRPr="00120009">
        <w:rPr>
          <w:rFonts w:asciiTheme="majorBidi" w:eastAsia="Calibri" w:hAnsiTheme="majorBidi" w:cstheme="majorBidi"/>
          <w:sz w:val="28"/>
          <w:szCs w:val="28"/>
        </w:rPr>
        <w:t>;</w:t>
      </w:r>
    </w:p>
    <w:p w:rsidR="00325EAA" w:rsidRPr="008D1571" w:rsidRDefault="00325EAA" w:rsidP="00325EAA">
      <w:pPr>
        <w:spacing w:after="0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</w:t>
      </w:r>
      <w:r w:rsidRPr="005D7964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(в </w:t>
      </w:r>
      <w:r w:rsidRPr="001219B3">
        <w:rPr>
          <w:rFonts w:asciiTheme="majorBidi" w:eastAsia="Calibri" w:hAnsiTheme="majorBidi" w:cstheme="majorBidi"/>
          <w:sz w:val="28"/>
          <w:szCs w:val="28"/>
        </w:rPr>
        <w:t>том числе иностранных обучающихся), занимающихся на постоянной основе в различных формах досуговой деятельности</w:t>
      </w:r>
      <w:r>
        <w:rPr>
          <w:rFonts w:asciiTheme="majorBidi" w:eastAsia="Calibri" w:hAnsiTheme="majorBidi" w:cstheme="majorBidi"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>кружках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Центра культуры и эстетического образования,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спортивных секциях на базе университета,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иные 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>творческие студии, кружки</w:t>
      </w:r>
      <w:r>
        <w:rPr>
          <w:rFonts w:asciiTheme="majorBidi" w:eastAsia="Calibri" w:hAnsiTheme="majorBidi" w:cstheme="majorBidi"/>
          <w:sz w:val="28"/>
          <w:szCs w:val="28"/>
        </w:rPr>
        <w:t>)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(</w:t>
      </w:r>
      <w:r w:rsidRPr="002566A2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13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120009" w:rsidRPr="00D41871">
        <w:rPr>
          <w:rFonts w:asciiTheme="majorBidi" w:eastAsia="Calibri" w:hAnsiTheme="majorBidi" w:cstheme="majorBidi"/>
          <w:sz w:val="28"/>
          <w:szCs w:val="28"/>
        </w:rPr>
        <w:t>1</w:t>
      </w:r>
      <w:r w:rsidRPr="00D41871">
        <w:rPr>
          <w:rFonts w:asciiTheme="majorBidi" w:eastAsia="Calibri" w:hAnsiTheme="majorBidi" w:cstheme="majorBidi"/>
          <w:sz w:val="28"/>
          <w:szCs w:val="28"/>
        </w:rPr>
        <w:t>6%):</w:t>
      </w:r>
      <w:r w:rsidR="00120009">
        <w:rPr>
          <w:rFonts w:asciiTheme="majorBidi" w:eastAsia="Calibri" w:hAnsiTheme="majorBidi" w:cstheme="majorBidi"/>
          <w:sz w:val="28"/>
          <w:szCs w:val="28"/>
        </w:rPr>
        <w:t xml:space="preserve"> секция </w:t>
      </w:r>
      <w:r w:rsidR="00120009" w:rsidRPr="008730AB">
        <w:rPr>
          <w:rFonts w:asciiTheme="majorBidi" w:eastAsia="Calibri" w:hAnsiTheme="majorBidi" w:cstheme="majorBidi"/>
          <w:sz w:val="28"/>
          <w:szCs w:val="28"/>
        </w:rPr>
        <w:t xml:space="preserve">волейбола, театральная студия «Действующие лица», </w:t>
      </w:r>
      <w:r w:rsidR="008730AB" w:rsidRPr="008730AB">
        <w:rPr>
          <w:rFonts w:asciiTheme="majorBidi" w:eastAsia="Calibri" w:hAnsiTheme="majorBidi" w:cstheme="majorBidi"/>
          <w:sz w:val="28"/>
          <w:szCs w:val="28"/>
        </w:rPr>
        <w:t>секция силового фитнеса, т</w:t>
      </w:r>
      <w:r w:rsidR="00120009" w:rsidRPr="008730AB">
        <w:rPr>
          <w:rFonts w:asciiTheme="majorBidi" w:eastAsia="Calibri" w:hAnsiTheme="majorBidi" w:cstheme="majorBidi"/>
          <w:sz w:val="28"/>
          <w:szCs w:val="28"/>
        </w:rPr>
        <w:t xml:space="preserve">еатральная студия </w:t>
      </w:r>
      <w:r w:rsidR="008730AB" w:rsidRPr="008730AB">
        <w:rPr>
          <w:rFonts w:asciiTheme="majorBidi" w:eastAsia="Calibri" w:hAnsiTheme="majorBidi" w:cstheme="majorBidi"/>
          <w:sz w:val="28"/>
          <w:szCs w:val="28"/>
        </w:rPr>
        <w:t>«</w:t>
      </w:r>
      <w:r w:rsidR="00120009" w:rsidRPr="008730AB">
        <w:rPr>
          <w:rFonts w:asciiTheme="majorBidi" w:eastAsia="Calibri" w:hAnsiTheme="majorBidi" w:cstheme="majorBidi"/>
          <w:sz w:val="28"/>
          <w:szCs w:val="28"/>
        </w:rPr>
        <w:t>Сатира</w:t>
      </w:r>
      <w:r w:rsidR="008730AB" w:rsidRPr="008730AB">
        <w:rPr>
          <w:rFonts w:asciiTheme="majorBidi" w:eastAsia="Calibri" w:hAnsiTheme="majorBidi" w:cstheme="majorBidi"/>
          <w:sz w:val="28"/>
          <w:szCs w:val="28"/>
        </w:rPr>
        <w:t xml:space="preserve">», секция бокса, секция плавания, факультатив «Обработка сигналов», </w:t>
      </w:r>
      <w:r w:rsidR="00120009" w:rsidRPr="008730AB">
        <w:rPr>
          <w:rFonts w:asciiTheme="majorBidi" w:eastAsia="Calibri" w:hAnsiTheme="majorBidi" w:cstheme="majorBidi"/>
          <w:sz w:val="28"/>
          <w:szCs w:val="28"/>
        </w:rPr>
        <w:t>секция по настольному теннису</w:t>
      </w:r>
      <w:r w:rsidRPr="00635554">
        <w:rPr>
          <w:rFonts w:asciiTheme="majorBidi" w:eastAsia="Calibri" w:hAnsiTheme="majorBidi" w:cstheme="majorBidi"/>
          <w:b/>
          <w:sz w:val="28"/>
          <w:szCs w:val="28"/>
        </w:rPr>
        <w:t xml:space="preserve">; </w:t>
      </w:r>
    </w:p>
    <w:p w:rsidR="00325EAA" w:rsidRDefault="008D1571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t>Мероприятия, направленные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 на популяризацию студенческого туризма, которые были организованы для обучающихся в рамках ОП – </w:t>
      </w:r>
      <w:r w:rsidR="00325EAA" w:rsidRPr="007B5AF5">
        <w:rPr>
          <w:rFonts w:asciiTheme="majorBidi" w:eastAsia="Calibri" w:hAnsiTheme="majorBidi" w:cstheme="majorBidi"/>
          <w:b/>
          <w:sz w:val="28"/>
          <w:szCs w:val="28"/>
        </w:rPr>
        <w:t>1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: экскурсия по достопримечательностям г. Москвы;  </w:t>
      </w:r>
      <w:proofErr w:type="gramEnd"/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, вовлеченных в </w:t>
      </w:r>
      <w:proofErr w:type="spellStart"/>
      <w:r w:rsidRPr="001219B3">
        <w:rPr>
          <w:rFonts w:asciiTheme="majorBidi" w:eastAsia="Calibri" w:hAnsiTheme="majorBidi" w:cstheme="majorBidi"/>
          <w:sz w:val="28"/>
          <w:szCs w:val="28"/>
        </w:rPr>
        <w:t>профориентационную</w:t>
      </w:r>
      <w:proofErr w:type="spell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д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еятельность (доля от общего числа обучающихся по очной форме обучения) –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23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 (29%).</w:t>
      </w:r>
    </w:p>
    <w:p w:rsidR="00325EAA" w:rsidRDefault="00D41871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К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оличество </w:t>
      </w:r>
      <w:proofErr w:type="spellStart"/>
      <w:r w:rsidR="00325EAA">
        <w:rPr>
          <w:rFonts w:asciiTheme="majorBidi" w:eastAsia="Calibri" w:hAnsiTheme="majorBidi" w:cstheme="majorBidi"/>
          <w:sz w:val="28"/>
          <w:szCs w:val="28"/>
        </w:rPr>
        <w:t>профориентационных</w:t>
      </w:r>
      <w:proofErr w:type="spellEnd"/>
      <w:r w:rsidR="00325EAA">
        <w:rPr>
          <w:rFonts w:asciiTheme="majorBidi" w:eastAsia="Calibri" w:hAnsiTheme="majorBidi" w:cstheme="majorBidi"/>
          <w:sz w:val="28"/>
          <w:szCs w:val="28"/>
        </w:rPr>
        <w:t xml:space="preserve"> мероприятий, организованных совместно с партнерами и выпускниками по направлению подготовки 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4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>.</w:t>
      </w:r>
    </w:p>
    <w:p w:rsidR="00325EAA" w:rsidRPr="00D41871" w:rsidRDefault="00D41871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Н</w:t>
      </w:r>
      <w:r w:rsidR="008D1571">
        <w:rPr>
          <w:rFonts w:asciiTheme="majorBidi" w:eastAsia="Calibri" w:hAnsiTheme="majorBidi" w:cstheme="majorBidi"/>
          <w:sz w:val="28"/>
          <w:szCs w:val="28"/>
        </w:rPr>
        <w:t>аиболее значимые партнеры и выпускники</w:t>
      </w:r>
      <w:r w:rsidR="00325EAA">
        <w:rPr>
          <w:rFonts w:asciiTheme="majorBidi" w:eastAsia="Calibri" w:hAnsiTheme="majorBidi" w:cstheme="majorBidi"/>
          <w:sz w:val="28"/>
          <w:szCs w:val="28"/>
        </w:rPr>
        <w:t>, с которыми были проведены данные мероприятия (региональные, муниципальные, н</w:t>
      </w:r>
      <w:r w:rsidR="00325EAA" w:rsidRPr="00456457">
        <w:rPr>
          <w:rFonts w:asciiTheme="majorBidi" w:eastAsia="Calibri" w:hAnsiTheme="majorBidi" w:cstheme="majorBidi"/>
          <w:sz w:val="28"/>
          <w:szCs w:val="28"/>
        </w:rPr>
        <w:t>екоммерческие, просветительские и образовательные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325EAA" w:rsidRPr="00456457">
        <w:rPr>
          <w:rFonts w:asciiTheme="majorBidi" w:eastAsia="Calibri" w:hAnsiTheme="majorBidi" w:cstheme="majorBidi"/>
          <w:sz w:val="28"/>
          <w:szCs w:val="28"/>
        </w:rPr>
        <w:t>организации и общества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): 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>ООО «</w:t>
      </w:r>
      <w:proofErr w:type="spellStart"/>
      <w:r w:rsidR="00325EAA" w:rsidRPr="00D41871">
        <w:rPr>
          <w:rFonts w:asciiTheme="majorBidi" w:eastAsia="Calibri" w:hAnsiTheme="majorBidi" w:cstheme="majorBidi"/>
          <w:sz w:val="28"/>
          <w:szCs w:val="28"/>
        </w:rPr>
        <w:t>Сенла</w:t>
      </w:r>
      <w:proofErr w:type="spellEnd"/>
      <w:r w:rsidR="00325EAA" w:rsidRPr="00D41871">
        <w:rPr>
          <w:rFonts w:asciiTheme="majorBidi" w:eastAsia="Calibri" w:hAnsiTheme="majorBidi" w:cstheme="majorBidi"/>
          <w:sz w:val="28"/>
          <w:szCs w:val="28"/>
        </w:rPr>
        <w:t>», ООО «</w:t>
      </w:r>
      <w:proofErr w:type="spellStart"/>
      <w:r w:rsidR="00325EAA" w:rsidRPr="00D41871">
        <w:rPr>
          <w:rFonts w:asciiTheme="majorBidi" w:eastAsia="Calibri" w:hAnsiTheme="majorBidi" w:cstheme="majorBidi"/>
          <w:sz w:val="28"/>
          <w:szCs w:val="28"/>
        </w:rPr>
        <w:t>Инвентос</w:t>
      </w:r>
      <w:proofErr w:type="spellEnd"/>
      <w:r w:rsidR="00325EAA" w:rsidRPr="00D41871">
        <w:rPr>
          <w:rFonts w:asciiTheme="majorBidi" w:eastAsia="Calibri" w:hAnsiTheme="majorBidi" w:cstheme="majorBidi"/>
          <w:sz w:val="28"/>
          <w:szCs w:val="28"/>
        </w:rPr>
        <w:t xml:space="preserve">», ООО «АБТ», Институт системного программирования РАН;  </w:t>
      </w:r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</w:p>
    <w:p w:rsidR="00325EAA" w:rsidRDefault="008D1571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t>Мероприятия, направленные</w:t>
      </w:r>
      <w:r w:rsidR="00325EAA">
        <w:rPr>
          <w:rFonts w:asciiTheme="majorBidi" w:eastAsia="Calibri" w:hAnsiTheme="majorBidi" w:cstheme="majorBidi"/>
          <w:sz w:val="28"/>
          <w:szCs w:val="28"/>
        </w:rPr>
        <w:t xml:space="preserve"> на вовлечение обучающихся в предпринимательскую деятельность, в которых принимали участие обучающиеся по направлению ОП – </w:t>
      </w:r>
      <w:r w:rsidR="00325EAA" w:rsidRPr="00D41871">
        <w:rPr>
          <w:rFonts w:asciiTheme="majorBidi" w:eastAsia="Calibri" w:hAnsiTheme="majorBidi" w:cstheme="majorBidi"/>
          <w:sz w:val="28"/>
          <w:szCs w:val="28"/>
        </w:rPr>
        <w:t>4: посещение и мастер-классы от партнеров программы;</w:t>
      </w:r>
      <w:proofErr w:type="gramEnd"/>
    </w:p>
    <w:p w:rsidR="00325EAA" w:rsidRDefault="00325EAA" w:rsidP="00325EAA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обучающихся, вовлеченных в спортивную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– принимают участие в спортивных соревнованиях, кружках, дополнительных программах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43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54</w:t>
      </w:r>
      <w:r w:rsidRPr="00D41871">
        <w:rPr>
          <w:rFonts w:asciiTheme="majorBidi" w:eastAsia="Calibri" w:hAnsiTheme="majorBidi" w:cstheme="majorBidi"/>
          <w:sz w:val="28"/>
          <w:szCs w:val="28"/>
        </w:rPr>
        <w:t>%).</w:t>
      </w:r>
    </w:p>
    <w:p w:rsidR="00325EAA" w:rsidRDefault="00325EAA" w:rsidP="008D1571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>, вовлеченных в информационную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– принимают участие в </w:t>
      </w:r>
      <w:proofErr w:type="spellStart"/>
      <w:r>
        <w:rPr>
          <w:rFonts w:asciiTheme="majorBidi" w:eastAsia="Calibri" w:hAnsiTheme="majorBidi" w:cstheme="majorBidi"/>
          <w:sz w:val="28"/>
          <w:szCs w:val="28"/>
        </w:rPr>
        <w:t>медиафорумах</w:t>
      </w:r>
      <w:proofErr w:type="spellEnd"/>
      <w:r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eastAsia="Calibri" w:hAnsiTheme="majorBidi" w:cstheme="majorBidi"/>
          <w:sz w:val="28"/>
          <w:szCs w:val="28"/>
        </w:rPr>
        <w:t>медиашколах</w:t>
      </w:r>
      <w:proofErr w:type="spell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 xml:space="preserve">) –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1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: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Петрунин Максим Александрович</w:t>
      </w:r>
      <w:r w:rsidRPr="00D41871">
        <w:rPr>
          <w:rFonts w:asciiTheme="majorBidi" w:eastAsia="Calibri" w:hAnsiTheme="majorBidi" w:cstheme="majorBidi"/>
          <w:sz w:val="28"/>
          <w:szCs w:val="28"/>
        </w:rPr>
        <w:t>;</w:t>
      </w:r>
    </w:p>
    <w:p w:rsidR="00325EAA" w:rsidRPr="001219B3" w:rsidRDefault="00325EAA" w:rsidP="00325EAA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Количество 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посещений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обучающимися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социально-культурных мероприятий</w:t>
      </w:r>
      <w:r>
        <w:rPr>
          <w:rFonts w:asciiTheme="majorBidi" w:eastAsia="Calibri" w:hAnsiTheme="majorBidi" w:cstheme="majorBidi"/>
          <w:sz w:val="28"/>
          <w:szCs w:val="28"/>
        </w:rPr>
        <w:t xml:space="preserve">, проведенных на базе университета и вне (включая «Пушкинскую карту») с 1 января 2025 года </w:t>
      </w:r>
      <w:r w:rsidRPr="00D41871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8730AB" w:rsidRPr="00D41871">
        <w:rPr>
          <w:rFonts w:asciiTheme="majorBidi" w:eastAsia="Calibri" w:hAnsiTheme="majorBidi" w:cstheme="majorBidi"/>
          <w:sz w:val="28"/>
          <w:szCs w:val="28"/>
        </w:rPr>
        <w:t>4</w:t>
      </w:r>
      <w:r w:rsidRPr="00D41871">
        <w:rPr>
          <w:rFonts w:asciiTheme="majorBidi" w:eastAsia="Calibri" w:hAnsiTheme="majorBidi" w:cstheme="majorBidi"/>
          <w:sz w:val="28"/>
          <w:szCs w:val="28"/>
        </w:rPr>
        <w:t>.</w:t>
      </w:r>
    </w:p>
    <w:p w:rsidR="00325EAA" w:rsidRPr="00D41871" w:rsidRDefault="008D1571" w:rsidP="00325EAA">
      <w:pPr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Информация</w:t>
      </w:r>
      <w:r w:rsidR="00325EAA" w:rsidRPr="008D1571">
        <w:rPr>
          <w:rFonts w:asciiTheme="majorBidi" w:hAnsiTheme="majorBidi" w:cstheme="majorBidi"/>
          <w:sz w:val="28"/>
          <w:szCs w:val="28"/>
        </w:rPr>
        <w:t xml:space="preserve"> о проводимых мероприятиях по направлению подготовки на информационных ресурсах кафедры/факультета/инсти</w:t>
      </w:r>
      <w:r>
        <w:rPr>
          <w:rFonts w:asciiTheme="majorBidi" w:hAnsiTheme="majorBidi" w:cstheme="majorBidi"/>
          <w:sz w:val="28"/>
          <w:szCs w:val="28"/>
        </w:rPr>
        <w:t>тута (в социальных сетях и др.) д</w:t>
      </w:r>
      <w:r w:rsidR="00325EAA" w:rsidRPr="00D41871">
        <w:rPr>
          <w:rFonts w:asciiTheme="majorBidi" w:hAnsiTheme="majorBidi" w:cstheme="majorBidi"/>
          <w:sz w:val="28"/>
          <w:szCs w:val="28"/>
        </w:rPr>
        <w:t xml:space="preserve">ля каждой студенческой группы имеются группы в социальных сетях </w:t>
      </w:r>
      <w:r w:rsidR="00325EAA" w:rsidRPr="00D41871">
        <w:rPr>
          <w:rFonts w:asciiTheme="majorBidi" w:hAnsiTheme="majorBidi" w:cstheme="majorBidi"/>
          <w:sz w:val="28"/>
          <w:szCs w:val="28"/>
          <w:lang w:val="en-US"/>
        </w:rPr>
        <w:t>Max</w:t>
      </w:r>
      <w:r w:rsidR="00325EAA" w:rsidRPr="00D41871">
        <w:rPr>
          <w:rFonts w:asciiTheme="majorBidi" w:hAnsiTheme="majorBidi" w:cstheme="majorBidi"/>
          <w:sz w:val="28"/>
          <w:szCs w:val="28"/>
        </w:rPr>
        <w:t xml:space="preserve"> и </w:t>
      </w:r>
      <w:r w:rsidR="00325EAA" w:rsidRPr="00D41871">
        <w:rPr>
          <w:rFonts w:asciiTheme="majorBidi" w:hAnsiTheme="majorBidi" w:cstheme="majorBidi"/>
          <w:sz w:val="28"/>
          <w:szCs w:val="28"/>
          <w:lang w:val="en-US"/>
        </w:rPr>
        <w:t>telegram</w:t>
      </w:r>
      <w:r w:rsidR="00325EAA" w:rsidRPr="00D41871">
        <w:rPr>
          <w:rFonts w:asciiTheme="majorBidi" w:hAnsiTheme="majorBidi" w:cstheme="majorBidi"/>
          <w:sz w:val="28"/>
          <w:szCs w:val="28"/>
        </w:rPr>
        <w:t xml:space="preserve">. В социальной сети </w:t>
      </w:r>
      <w:r w:rsidR="00325EAA" w:rsidRPr="00D41871">
        <w:rPr>
          <w:rFonts w:asciiTheme="majorBidi" w:hAnsiTheme="majorBidi" w:cstheme="majorBidi"/>
          <w:sz w:val="28"/>
          <w:szCs w:val="28"/>
          <w:lang w:val="en-US"/>
        </w:rPr>
        <w:t>VK</w:t>
      </w:r>
      <w:r w:rsidR="00325EAA" w:rsidRPr="00D41871">
        <w:rPr>
          <w:rFonts w:asciiTheme="majorBidi" w:hAnsiTheme="majorBidi" w:cstheme="majorBidi"/>
          <w:sz w:val="28"/>
          <w:szCs w:val="28"/>
        </w:rPr>
        <w:t xml:space="preserve"> есть группа кафедры – https://m.vk.com/club202898481.</w:t>
      </w:r>
    </w:p>
    <w:p w:rsidR="00325EAA" w:rsidRDefault="00325EAA" w:rsidP="008730AB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обучающихся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>)</w:t>
      </w:r>
      <w:r w:rsidRPr="001219B3">
        <w:rPr>
          <w:rFonts w:asciiTheme="majorBidi" w:hAnsiTheme="majorBidi" w:cstheme="majorBidi"/>
          <w:sz w:val="28"/>
          <w:szCs w:val="28"/>
        </w:rPr>
        <w:t>, принявш</w:t>
      </w:r>
      <w:r>
        <w:rPr>
          <w:rFonts w:asciiTheme="majorBidi" w:hAnsiTheme="majorBidi" w:cstheme="majorBidi"/>
          <w:sz w:val="28"/>
          <w:szCs w:val="28"/>
        </w:rPr>
        <w:t>и</w:t>
      </w:r>
      <w:r w:rsidRPr="001219B3">
        <w:rPr>
          <w:rFonts w:asciiTheme="majorBidi" w:hAnsiTheme="majorBidi" w:cstheme="majorBidi"/>
          <w:sz w:val="28"/>
          <w:szCs w:val="28"/>
        </w:rPr>
        <w:t xml:space="preserve">х участие в </w:t>
      </w:r>
      <w:r>
        <w:rPr>
          <w:rFonts w:asciiTheme="majorBidi" w:hAnsiTheme="majorBidi" w:cstheme="majorBidi"/>
          <w:sz w:val="28"/>
          <w:szCs w:val="28"/>
        </w:rPr>
        <w:t>социально-психологических тестированиях</w:t>
      </w:r>
      <w:r w:rsidRPr="001219B3">
        <w:rPr>
          <w:rFonts w:asciiTheme="majorBidi" w:hAnsiTheme="majorBidi" w:cstheme="majorBidi"/>
          <w:sz w:val="28"/>
          <w:szCs w:val="28"/>
        </w:rPr>
        <w:t xml:space="preserve">, проведенных </w:t>
      </w:r>
      <w:r>
        <w:rPr>
          <w:rFonts w:asciiTheme="majorBidi" w:hAnsiTheme="majorBidi" w:cstheme="majorBidi"/>
          <w:sz w:val="28"/>
          <w:szCs w:val="28"/>
        </w:rPr>
        <w:t>Службой психолого-педагогического сопровождения</w:t>
      </w:r>
      <w:r w:rsidRPr="001219B3">
        <w:rPr>
          <w:rFonts w:asciiTheme="majorBidi" w:hAnsiTheme="majorBidi" w:cstheme="majorBidi"/>
          <w:sz w:val="28"/>
          <w:szCs w:val="28"/>
        </w:rPr>
        <w:t xml:space="preserve"> в 202</w:t>
      </w:r>
      <w:r>
        <w:rPr>
          <w:rFonts w:asciiTheme="majorBidi" w:hAnsiTheme="majorBidi" w:cstheme="majorBidi"/>
          <w:sz w:val="28"/>
          <w:szCs w:val="28"/>
        </w:rPr>
        <w:t>5</w:t>
      </w:r>
      <w:r w:rsidRPr="001219B3">
        <w:rPr>
          <w:rFonts w:asciiTheme="majorBidi" w:hAnsiTheme="majorBidi" w:cstheme="majorBidi"/>
          <w:sz w:val="28"/>
          <w:szCs w:val="28"/>
        </w:rPr>
        <w:t xml:space="preserve"> году</w:t>
      </w:r>
      <w:r>
        <w:rPr>
          <w:rFonts w:asciiTheme="majorBidi" w:hAnsiTheme="majorBidi" w:cstheme="majorBidi"/>
          <w:sz w:val="28"/>
          <w:szCs w:val="28"/>
        </w:rPr>
        <w:t xml:space="preserve"> – </w:t>
      </w:r>
      <w:r w:rsidR="008730AB" w:rsidRPr="008D1571">
        <w:rPr>
          <w:rFonts w:asciiTheme="majorBidi" w:hAnsiTheme="majorBidi" w:cstheme="majorBidi"/>
          <w:sz w:val="28"/>
          <w:szCs w:val="28"/>
        </w:rPr>
        <w:t>14:</w:t>
      </w:r>
      <w:proofErr w:type="gramEnd"/>
      <w:r w:rsidR="008730A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Логвинов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Алексей Николаевич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Наголюк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Артём Александрович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Гаголкин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Глеб Борисович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Мацепуро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Сергей Викторович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Рахманин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Вячеслав Олегович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Нурмухамедов Роман Дмитриевич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Чеверда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Роман Русланович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Шестаков Андрей Дмитриевич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Морозов Денис Владиславович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Чернышев Тихон Олегович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Быков Сергей Владимирович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8730AB" w:rsidRPr="008730AB">
        <w:rPr>
          <w:rFonts w:asciiTheme="majorBidi" w:hAnsiTheme="majorBidi" w:cstheme="majorBidi"/>
          <w:sz w:val="28"/>
          <w:szCs w:val="28"/>
        </w:rPr>
        <w:t>Шураев</w:t>
      </w:r>
      <w:proofErr w:type="spellEnd"/>
      <w:r w:rsidR="008730AB" w:rsidRPr="008730AB">
        <w:rPr>
          <w:rFonts w:asciiTheme="majorBidi" w:hAnsiTheme="majorBidi" w:cstheme="majorBidi"/>
          <w:sz w:val="28"/>
          <w:szCs w:val="28"/>
        </w:rPr>
        <w:t xml:space="preserve"> Дмитрий Максимович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Журавлева Полина Владимировна</w:t>
      </w:r>
      <w:r w:rsidR="008730AB">
        <w:rPr>
          <w:rFonts w:asciiTheme="majorBidi" w:hAnsiTheme="majorBidi" w:cstheme="majorBidi"/>
          <w:sz w:val="28"/>
          <w:szCs w:val="28"/>
        </w:rPr>
        <w:t xml:space="preserve">, </w:t>
      </w:r>
      <w:r w:rsidR="008730AB" w:rsidRPr="008730AB">
        <w:rPr>
          <w:rFonts w:asciiTheme="majorBidi" w:hAnsiTheme="majorBidi" w:cstheme="majorBidi"/>
          <w:sz w:val="28"/>
          <w:szCs w:val="28"/>
        </w:rPr>
        <w:t>Елисеева Мария Александровна;</w:t>
      </w:r>
    </w:p>
    <w:p w:rsidR="00325EAA" w:rsidRDefault="00325EAA" w:rsidP="00325EAA">
      <w:pPr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ППС, прошедших повышение квалификации по направлениям молодежной политики и воспитательной деятельности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hAnsiTheme="majorBidi" w:cstheme="majorBidi"/>
          <w:sz w:val="28"/>
          <w:szCs w:val="28"/>
        </w:rPr>
        <w:t>на базе университета/на базе других образовательных организаций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1871">
        <w:rPr>
          <w:rFonts w:asciiTheme="majorBidi" w:hAnsiTheme="majorBidi" w:cstheme="majorBidi"/>
          <w:sz w:val="28"/>
          <w:szCs w:val="28"/>
        </w:rPr>
        <w:t>– 1.</w:t>
      </w:r>
    </w:p>
    <w:p w:rsidR="00325EAA" w:rsidRDefault="00325EAA" w:rsidP="00325EA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325EAA" w:rsidRPr="00A75D71" w:rsidRDefault="00325EAA" w:rsidP="00325EA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t xml:space="preserve">Удостоверение о повышении квалификации № 772424930549 от 31.10.2025 "Обновление содержания математического образования по программам подготовки педагогических кадров в условиях обеспечения технологического суверенитета России" 18 час. ФГБОУ </w:t>
      </w:r>
      <w:proofErr w:type="gramStart"/>
      <w:r w:rsidRPr="00A75D71">
        <w:rPr>
          <w:rFonts w:asciiTheme="majorBidi" w:hAnsiTheme="majorBidi" w:cstheme="majorBidi"/>
          <w:sz w:val="28"/>
          <w:szCs w:val="28"/>
        </w:rPr>
        <w:t>ВО</w:t>
      </w:r>
      <w:proofErr w:type="gramEnd"/>
      <w:r w:rsidRPr="00A75D71">
        <w:rPr>
          <w:rFonts w:asciiTheme="majorBidi" w:hAnsiTheme="majorBidi" w:cstheme="majorBidi"/>
          <w:sz w:val="28"/>
          <w:szCs w:val="28"/>
        </w:rPr>
        <w:t xml:space="preserve"> "Московский педагогический государственный университет"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325EAA" w:rsidRDefault="00325EAA" w:rsidP="00325EAA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lastRenderedPageBreak/>
        <w:t>Диплом о профессиональной переподготовке № 180000739129 от 04.09.2024 "Специалист в области воспитания в системе образования" 200 час. ОГУ имени И.С. Тургенева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325EAA" w:rsidRDefault="00D41871" w:rsidP="00325EA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</w:t>
      </w:r>
      <w:r w:rsidR="00325EAA" w:rsidRPr="002C0B3D">
        <w:rPr>
          <w:rFonts w:asciiTheme="majorBidi" w:hAnsiTheme="majorBidi" w:cstheme="majorBidi"/>
          <w:sz w:val="28"/>
          <w:szCs w:val="28"/>
        </w:rPr>
        <w:t xml:space="preserve">частников </w:t>
      </w:r>
      <w:r w:rsidR="00325EAA">
        <w:rPr>
          <w:rFonts w:asciiTheme="majorBidi" w:hAnsiTheme="majorBidi" w:cstheme="majorBidi"/>
          <w:sz w:val="28"/>
          <w:szCs w:val="28"/>
        </w:rPr>
        <w:t xml:space="preserve">(обучающихся, ППС) федеральных образовательных программ, </w:t>
      </w:r>
      <w:r w:rsidR="00325EAA" w:rsidRPr="002C0B3D">
        <w:rPr>
          <w:rFonts w:asciiTheme="majorBidi" w:hAnsiTheme="majorBidi" w:cstheme="majorBidi"/>
          <w:sz w:val="28"/>
          <w:szCs w:val="28"/>
        </w:rPr>
        <w:t>форум</w:t>
      </w:r>
      <w:r w:rsidR="00325EAA">
        <w:rPr>
          <w:rFonts w:asciiTheme="majorBidi" w:hAnsiTheme="majorBidi" w:cstheme="majorBidi"/>
          <w:sz w:val="28"/>
          <w:szCs w:val="28"/>
        </w:rPr>
        <w:t>ов по направлениям молодежной политики и воспитательной деятельности</w:t>
      </w:r>
      <w:r w:rsidR="00325EAA" w:rsidRPr="002C0B3D">
        <w:rPr>
          <w:rFonts w:asciiTheme="majorBidi" w:hAnsiTheme="majorBidi" w:cstheme="majorBidi"/>
          <w:sz w:val="28"/>
          <w:szCs w:val="28"/>
        </w:rPr>
        <w:t xml:space="preserve"> </w:t>
      </w:r>
      <w:r w:rsidR="00325EAA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="00325EAA">
        <w:rPr>
          <w:rFonts w:asciiTheme="majorBidi" w:hAnsiTheme="majorBidi" w:cstheme="majorBidi"/>
          <w:sz w:val="28"/>
          <w:szCs w:val="28"/>
        </w:rPr>
        <w:t>Минобрнауки</w:t>
      </w:r>
      <w:proofErr w:type="spellEnd"/>
      <w:r w:rsidR="00325EAA">
        <w:rPr>
          <w:rFonts w:asciiTheme="majorBidi" w:hAnsiTheme="majorBidi" w:cstheme="majorBidi"/>
          <w:sz w:val="28"/>
          <w:szCs w:val="28"/>
        </w:rPr>
        <w:t xml:space="preserve"> РФ, </w:t>
      </w:r>
      <w:proofErr w:type="spellStart"/>
      <w:r w:rsidR="00325EAA" w:rsidRPr="002C0B3D">
        <w:rPr>
          <w:rFonts w:asciiTheme="majorBidi" w:hAnsiTheme="majorBidi" w:cstheme="majorBidi"/>
          <w:sz w:val="28"/>
          <w:szCs w:val="28"/>
        </w:rPr>
        <w:t>Росмолодежи</w:t>
      </w:r>
      <w:proofErr w:type="spellEnd"/>
      <w:r w:rsidR="00325EAA">
        <w:rPr>
          <w:rFonts w:asciiTheme="majorBidi" w:hAnsiTheme="majorBidi" w:cstheme="majorBidi"/>
          <w:sz w:val="28"/>
          <w:szCs w:val="28"/>
        </w:rPr>
        <w:t xml:space="preserve">) – </w:t>
      </w:r>
      <w:r w:rsidR="00325EAA" w:rsidRPr="00D41871">
        <w:rPr>
          <w:rFonts w:asciiTheme="majorBidi" w:hAnsiTheme="majorBidi" w:cstheme="majorBidi"/>
          <w:sz w:val="28"/>
          <w:szCs w:val="28"/>
        </w:rPr>
        <w:t>1.</w:t>
      </w:r>
      <w:r w:rsidR="00325EA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25EAA"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 w:rsidR="00325EAA"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9248CB" w:rsidRPr="00647A5A" w:rsidRDefault="009248CB" w:rsidP="00BE787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48CB" w:rsidRDefault="009248C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248CB" w:rsidSect="005C4C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Сведения о контингенте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 </w:t>
      </w:r>
    </w:p>
    <w:p w:rsidR="001E2345" w:rsidRPr="009B3CAB" w:rsidRDefault="001E2345" w:rsidP="001E234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N </w:t>
            </w:r>
            <w:proofErr w:type="gramStart"/>
            <w:r w:rsidRPr="00C17B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17B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</w:t>
            </w:r>
            <w:r w:rsidR="00904CF5">
              <w:rPr>
                <w:rFonts w:ascii="Times New Roman" w:hAnsi="Times New Roman"/>
                <w:sz w:val="24"/>
                <w:szCs w:val="24"/>
              </w:rPr>
              <w:br/>
            </w: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в текущем учебном году (чел.) </w:t>
            </w: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84180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84180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904CF5" w:rsidRDefault="00904CF5" w:rsidP="00904C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B10B50" w:rsidRPr="00C17BC9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7BC9">
        <w:rPr>
          <w:rFonts w:ascii="Times New Roman" w:hAnsi="Times New Roman"/>
          <w:color w:val="000000"/>
          <w:sz w:val="24"/>
          <w:szCs w:val="24"/>
        </w:rPr>
        <w:br/>
      </w:r>
    </w:p>
    <w:p w:rsidR="00B10B50" w:rsidRDefault="00B10B50" w:rsidP="00B10B50">
      <w:pPr>
        <w:rPr>
          <w:rFonts w:ascii="Times New Roman" w:hAnsi="Times New Roman"/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B10B50" w:rsidRPr="000E7181" w:rsidRDefault="00B10B50" w:rsidP="00B10B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>по образовательной программе</w:t>
      </w:r>
    </w:p>
    <w:p w:rsidR="00B10B50" w:rsidRPr="00482358" w:rsidRDefault="001E2345" w:rsidP="00D069F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971"/>
        <w:gridCol w:w="980"/>
        <w:gridCol w:w="959"/>
        <w:gridCol w:w="754"/>
        <w:gridCol w:w="1045"/>
        <w:gridCol w:w="1138"/>
        <w:gridCol w:w="956"/>
        <w:gridCol w:w="263"/>
        <w:gridCol w:w="993"/>
        <w:gridCol w:w="1417"/>
        <w:gridCol w:w="1276"/>
        <w:gridCol w:w="1134"/>
        <w:gridCol w:w="1276"/>
        <w:gridCol w:w="1559"/>
      </w:tblGrid>
      <w:tr w:rsidR="00B10B50" w:rsidRPr="00482358" w:rsidTr="00904CF5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 w:rsidRPr="0048235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482358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904C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B10B50" w:rsidRPr="00482358" w:rsidTr="00904CF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B10B50" w:rsidRPr="00482358" w:rsidTr="00904CF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599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520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B10B50" w:rsidRPr="00482358" w:rsidTr="00904CF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выполнявших ВКР по заявкам предприятий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10B50" w:rsidRPr="00282F92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( при наличии справки о внедрении результатов ВКР от организации.,</w:t>
            </w:r>
            <w:proofErr w:type="gramEnd"/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которая</w:t>
            </w:r>
            <w:proofErr w:type="gramEnd"/>
            <w:r w:rsidRPr="00282F92">
              <w:rPr>
                <w:rFonts w:ascii="Times New Roman" w:hAnsi="Times New Roman"/>
                <w:sz w:val="18"/>
                <w:szCs w:val="18"/>
              </w:rPr>
              <w:t xml:space="preserve"> является объектом исследования)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 xml:space="preserve">оля </w:t>
            </w:r>
            <w:r>
              <w:rPr>
                <w:rFonts w:ascii="Times New Roman" w:hAnsi="Times New Roman"/>
                <w:sz w:val="18"/>
                <w:szCs w:val="18"/>
              </w:rPr>
              <w:t>цитирования</w:t>
            </w:r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>оля</w:t>
            </w:r>
            <w:r w:rsidR="00647A5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B10B50" w:rsidRPr="005B38AA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5B38AA">
              <w:rPr>
                <w:rFonts w:ascii="Times New Roman" w:hAnsi="Times New Roman"/>
                <w:sz w:val="18"/>
                <w:szCs w:val="18"/>
              </w:rPr>
              <w:t>самоцитирования</w:t>
            </w:r>
            <w:proofErr w:type="spellEnd"/>
          </w:p>
          <w:p w:rsidR="00B10B50" w:rsidRPr="005B38AA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B10B50" w:rsidRPr="00482358" w:rsidTr="00904CF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B10B50" w:rsidRPr="00482358" w:rsidTr="00904CF5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706C6D" w:rsidRPr="00482358" w:rsidTr="00706C6D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C6D" w:rsidRPr="00482358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06C6D" w:rsidRPr="00482358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>/20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AE4541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AE4541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AE4541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482358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482358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482358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AE4541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3C277E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277E">
              <w:rPr>
                <w:rFonts w:ascii="Times New Roman" w:hAnsi="Times New Roman"/>
                <w:sz w:val="18"/>
                <w:szCs w:val="18"/>
              </w:rPr>
              <w:t>81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3C277E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277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</w:tcPr>
          <w:p w:rsidR="00706C6D" w:rsidRPr="00AE4541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</w:t>
            </w:r>
            <w:r w:rsidRPr="00AE454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706C6D" w:rsidRPr="003C277E" w:rsidRDefault="00706C6D" w:rsidP="00706C6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277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B10B50" w:rsidRPr="00482358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358">
        <w:rPr>
          <w:rFonts w:ascii="Times New Roman" w:hAnsi="Times New Roman"/>
          <w:sz w:val="24"/>
          <w:szCs w:val="24"/>
        </w:rPr>
        <w:t> </w:t>
      </w:r>
    </w:p>
    <w:p w:rsidR="00B10B50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482358">
        <w:rPr>
          <w:rFonts w:ascii="Times New Roman" w:hAnsi="Times New Roman"/>
          <w:color w:val="000000"/>
          <w:sz w:val="24"/>
          <w:szCs w:val="24"/>
        </w:rPr>
        <w:br/>
      </w:r>
    </w:p>
    <w:p w:rsidR="001E2345" w:rsidRPr="000E7181" w:rsidRDefault="00B10B50" w:rsidP="001E234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:rsidR="00B10B50" w:rsidRPr="000E7181" w:rsidRDefault="00B10B50" w:rsidP="00B10B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>Приложение 3. Сведения о результатах промежуточной аттестации</w:t>
      </w:r>
    </w:p>
    <w:p w:rsidR="00B10B50" w:rsidRPr="000E7181" w:rsidRDefault="00B10B50" w:rsidP="00B10B50">
      <w:pPr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10B50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highlight w:val="yellow"/>
        </w:rPr>
      </w:pPr>
    </w:p>
    <w:p w:rsidR="00B10B50" w:rsidRPr="00A02962" w:rsidRDefault="00B10B50" w:rsidP="00B10B50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54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072"/>
        <w:gridCol w:w="2447"/>
        <w:gridCol w:w="2622"/>
        <w:gridCol w:w="2623"/>
        <w:gridCol w:w="2405"/>
        <w:gridCol w:w="2405"/>
      </w:tblGrid>
      <w:tr w:rsidR="00904CF5" w:rsidRPr="00ED7686" w:rsidTr="00904CF5">
        <w:trPr>
          <w:trHeight w:val="346"/>
        </w:trPr>
        <w:tc>
          <w:tcPr>
            <w:tcW w:w="851" w:type="dxa"/>
            <w:vMerge w:val="restart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19" w:type="dxa"/>
            <w:gridSpan w:val="2"/>
            <w:vAlign w:val="center"/>
          </w:tcPr>
          <w:p w:rsidR="00904CF5" w:rsidRPr="00ED7686" w:rsidRDefault="00904CF5" w:rsidP="00EC613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D7686">
              <w:rPr>
                <w:rFonts w:ascii="Times New Roman" w:hAnsi="Times New Roman"/>
              </w:rPr>
              <w:t>Абсолютная успеваемость, чел.</w:t>
            </w:r>
          </w:p>
        </w:tc>
        <w:tc>
          <w:tcPr>
            <w:tcW w:w="5245" w:type="dxa"/>
            <w:gridSpan w:val="2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D7686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810" w:type="dxa"/>
            <w:gridSpan w:val="2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ED7686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904CF5" w:rsidRPr="00ED7686" w:rsidTr="00904CF5">
        <w:trPr>
          <w:trHeight w:val="702"/>
        </w:trPr>
        <w:tc>
          <w:tcPr>
            <w:tcW w:w="851" w:type="dxa"/>
            <w:vMerge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072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зимняя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447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летняя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622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зимняя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623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летняя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405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зимняя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  <w:tc>
          <w:tcPr>
            <w:tcW w:w="2405" w:type="dxa"/>
            <w:vAlign w:val="center"/>
          </w:tcPr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летняя сессия</w:t>
            </w:r>
          </w:p>
          <w:p w:rsidR="00904CF5" w:rsidRPr="00ED7686" w:rsidRDefault="00904CF5" w:rsidP="00EC61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D7686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  <w:lang w:val="en-US"/>
              </w:rPr>
              <w:t>4</w:t>
            </w:r>
            <w:r w:rsidRPr="00ED7686">
              <w:rPr>
                <w:rFonts w:ascii="Times New Roman" w:hAnsi="Times New Roman"/>
              </w:rPr>
              <w:t>/202</w:t>
            </w:r>
            <w:r>
              <w:rPr>
                <w:rFonts w:ascii="Times New Roman" w:hAnsi="Times New Roman"/>
                <w:lang w:val="en-US"/>
              </w:rPr>
              <w:t>5</w:t>
            </w:r>
            <w:r w:rsidRPr="00ED7686">
              <w:rPr>
                <w:rFonts w:ascii="Times New Roman" w:hAnsi="Times New Roman"/>
              </w:rPr>
              <w:t xml:space="preserve"> уч. год</w:t>
            </w:r>
          </w:p>
        </w:tc>
      </w:tr>
      <w:tr w:rsidR="00706C6D" w:rsidRPr="00ED7686" w:rsidTr="00325EAA">
        <w:trPr>
          <w:trHeight w:val="346"/>
        </w:trPr>
        <w:tc>
          <w:tcPr>
            <w:tcW w:w="851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курс</w:t>
            </w:r>
          </w:p>
        </w:tc>
        <w:tc>
          <w:tcPr>
            <w:tcW w:w="2072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447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622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2623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2405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405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706C6D" w:rsidRPr="00ED7686" w:rsidTr="00325EAA">
        <w:trPr>
          <w:trHeight w:val="346"/>
        </w:trPr>
        <w:tc>
          <w:tcPr>
            <w:tcW w:w="851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 курс</w:t>
            </w:r>
          </w:p>
        </w:tc>
        <w:tc>
          <w:tcPr>
            <w:tcW w:w="2072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447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622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2623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2405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2405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706C6D" w:rsidRPr="00ED7686" w:rsidTr="00325EAA">
        <w:trPr>
          <w:trHeight w:val="346"/>
        </w:trPr>
        <w:tc>
          <w:tcPr>
            <w:tcW w:w="851" w:type="dxa"/>
            <w:vAlign w:val="center"/>
          </w:tcPr>
          <w:p w:rsidR="00706C6D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 курс</w:t>
            </w:r>
          </w:p>
        </w:tc>
        <w:tc>
          <w:tcPr>
            <w:tcW w:w="2072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447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622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623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05" w:type="dxa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405" w:type="dxa"/>
            <w:vAlign w:val="center"/>
          </w:tcPr>
          <w:p w:rsidR="00706C6D" w:rsidRPr="009E3EE1" w:rsidRDefault="00706C6D" w:rsidP="00706C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</w:tr>
    </w:tbl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D069FB" w:rsidRDefault="00D069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Перечень организаций, с которыми заключены договоры </w:t>
      </w:r>
    </w:p>
    <w:p w:rsidR="00B10B50" w:rsidRDefault="00B10B50" w:rsidP="00B10B50">
      <w:pPr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11041"/>
      </w:tblGrid>
      <w:tr w:rsidR="00B10B50" w:rsidRPr="002F2ACD" w:rsidTr="002F2ACD">
        <w:trPr>
          <w:trHeight w:val="563"/>
          <w:tblHeader/>
          <w:jc w:val="center"/>
        </w:trPr>
        <w:tc>
          <w:tcPr>
            <w:tcW w:w="3276" w:type="dxa"/>
          </w:tcPr>
          <w:p w:rsidR="00B10B50" w:rsidRPr="002F2ACD" w:rsidRDefault="00B10B50" w:rsidP="005319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1041" w:type="dxa"/>
          </w:tcPr>
          <w:p w:rsidR="00B10B50" w:rsidRPr="002F2ACD" w:rsidRDefault="00B10B50" w:rsidP="005319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Реквизиты и сроки действия договоров</w:t>
            </w:r>
          </w:p>
        </w:tc>
      </w:tr>
      <w:tr w:rsidR="00904CF5" w:rsidRPr="002F2ACD" w:rsidTr="002F2ACD">
        <w:trPr>
          <w:trHeight w:val="289"/>
          <w:jc w:val="center"/>
        </w:trPr>
        <w:tc>
          <w:tcPr>
            <w:tcW w:w="3276" w:type="dxa"/>
          </w:tcPr>
          <w:p w:rsidR="00904CF5" w:rsidRPr="002F2ACD" w:rsidRDefault="00904CF5" w:rsidP="00904CF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</w:t>
            </w:r>
            <w:r w:rsidR="004B6781" w:rsidRPr="002F2A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ACD">
              <w:rPr>
                <w:rFonts w:ascii="Times New Roman" w:hAnsi="Times New Roman"/>
                <w:sz w:val="24"/>
                <w:szCs w:val="24"/>
              </w:rPr>
              <w:t>Орел</w:t>
            </w:r>
          </w:p>
        </w:tc>
        <w:tc>
          <w:tcPr>
            <w:tcW w:w="11041" w:type="dxa"/>
          </w:tcPr>
          <w:p w:rsidR="00904CF5" w:rsidRPr="002F2ACD" w:rsidRDefault="00904CF5" w:rsidP="002F2AC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31.08.2021 г.</w:t>
            </w:r>
            <w:r w:rsidR="002F2A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ACD">
              <w:rPr>
                <w:rFonts w:ascii="Times New Roman" w:hAnsi="Times New Roman"/>
                <w:sz w:val="24"/>
                <w:szCs w:val="24"/>
              </w:rPr>
              <w:t>Срок действия договора с 31.08.2021 г. по 31.08.2026 г.</w:t>
            </w:r>
          </w:p>
        </w:tc>
      </w:tr>
      <w:tr w:rsidR="00904CF5" w:rsidRPr="002F2ACD" w:rsidTr="002F2ACD">
        <w:trPr>
          <w:trHeight w:val="289"/>
          <w:jc w:val="center"/>
        </w:trPr>
        <w:tc>
          <w:tcPr>
            <w:tcW w:w="3276" w:type="dxa"/>
          </w:tcPr>
          <w:p w:rsidR="00904CF5" w:rsidRPr="002F2ACD" w:rsidRDefault="00904CF5" w:rsidP="00904CF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«АБК», г.</w:t>
            </w:r>
            <w:r w:rsidR="004B6781" w:rsidRPr="002F2A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ACD">
              <w:rPr>
                <w:rFonts w:ascii="Times New Roman" w:hAnsi="Times New Roman"/>
                <w:sz w:val="24"/>
                <w:szCs w:val="24"/>
              </w:rPr>
              <w:t>Орел</w:t>
            </w:r>
          </w:p>
        </w:tc>
        <w:tc>
          <w:tcPr>
            <w:tcW w:w="11041" w:type="dxa"/>
          </w:tcPr>
          <w:p w:rsidR="00904CF5" w:rsidRPr="002F2ACD" w:rsidRDefault="00904CF5" w:rsidP="002F2AC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25.04.2023 г. Срок действия договора с 25.04.2023 г. по 25.04.2028 г.</w:t>
            </w:r>
          </w:p>
        </w:tc>
      </w:tr>
      <w:tr w:rsidR="002F2ACD" w:rsidRPr="002F2ACD" w:rsidTr="002F2ACD">
        <w:trPr>
          <w:trHeight w:val="289"/>
          <w:jc w:val="center"/>
        </w:trPr>
        <w:tc>
          <w:tcPr>
            <w:tcW w:w="3276" w:type="dxa"/>
          </w:tcPr>
          <w:p w:rsidR="002F2ACD" w:rsidRPr="002F2ACD" w:rsidRDefault="002F2ACD" w:rsidP="002F2AC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Сенла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 Орел</w:t>
            </w:r>
          </w:p>
        </w:tc>
        <w:tc>
          <w:tcPr>
            <w:tcW w:w="11041" w:type="dxa"/>
          </w:tcPr>
          <w:p w:rsidR="002F2ACD" w:rsidRPr="002F2ACD" w:rsidRDefault="002F2ACD" w:rsidP="002F2AC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30.05.2025 г. Срок действия договора с 30.05.2025 г. по 30.05.2030 г.</w:t>
            </w:r>
          </w:p>
        </w:tc>
      </w:tr>
    </w:tbl>
    <w:p w:rsidR="00B10B50" w:rsidRPr="009E3EE1" w:rsidRDefault="00B10B50" w:rsidP="00B10B50">
      <w:pPr>
        <w:ind w:firstLine="709"/>
        <w:jc w:val="both"/>
        <w:rPr>
          <w:rFonts w:ascii="Times New Roman" w:hAnsi="Times New Roman"/>
          <w:b/>
          <w:iCs/>
        </w:rPr>
      </w:pPr>
    </w:p>
    <w:p w:rsidR="00B10B50" w:rsidRPr="005C6E67" w:rsidRDefault="00B10B50" w:rsidP="00B10B50">
      <w:pPr>
        <w:rPr>
          <w:rFonts w:ascii="Times New Roman" w:hAnsi="Times New Roman"/>
          <w:noProof/>
          <w:sz w:val="24"/>
          <w:szCs w:val="24"/>
        </w:rPr>
      </w:pPr>
      <w:r w:rsidRPr="005C6E6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069FB" w:rsidRDefault="00D069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9B3CAB" w:rsidRDefault="00CF30BD" w:rsidP="00CF30BD">
      <w:pPr>
        <w:keepNext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 5.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Кадровое обеспечение образовательной программы 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F30BD" w:rsidRDefault="00CF30BD" w:rsidP="00D069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1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B3CAB">
        <w:rPr>
          <w:rFonts w:ascii="Times New Roman" w:hAnsi="Times New Roman"/>
          <w:b/>
          <w:sz w:val="24"/>
          <w:szCs w:val="24"/>
        </w:rPr>
        <w:t>Информация о научно-педагогических работниках, участвующих в реализации основной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программы,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лицах,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привлекаемых к реализации основной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на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условиях,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являющихся руководителями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(или)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работниками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организаций,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осуществляющими трудовую деятельность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в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профессиональной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сфере,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соответствующей профессиональной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деятельности,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которой</w:t>
      </w:r>
      <w:r w:rsidR="00647A5A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готовятся обучающиеся (далее - специалисты-практики)</w:t>
      </w:r>
      <w:proofErr w:type="gramEnd"/>
    </w:p>
    <w:p w:rsidR="00D069FB" w:rsidRDefault="00D069FB" w:rsidP="00D069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4850"/>
        <w:gridCol w:w="3685"/>
        <w:gridCol w:w="3261"/>
      </w:tblGrid>
      <w:tr w:rsidR="00CF30BD" w:rsidRPr="009B3CAB" w:rsidTr="00E54486">
        <w:trPr>
          <w:trHeight w:val="2457"/>
        </w:trPr>
        <w:tc>
          <w:tcPr>
            <w:tcW w:w="94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05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4850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3685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261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CF30BD" w:rsidRPr="009B3CAB" w:rsidTr="00E54486">
        <w:trPr>
          <w:trHeight w:val="281"/>
        </w:trPr>
        <w:tc>
          <w:tcPr>
            <w:tcW w:w="942" w:type="dxa"/>
          </w:tcPr>
          <w:p w:rsidR="00CF30BD" w:rsidRPr="009B3CAB" w:rsidRDefault="00CF30BD" w:rsidP="00CF30BD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DF0444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 xml:space="preserve">Усенков Алексей </w:t>
            </w:r>
          </w:p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>Евгеньевич</w:t>
            </w:r>
          </w:p>
        </w:tc>
        <w:tc>
          <w:tcPr>
            <w:tcW w:w="4850" w:type="dxa"/>
          </w:tcPr>
          <w:p w:rsidR="00CF30BD" w:rsidRPr="009B3CAB" w:rsidRDefault="00DF0444" w:rsidP="00DF044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8826CC">
              <w:rPr>
                <w:rFonts w:ascii="Times New Roman" w:hAnsi="Times New Roman"/>
                <w:sz w:val="24"/>
                <w:szCs w:val="24"/>
              </w:rPr>
              <w:t>Т</w:t>
            </w:r>
            <w:r w:rsidR="008826CC" w:rsidRPr="00DF0444">
              <w:rPr>
                <w:rFonts w:ascii="Times New Roman" w:hAnsi="Times New Roman"/>
                <w:sz w:val="24"/>
                <w:szCs w:val="24"/>
              </w:rPr>
              <w:t>ехинформ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261" w:type="dxa"/>
          </w:tcPr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</w:tr>
      <w:tr w:rsidR="00CF30BD" w:rsidRPr="009B3CAB" w:rsidTr="00E54486">
        <w:trPr>
          <w:trHeight w:val="281"/>
        </w:trPr>
        <w:tc>
          <w:tcPr>
            <w:tcW w:w="942" w:type="dxa"/>
          </w:tcPr>
          <w:p w:rsidR="00CF30BD" w:rsidRPr="009B3CAB" w:rsidRDefault="00CF30BD" w:rsidP="00CF30BD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DF0444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0444">
              <w:rPr>
                <w:rFonts w:ascii="Times New Roman" w:hAnsi="Times New Roman"/>
                <w:sz w:val="24"/>
                <w:szCs w:val="24"/>
              </w:rPr>
              <w:t>Сигачев</w:t>
            </w:r>
            <w:proofErr w:type="spellEnd"/>
            <w:r w:rsidRPr="00DF0444"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</w:p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>Геннадьевич</w:t>
            </w:r>
          </w:p>
        </w:tc>
        <w:tc>
          <w:tcPr>
            <w:tcW w:w="4850" w:type="dxa"/>
          </w:tcPr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разработчик</w:t>
            </w:r>
          </w:p>
        </w:tc>
        <w:tc>
          <w:tcPr>
            <w:tcW w:w="3261" w:type="dxa"/>
          </w:tcPr>
          <w:p w:rsidR="00CF30BD" w:rsidRPr="009B3CAB" w:rsidRDefault="00DF0444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лет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30BD" w:rsidRPr="009B3CAB" w:rsidRDefault="00D069FB" w:rsidP="00D069FB">
      <w:pPr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CF30BD"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3</w:t>
      </w:r>
      <w:r w:rsidR="00CF30BD" w:rsidRPr="009B3CAB">
        <w:rPr>
          <w:rFonts w:ascii="Times New Roman" w:hAnsi="Times New Roman"/>
          <w:b/>
          <w:sz w:val="24"/>
          <w:szCs w:val="24"/>
        </w:rPr>
        <w:t>. Сведения о кадровом обеспечении основной образовательной программы высшего образования</w:t>
      </w:r>
    </w:p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6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040"/>
        <w:gridCol w:w="1855"/>
      </w:tblGrid>
      <w:tr w:rsidR="00CF30BD" w:rsidRPr="009B3CAB" w:rsidTr="00CF30BD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CF30BD" w:rsidRPr="009B3CAB" w:rsidTr="00CF30BD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F30BD" w:rsidRPr="009B3CAB" w:rsidTr="00CF30BD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DF0444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81.3</w:t>
            </w:r>
          </w:p>
        </w:tc>
      </w:tr>
      <w:tr w:rsidR="00CF30BD" w:rsidRPr="009B3CAB" w:rsidTr="00CF30BD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DF0444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</w:tr>
    </w:tbl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CF30BD" w:rsidRPr="009B3CAB" w:rsidRDefault="00CF30BD" w:rsidP="00D069FB">
      <w:pPr>
        <w:keepNext/>
        <w:rPr>
          <w:rFonts w:ascii="Times New Roman" w:hAnsi="Times New Roman"/>
          <w:sz w:val="24"/>
          <w:szCs w:val="24"/>
        </w:rPr>
      </w:pPr>
      <w:r w:rsidRPr="009B3CAB">
        <w:br w:type="page"/>
      </w:r>
    </w:p>
    <w:p w:rsidR="00CF30BD" w:rsidRPr="009B3CAB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Pr="00CF30BD">
        <w:rPr>
          <w:rFonts w:ascii="Times New Roman" w:hAnsi="Times New Roman"/>
          <w:b/>
          <w:sz w:val="24"/>
          <w:szCs w:val="24"/>
        </w:rPr>
        <w:t xml:space="preserve"> </w:t>
      </w:r>
      <w:r w:rsidR="003D5250">
        <w:rPr>
          <w:rFonts w:ascii="Times New Roman" w:hAnsi="Times New Roman"/>
          <w:b/>
          <w:sz w:val="24"/>
          <w:szCs w:val="24"/>
        </w:rPr>
        <w:t>6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Результаты оценки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 </w:t>
      </w:r>
    </w:p>
    <w:p w:rsidR="00CF30BD" w:rsidRPr="009B3CAB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(этапа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компетенций)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69FB" w:rsidRDefault="00D069FB" w:rsidP="00D069FB">
      <w:pPr>
        <w:keepNext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Default="00D069FB" w:rsidP="00D069FB">
      <w:pPr>
        <w:keepNext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904CF5" w:rsidRDefault="00904CF5" w:rsidP="00904CF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A93CF6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образовательной программы «Когнитивные технологии» </w:t>
      </w:r>
      <w:r w:rsidRPr="00A93CF6">
        <w:rPr>
          <w:rFonts w:ascii="Times New Roman" w:hAnsi="Times New Roman"/>
          <w:sz w:val="24"/>
          <w:szCs w:val="24"/>
        </w:rPr>
        <w:t xml:space="preserve">по направлению подготовки </w:t>
      </w:r>
    </w:p>
    <w:p w:rsidR="00904CF5" w:rsidRPr="008B151B" w:rsidRDefault="00904CF5" w:rsidP="00904CF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09.03.03 Прикладная информатика</w:t>
      </w:r>
      <w:r w:rsidRPr="00A93CF6">
        <w:rPr>
          <w:rFonts w:ascii="Times New Roman" w:hAnsi="Times New Roman"/>
          <w:sz w:val="24"/>
          <w:szCs w:val="24"/>
        </w:rPr>
        <w:t xml:space="preserve"> проведена оценка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следующих компетенций</w:t>
      </w:r>
      <w:r w:rsidRPr="008B151B">
        <w:rPr>
          <w:rFonts w:ascii="Times New Roman" w:hAnsi="Times New Roman"/>
          <w:sz w:val="24"/>
          <w:szCs w:val="24"/>
        </w:rPr>
        <w:t>:</w:t>
      </w:r>
    </w:p>
    <w:p w:rsidR="00904CF5" w:rsidRPr="00F36857" w:rsidRDefault="00904CF5" w:rsidP="00904CF5">
      <w:pPr>
        <w:keepNext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36857">
        <w:rPr>
          <w:rFonts w:ascii="Times New Roman" w:hAnsi="Times New Roman"/>
          <w:sz w:val="24"/>
          <w:szCs w:val="24"/>
        </w:rPr>
        <w:t>−</w:t>
      </w:r>
      <w:r w:rsidRPr="00F36857">
        <w:rPr>
          <w:rFonts w:ascii="Times New Roman" w:hAnsi="Times New Roman"/>
          <w:sz w:val="24"/>
          <w:szCs w:val="24"/>
        </w:rPr>
        <w:tab/>
        <w:t>ПК-5. Способность разрабатывать и адаптировать прикладное программное обеспечение;</w:t>
      </w:r>
    </w:p>
    <w:p w:rsidR="00904CF5" w:rsidRPr="00F36857" w:rsidRDefault="00904CF5" w:rsidP="00904CF5">
      <w:pPr>
        <w:keepNext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36857">
        <w:rPr>
          <w:rFonts w:ascii="Times New Roman" w:hAnsi="Times New Roman"/>
          <w:sz w:val="24"/>
          <w:szCs w:val="24"/>
        </w:rPr>
        <w:t>−</w:t>
      </w:r>
      <w:r w:rsidRPr="00F36857">
        <w:rPr>
          <w:rFonts w:ascii="Times New Roman" w:hAnsi="Times New Roman"/>
          <w:sz w:val="24"/>
          <w:szCs w:val="24"/>
        </w:rPr>
        <w:tab/>
        <w:t>ПК-7. Способность использовать технологии и специализированные программные средства для сбора, хранения, обработки и управления информацией;</w:t>
      </w:r>
    </w:p>
    <w:p w:rsidR="00904CF5" w:rsidRDefault="00904CF5" w:rsidP="00904CF5">
      <w:pPr>
        <w:keepNext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36857">
        <w:rPr>
          <w:rFonts w:ascii="Times New Roman" w:hAnsi="Times New Roman"/>
          <w:sz w:val="24"/>
          <w:szCs w:val="24"/>
        </w:rPr>
        <w:t>−</w:t>
      </w:r>
      <w:r w:rsidRPr="00F36857">
        <w:rPr>
          <w:rFonts w:ascii="Times New Roman" w:hAnsi="Times New Roman"/>
          <w:sz w:val="24"/>
          <w:szCs w:val="24"/>
        </w:rPr>
        <w:tab/>
        <w:t>ПК-8. Способность применять системный подход и математические методы в формализации решения прикладных задач.</w:t>
      </w:r>
    </w:p>
    <w:p w:rsidR="00904CF5" w:rsidRDefault="00904CF5" w:rsidP="00904CF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Для проведения процедуры оценки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компетенций была сформирована диагностическая работа</w:t>
      </w:r>
      <w:r>
        <w:rPr>
          <w:rFonts w:ascii="Times New Roman" w:hAnsi="Times New Roman"/>
          <w:sz w:val="24"/>
          <w:szCs w:val="24"/>
        </w:rPr>
        <w:t>.</w:t>
      </w:r>
    </w:p>
    <w:p w:rsidR="00904CF5" w:rsidRDefault="00904CF5" w:rsidP="00904CF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диагностической работы входят: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Задания тестового характера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0623F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Мини-кейсы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0623F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904CF5" w:rsidRPr="00523047" w:rsidTr="00EC6134">
        <w:trPr>
          <w:jc w:val="center"/>
        </w:trPr>
        <w:tc>
          <w:tcPr>
            <w:tcW w:w="4928" w:type="dxa"/>
          </w:tcPr>
          <w:p w:rsidR="00904CF5" w:rsidRPr="00523047" w:rsidRDefault="00904CF5" w:rsidP="00904CF5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Иные задания (указать)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904CF5" w:rsidRPr="00523047" w:rsidRDefault="00904CF5" w:rsidP="00EC613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04CF5" w:rsidRDefault="00904CF5" w:rsidP="00904CF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41AE">
        <w:rPr>
          <w:rFonts w:ascii="Times New Roman" w:hAnsi="Times New Roman"/>
          <w:sz w:val="24"/>
          <w:szCs w:val="24"/>
        </w:rPr>
        <w:t>Диагностическая работа включает</w:t>
      </w:r>
      <w:r>
        <w:rPr>
          <w:rFonts w:ascii="Times New Roman" w:hAnsi="Times New Roman"/>
          <w:sz w:val="24"/>
          <w:szCs w:val="24"/>
        </w:rPr>
        <w:t xml:space="preserve"> 10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(1),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623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(2),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623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0B41AE">
        <w:rPr>
          <w:rFonts w:ascii="Times New Roman" w:hAnsi="Times New Roman"/>
          <w:sz w:val="24"/>
          <w:szCs w:val="24"/>
        </w:rPr>
        <w:t>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04CF5" w:rsidRPr="00A93CF6" w:rsidRDefault="00904CF5" w:rsidP="00904CF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В диагностической работе</w:t>
      </w:r>
      <w:r>
        <w:rPr>
          <w:rFonts w:ascii="Times New Roman" w:hAnsi="Times New Roman"/>
          <w:sz w:val="24"/>
          <w:szCs w:val="24"/>
        </w:rPr>
        <w:t xml:space="preserve"> принимали участие обучающиеся 4-го </w:t>
      </w:r>
      <w:r w:rsidRPr="00A93CF6">
        <w:rPr>
          <w:rFonts w:ascii="Times New Roman" w:hAnsi="Times New Roman"/>
          <w:sz w:val="24"/>
          <w:szCs w:val="24"/>
        </w:rPr>
        <w:t>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CF6">
        <w:rPr>
          <w:rFonts w:ascii="Times New Roman" w:hAnsi="Times New Roman"/>
          <w:sz w:val="24"/>
          <w:szCs w:val="24"/>
        </w:rPr>
        <w:t xml:space="preserve">обучения в количестве </w:t>
      </w:r>
      <w:r w:rsidR="00842627" w:rsidRPr="00842627">
        <w:rPr>
          <w:rFonts w:ascii="Times New Roman" w:hAnsi="Times New Roman"/>
          <w:sz w:val="24"/>
          <w:szCs w:val="24"/>
        </w:rPr>
        <w:t>9</w:t>
      </w:r>
      <w:r w:rsidRPr="00A93CF6">
        <w:rPr>
          <w:rFonts w:ascii="Times New Roman" w:hAnsi="Times New Roman"/>
          <w:sz w:val="24"/>
          <w:szCs w:val="24"/>
        </w:rPr>
        <w:t xml:space="preserve"> человек, что составило </w:t>
      </w:r>
      <w:r w:rsidR="00842627" w:rsidRPr="00842627">
        <w:rPr>
          <w:rFonts w:ascii="Times New Roman" w:hAnsi="Times New Roman"/>
          <w:sz w:val="24"/>
          <w:szCs w:val="24"/>
        </w:rPr>
        <w:t>90</w:t>
      </w:r>
      <w:r w:rsidRPr="00A93CF6">
        <w:rPr>
          <w:rFonts w:ascii="Times New Roman" w:hAnsi="Times New Roman"/>
          <w:sz w:val="24"/>
          <w:szCs w:val="24"/>
        </w:rPr>
        <w:t xml:space="preserve"> % от общего количества обучающихся на курсе.</w:t>
      </w:r>
    </w:p>
    <w:p w:rsidR="00904CF5" w:rsidRDefault="00904CF5" w:rsidP="00904CF5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Диагностическая работа проводилась в форме компьютерного тестирования.</w:t>
      </w:r>
    </w:p>
    <w:p w:rsidR="00904CF5" w:rsidRPr="00A93CF6" w:rsidRDefault="00904CF5" w:rsidP="00904CF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Работа выполнялась в течение </w:t>
      </w:r>
      <w:r>
        <w:rPr>
          <w:rFonts w:ascii="Times New Roman" w:hAnsi="Times New Roman"/>
          <w:sz w:val="24"/>
          <w:szCs w:val="24"/>
        </w:rPr>
        <w:t>90</w:t>
      </w:r>
      <w:r w:rsidRPr="00A93CF6">
        <w:rPr>
          <w:rFonts w:ascii="Times New Roman" w:hAnsi="Times New Roman"/>
          <w:sz w:val="24"/>
          <w:szCs w:val="24"/>
        </w:rPr>
        <w:t xml:space="preserve"> минут. </w:t>
      </w:r>
    </w:p>
    <w:p w:rsidR="00904CF5" w:rsidRDefault="00904CF5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58D5" w:rsidRPr="00A93CF6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058D5" w:rsidRPr="00A93CF6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 </w:t>
      </w:r>
      <w:r>
        <w:rPr>
          <w:rFonts w:ascii="Times New Roman" w:hAnsi="Times New Roman"/>
          <w:sz w:val="24"/>
          <w:szCs w:val="24"/>
        </w:rPr>
        <w:t>(1)</w:t>
      </w:r>
      <w:r w:rsidRPr="00A93CF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4299"/>
        <w:gridCol w:w="4299"/>
      </w:tblGrid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Процент выполненных заданий 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8418B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90</w:t>
            </w:r>
          </w:p>
        </w:tc>
      </w:tr>
    </w:tbl>
    <w:p w:rsidR="00C058D5" w:rsidRPr="00A93CF6" w:rsidRDefault="00C058D5" w:rsidP="00C058D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58D5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58D5" w:rsidRPr="00A93CF6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lastRenderedPageBreak/>
        <w:t>Рейтинг-лист результатов оценки качества подготовки обучающихся</w:t>
      </w:r>
    </w:p>
    <w:p w:rsidR="00C058D5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CF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A93CF6">
        <w:rPr>
          <w:rFonts w:ascii="Times New Roman" w:hAnsi="Times New Roman"/>
          <w:sz w:val="24"/>
          <w:szCs w:val="24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4299"/>
        <w:gridCol w:w="4299"/>
      </w:tblGrid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Процент выполненных заданий 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</w:tr>
    </w:tbl>
    <w:p w:rsidR="00C058D5" w:rsidRPr="00DE1BE8" w:rsidRDefault="00C058D5" w:rsidP="00C058D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12"/>
          <w:szCs w:val="12"/>
        </w:rPr>
      </w:pPr>
    </w:p>
    <w:p w:rsidR="00C058D5" w:rsidRPr="00A93CF6" w:rsidRDefault="00C058D5" w:rsidP="00C05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058D5" w:rsidRPr="00A93CF6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A93CF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93CF6">
        <w:rPr>
          <w:rFonts w:ascii="Times New Roman" w:hAnsi="Times New Roman"/>
          <w:sz w:val="24"/>
          <w:szCs w:val="24"/>
        </w:rPr>
        <w:t xml:space="preserve"> компетенции </w:t>
      </w:r>
      <w:r>
        <w:rPr>
          <w:rFonts w:ascii="Times New Roman" w:hAnsi="Times New Roman"/>
          <w:sz w:val="24"/>
          <w:szCs w:val="24"/>
        </w:rPr>
        <w:t>(3)</w:t>
      </w:r>
      <w:r w:rsidRPr="00A93CF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4299"/>
        <w:gridCol w:w="4299"/>
      </w:tblGrid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Порядковый номер студента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Количество  выполненных заданий</w:t>
            </w:r>
          </w:p>
        </w:tc>
        <w:tc>
          <w:tcPr>
            <w:tcW w:w="4299" w:type="dxa"/>
          </w:tcPr>
          <w:p w:rsidR="00842627" w:rsidRPr="00571CE0" w:rsidRDefault="00842627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Процент выполненных заданий от общего количества заданий по компетенции (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71CE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131726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DE31D1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CE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299" w:type="dxa"/>
          </w:tcPr>
          <w:p w:rsidR="00842627" w:rsidRPr="00803B0F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842627" w:rsidRPr="00571CE0" w:rsidTr="00842627">
        <w:trPr>
          <w:jc w:val="center"/>
        </w:trPr>
        <w:tc>
          <w:tcPr>
            <w:tcW w:w="3232" w:type="dxa"/>
          </w:tcPr>
          <w:p w:rsidR="00842627" w:rsidRPr="00571CE0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299" w:type="dxa"/>
          </w:tcPr>
          <w:p w:rsidR="00842627" w:rsidRPr="00842627" w:rsidRDefault="00842627" w:rsidP="00842627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</w:t>
            </w:r>
          </w:p>
        </w:tc>
      </w:tr>
    </w:tbl>
    <w:p w:rsidR="00C058D5" w:rsidRPr="00DE1BE8" w:rsidRDefault="00C058D5" w:rsidP="00C058D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12"/>
          <w:szCs w:val="12"/>
        </w:rPr>
      </w:pPr>
    </w:p>
    <w:p w:rsidR="00C058D5" w:rsidRPr="00A93CF6" w:rsidRDefault="00C058D5" w:rsidP="00C058D5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A93CF6">
        <w:rPr>
          <w:rFonts w:ascii="Times New Roman" w:hAnsi="Times New Roman"/>
          <w:noProof/>
          <w:sz w:val="24"/>
          <w:szCs w:val="24"/>
        </w:rPr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872"/>
        <w:gridCol w:w="5161"/>
        <w:gridCol w:w="3969"/>
        <w:gridCol w:w="4842"/>
      </w:tblGrid>
      <w:tr w:rsidR="00C058D5" w:rsidRPr="00DE1BE8" w:rsidTr="00EC6134">
        <w:trPr>
          <w:trHeight w:val="920"/>
          <w:jc w:val="center"/>
        </w:trPr>
        <w:tc>
          <w:tcPr>
            <w:tcW w:w="683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№ п/п</w:t>
            </w:r>
          </w:p>
        </w:tc>
        <w:tc>
          <w:tcPr>
            <w:tcW w:w="6033" w:type="dxa"/>
            <w:gridSpan w:val="2"/>
            <w:vAlign w:val="center"/>
          </w:tcPr>
          <w:p w:rsidR="00C058D5" w:rsidRPr="00DE1BE8" w:rsidRDefault="00C058D5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Перечень проверяемых компетенций (2-3 компетенции), </w:t>
            </w:r>
          </w:p>
          <w:p w:rsidR="00C058D5" w:rsidRPr="00DE1BE8" w:rsidRDefault="00C058D5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969" w:type="dxa"/>
            <w:vAlign w:val="center"/>
          </w:tcPr>
          <w:p w:rsidR="00C058D5" w:rsidRPr="00DE1BE8" w:rsidRDefault="00C058D5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Доля (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D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) обучающихся, выполнивших </w:t>
            </w:r>
            <w:r w:rsidRPr="00DE1BE8">
              <w:rPr>
                <w:rFonts w:ascii="Times New Roman" w:hAnsi="Times New Roman"/>
                <w:sz w:val="20"/>
                <w:szCs w:val="20"/>
              </w:rPr>
              <w:t xml:space="preserve">70% и более заданий диагностической работы  по соответствующей компетенции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(в %)*</w:t>
            </w:r>
          </w:p>
        </w:tc>
        <w:tc>
          <w:tcPr>
            <w:tcW w:w="4842" w:type="dxa"/>
          </w:tcPr>
          <w:p w:rsidR="00C058D5" w:rsidRPr="00DE1BE8" w:rsidRDefault="00C058D5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Вывод об уровне сформированности компетенции </w:t>
            </w:r>
          </w:p>
          <w:p w:rsidR="00C058D5" w:rsidRPr="00DE1BE8" w:rsidRDefault="00C058D5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w:t>(выбрать нужное)**</w:t>
            </w:r>
          </w:p>
        </w:tc>
      </w:tr>
      <w:tr w:rsidR="00C058D5" w:rsidRPr="00DE1BE8" w:rsidTr="00EC6134">
        <w:trPr>
          <w:jc w:val="center"/>
        </w:trPr>
        <w:tc>
          <w:tcPr>
            <w:tcW w:w="683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872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ПК-5</w:t>
            </w:r>
          </w:p>
        </w:tc>
        <w:tc>
          <w:tcPr>
            <w:tcW w:w="5161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0977">
              <w:rPr>
                <w:rFonts w:ascii="Times New Roman" w:hAnsi="Times New Roman"/>
                <w:noProof/>
                <w:sz w:val="20"/>
                <w:szCs w:val="20"/>
              </w:rPr>
              <w:t>Разработка и дизайн веб-сайтов; Язык программирования java script; Язык программирования Python; Web-программирование; Мультиагентные системы</w:t>
            </w:r>
          </w:p>
        </w:tc>
        <w:tc>
          <w:tcPr>
            <w:tcW w:w="3969" w:type="dxa"/>
          </w:tcPr>
          <w:p w:rsidR="00C058D5" w:rsidRPr="008418B7" w:rsidRDefault="00DF0444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</w:t>
            </w:r>
          </w:p>
        </w:tc>
        <w:tc>
          <w:tcPr>
            <w:tcW w:w="4842" w:type="dxa"/>
          </w:tcPr>
          <w:p w:rsidR="00C058D5" w:rsidRPr="00DF0444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Компетенция (1)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  <w:tr w:rsidR="00C058D5" w:rsidRPr="00DE1BE8" w:rsidTr="00EC6134">
        <w:trPr>
          <w:jc w:val="center"/>
        </w:trPr>
        <w:tc>
          <w:tcPr>
            <w:tcW w:w="683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872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ПК-7</w:t>
            </w:r>
          </w:p>
        </w:tc>
        <w:tc>
          <w:tcPr>
            <w:tcW w:w="5161" w:type="dxa"/>
          </w:tcPr>
          <w:p w:rsidR="00C058D5" w:rsidRPr="00DE1BE8" w:rsidRDefault="00C058D5" w:rsidP="00EC61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0977">
              <w:rPr>
                <w:rFonts w:ascii="Times New Roman" w:hAnsi="Times New Roman"/>
                <w:sz w:val="20"/>
                <w:szCs w:val="20"/>
              </w:rPr>
              <w:t>Базы данных</w:t>
            </w:r>
          </w:p>
        </w:tc>
        <w:tc>
          <w:tcPr>
            <w:tcW w:w="3969" w:type="dxa"/>
          </w:tcPr>
          <w:p w:rsidR="00C058D5" w:rsidRPr="00DF0444" w:rsidRDefault="00DF0444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</w:t>
            </w:r>
          </w:p>
        </w:tc>
        <w:tc>
          <w:tcPr>
            <w:tcW w:w="4842" w:type="dxa"/>
          </w:tcPr>
          <w:p w:rsidR="00C058D5" w:rsidRPr="00DF0444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Компетенция (2)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  <w:tr w:rsidR="00C058D5" w:rsidRPr="00DE1BE8" w:rsidTr="00EC6134">
        <w:trPr>
          <w:jc w:val="center"/>
        </w:trPr>
        <w:tc>
          <w:tcPr>
            <w:tcW w:w="683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872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ПК-8</w:t>
            </w:r>
          </w:p>
        </w:tc>
        <w:tc>
          <w:tcPr>
            <w:tcW w:w="5161" w:type="dxa"/>
          </w:tcPr>
          <w:p w:rsidR="00C058D5" w:rsidRPr="00DE1BE8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10977">
              <w:rPr>
                <w:rFonts w:ascii="Times New Roman" w:hAnsi="Times New Roman"/>
                <w:noProof/>
                <w:sz w:val="20"/>
                <w:szCs w:val="20"/>
              </w:rPr>
              <w:t>Теория нейронных сетей; Статистические методы анализа данных; Избранные вопросы анализа данных</w:t>
            </w:r>
          </w:p>
        </w:tc>
        <w:tc>
          <w:tcPr>
            <w:tcW w:w="3969" w:type="dxa"/>
          </w:tcPr>
          <w:p w:rsidR="00C058D5" w:rsidRPr="00BC6DC6" w:rsidRDefault="00DF0444" w:rsidP="00EC613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89</w:t>
            </w:r>
          </w:p>
        </w:tc>
        <w:tc>
          <w:tcPr>
            <w:tcW w:w="4842" w:type="dxa"/>
          </w:tcPr>
          <w:p w:rsidR="00C058D5" w:rsidRPr="00DF0444" w:rsidRDefault="00C058D5" w:rsidP="00EC613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Компетенция (3)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F0444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</w:tbl>
    <w:p w:rsidR="00C058D5" w:rsidRDefault="00C058D5" w:rsidP="00C058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3544" w:rsidRPr="009B3CAB" w:rsidRDefault="00C058D5" w:rsidP="00C058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</w:p>
    <w:p w:rsidR="00D069FB" w:rsidRDefault="00D069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lastRenderedPageBreak/>
        <w:t>Приложение 7. Результаты опроса педагогических и научных работников,</w:t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t>обучающихся, представителей работодателей и их объединений</w:t>
      </w:r>
    </w:p>
    <w:p w:rsidR="00D069FB" w:rsidRDefault="00D069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Default="00D069FB" w:rsidP="00D069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639" w:type="dxa"/>
        <w:tblInd w:w="93" w:type="dxa"/>
        <w:tblLook w:val="04A0" w:firstRow="1" w:lastRow="0" w:firstColumn="1" w:lastColumn="0" w:noHBand="0" w:noVBand="1"/>
      </w:tblPr>
      <w:tblGrid>
        <w:gridCol w:w="5969"/>
        <w:gridCol w:w="2268"/>
        <w:gridCol w:w="2268"/>
        <w:gridCol w:w="2304"/>
        <w:gridCol w:w="1830"/>
      </w:tblGrid>
      <w:tr w:rsidR="001C3B36" w:rsidRPr="00C65312" w:rsidTr="00B25285">
        <w:trPr>
          <w:trHeight w:val="1823"/>
        </w:trPr>
        <w:tc>
          <w:tcPr>
            <w:tcW w:w="146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3B36" w:rsidRPr="00C65312" w:rsidRDefault="00D069FB" w:rsidP="00B2528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C3B36"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Результаты опроса педагогическ</w:t>
            </w:r>
            <w:r w:rsidR="001C3B36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1C3B36"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 и научных работников </w:t>
            </w:r>
          </w:p>
          <w:p w:rsidR="001C3B36" w:rsidRDefault="001C3B36" w:rsidP="00B2528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удовлетворенности условиями и организацией образовательной деятельности в рамках реализации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образовательной программы</w:t>
            </w:r>
          </w:p>
          <w:p w:rsidR="001C3B36" w:rsidRDefault="001C3B36" w:rsidP="00B25285">
            <w:pPr>
              <w:spacing w:after="0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1C3B36" w:rsidRPr="00E471C4" w:rsidRDefault="001C3B36" w:rsidP="00B25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="00E23FB8" w:rsidRPr="00812E7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09.03.03 Прикладная информатика, направленность (профиль) Когнитивные технологии</w:t>
            </w: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="00D069F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66F4D" w:rsidRPr="00F66F4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25</w:t>
            </w:r>
            <w:r w:rsidR="00D069F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работников</w:t>
            </w:r>
            <w:r w:rsidR="00647A5A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</w:p>
        </w:tc>
      </w:tr>
      <w:tr w:rsidR="001C3B36" w:rsidRPr="00C65312" w:rsidTr="00B25285">
        <w:trPr>
          <w:trHeight w:val="807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57087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ой и информационной базой униве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с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итета</w:t>
            </w:r>
          </w:p>
        </w:tc>
      </w:tr>
      <w:tr w:rsidR="001C3B36" w:rsidRPr="00C65312" w:rsidTr="00B25285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20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sz w:val="20"/>
                <w:szCs w:val="20"/>
              </w:rPr>
              <w:t>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16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474"/>
              </w:tabs>
              <w:spacing w:after="0" w:line="240" w:lineRule="auto"/>
              <w:ind w:left="191" w:hanging="142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Есть ли у Вас возможность подключения к электронно-библиотечной системе университета из любой точки, где есть сеть 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lastRenderedPageBreak/>
              <w:t>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lastRenderedPageBreak/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66F4D" w:rsidRPr="00C65312" w:rsidTr="00B25285">
        <w:trPr>
          <w:trHeight w:val="678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631536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31536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>Удовлетворенность условиями и организацией образовательной деятельности</w:t>
            </w:r>
          </w:p>
        </w:tc>
      </w:tr>
      <w:tr w:rsidR="00F66F4D" w:rsidRPr="00C65312" w:rsidTr="00B25285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информационная, методическая поддержка 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 только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Поддержка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Доступна ли Вам вся необходимая информация, касающаяся образовательного процесса, </w:t>
            </w:r>
            <w:proofErr w:type="spell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внеучебных</w:t>
            </w:r>
            <w:proofErr w:type="spell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доступна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доступна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66F4D" w:rsidRPr="00C65312" w:rsidTr="00B25285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F66F4D" w:rsidRPr="00C65312" w:rsidTr="00B25285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C65312" w:rsidRDefault="00F66F4D" w:rsidP="00F66F4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F4D" w:rsidRPr="00006B4E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</w:tbl>
    <w:p w:rsidR="00745384" w:rsidRDefault="00745384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069FB" w:rsidRDefault="00D069FB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069FB" w:rsidRDefault="00D069FB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069FB" w:rsidRDefault="00D069FB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069FB" w:rsidRDefault="00D069FB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069FB" w:rsidRPr="004D0291" w:rsidRDefault="00D069FB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4498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2210"/>
        <w:gridCol w:w="2268"/>
        <w:gridCol w:w="1867"/>
      </w:tblGrid>
      <w:tr w:rsidR="001C3B36" w:rsidRPr="002A724B" w:rsidTr="00B25285">
        <w:trPr>
          <w:trHeight w:val="1823"/>
        </w:trPr>
        <w:tc>
          <w:tcPr>
            <w:tcW w:w="1449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Результаты опроса работодателей и (или) их объединений, </w:t>
            </w:r>
          </w:p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иных юридических и (или) физических лиц </w:t>
            </w:r>
          </w:p>
          <w:p w:rsidR="001C3B36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</w:t>
            </w:r>
            <w:r w:rsidR="00647A5A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удовлетворенности качеством образования в рамках реализации образовательной программы </w:t>
            </w:r>
          </w:p>
          <w:p w:rsidR="001C3B36" w:rsidRPr="00E471C4" w:rsidRDefault="001C3B36" w:rsidP="00B25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="00E23FB8" w:rsidRPr="00812E7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09.03.03 Прикладная информатика, направленность (профиль) Когнитивные технологии</w:t>
            </w:r>
          </w:p>
          <w:p w:rsidR="001C3B36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1C3B36" w:rsidRPr="002A724B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="00647A5A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E23FB8" w:rsidRPr="00E23FB8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представителя </w:t>
            </w:r>
          </w:p>
          <w:p w:rsidR="001C3B36" w:rsidRPr="002A724B" w:rsidRDefault="00D069FB" w:rsidP="00B25285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</w:t>
            </w:r>
          </w:p>
        </w:tc>
      </w:tr>
      <w:tr w:rsidR="001C3B36" w:rsidRPr="002A724B" w:rsidTr="00B25285">
        <w:trPr>
          <w:trHeight w:val="422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F01BE8" w:rsidRDefault="001C3B36" w:rsidP="00B25285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01B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</w:t>
            </w:r>
            <w:r w:rsidRPr="00F01B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организацией сотрудничества </w:t>
            </w:r>
            <w:r w:rsidRPr="00F01B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с университетом</w:t>
            </w:r>
          </w:p>
        </w:tc>
      </w:tr>
      <w:tr w:rsidR="001C3B36" w:rsidRPr="002A724B" w:rsidTr="00B25285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1C3B36" w:rsidRPr="002A724B" w:rsidTr="00B25285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1C3B36" w:rsidRPr="002A724B" w:rsidTr="00B25285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 xml:space="preserve">Участвует ли Ваша организация (предприятие) в организации практической подготовки </w:t>
            </w:r>
            <w:proofErr w:type="gramStart"/>
            <w:r w:rsidRPr="003F4CB0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3F4CB0">
              <w:rPr>
                <w:rFonts w:ascii="Times New Roman" w:hAnsi="Times New Roman"/>
                <w:sz w:val="20"/>
                <w:szCs w:val="20"/>
              </w:rPr>
              <w:t xml:space="preserve"> университета?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1C3B36" w:rsidRPr="002A724B" w:rsidTr="00B25285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BB2611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sz w:val="20"/>
                <w:szCs w:val="20"/>
              </w:rPr>
              <w:t>Насколько целесообразно Вашей организации развивать сотрудничество с университетом</w:t>
            </w:r>
            <w:r w:rsidRPr="00BB2611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BB2611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BB2611">
              <w:rPr>
                <w:rFonts w:ascii="Times New Roman" w:hAnsi="Times New Roman"/>
                <w:sz w:val="20"/>
                <w:szCs w:val="20"/>
              </w:rPr>
              <w:t>безусловно</w:t>
            </w:r>
            <w:proofErr w:type="gramEnd"/>
            <w:r w:rsidRPr="00BB2611">
              <w:rPr>
                <w:rFonts w:ascii="Times New Roman" w:hAnsi="Times New Roman"/>
                <w:sz w:val="20"/>
                <w:szCs w:val="20"/>
              </w:rPr>
              <w:t xml:space="preserve"> целесообразно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color w:val="333333"/>
                <w:sz w:val="20"/>
                <w:szCs w:val="20"/>
              </w:rPr>
              <w:t>Это больше необходимо университету</w:t>
            </w:r>
          </w:p>
        </w:tc>
      </w:tr>
      <w:tr w:rsidR="001C3B36" w:rsidRPr="002A724B" w:rsidTr="00B25285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553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F01BE8" w:rsidRDefault="001C3B36" w:rsidP="00B25285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B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 качеством подготовки выпускников</w:t>
            </w:r>
          </w:p>
        </w:tc>
      </w:tr>
      <w:tr w:rsidR="001C3B36" w:rsidRPr="002A724B" w:rsidTr="00B25285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соответствуют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В основном соответствуют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соответствуют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соответствуют</w:t>
            </w:r>
          </w:p>
        </w:tc>
      </w:tr>
      <w:tr w:rsidR="001C3B36" w:rsidRPr="002A724B" w:rsidTr="00B25285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F66F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теоретической подготовки выпускников</w:t>
            </w:r>
            <w:r w:rsidRPr="003F4CB0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2A724B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1C3B36" w:rsidRPr="002A724B" w:rsidTr="001C3B36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1C3B36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практической подготовки выпускников</w:t>
            </w: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2A724B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1C3B36" w:rsidRPr="002A724B" w:rsidTr="001C3B36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lastRenderedPageBreak/>
              <w:t>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Улучшение материально-технической базы образовательной организации</w:t>
            </w:r>
          </w:p>
        </w:tc>
      </w:tr>
      <w:tr w:rsidR="001C3B36" w:rsidRPr="002A724B" w:rsidTr="00B25285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 xml:space="preserve">Какие профессиональные качества выпускников </w:t>
            </w:r>
            <w:proofErr w:type="gramStart"/>
            <w:r w:rsidRPr="003F4CB0">
              <w:rPr>
                <w:rFonts w:ascii="Times New Roman" w:hAnsi="Times New Roman"/>
                <w:sz w:val="20"/>
                <w:szCs w:val="20"/>
              </w:rPr>
              <w:t>необходимы</w:t>
            </w:r>
            <w:proofErr w:type="gramEnd"/>
            <w:r w:rsidRPr="003F4CB0">
              <w:rPr>
                <w:rFonts w:ascii="Times New Roman" w:hAnsi="Times New Roman"/>
                <w:sz w:val="20"/>
                <w:szCs w:val="20"/>
              </w:rPr>
              <w:t xml:space="preserve"> прежде всего для их успешной профессиональной деятельности</w:t>
            </w:r>
            <w:r w:rsidRPr="003F4CB0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Знание законодательства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Знание иностранного языка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1C3B36" w:rsidRPr="002A724B" w:rsidTr="00B25285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F66F4D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745384" w:rsidRPr="004D0291" w:rsidRDefault="00745384" w:rsidP="00745384">
      <w:pPr>
        <w:rPr>
          <w:sz w:val="24"/>
          <w:szCs w:val="24"/>
        </w:rPr>
      </w:pPr>
    </w:p>
    <w:p w:rsidR="00745384" w:rsidRPr="004D0291" w:rsidRDefault="00745384" w:rsidP="00745384">
      <w:pPr>
        <w:rPr>
          <w:sz w:val="24"/>
          <w:szCs w:val="24"/>
        </w:rPr>
      </w:pP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069FB" w:rsidRDefault="00D069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49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26"/>
        <w:gridCol w:w="2268"/>
        <w:gridCol w:w="2551"/>
        <w:gridCol w:w="2410"/>
        <w:gridCol w:w="1843"/>
      </w:tblGrid>
      <w:tr w:rsidR="00A55DFB" w:rsidRPr="00AF331D" w:rsidTr="00B25285">
        <w:trPr>
          <w:trHeight w:val="21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</w:t>
            </w:r>
            <w:r w:rsidR="00647A5A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 рамках реализации образовательной программы</w:t>
            </w:r>
          </w:p>
          <w:p w:rsidR="00A55DFB" w:rsidRPr="00AF331D" w:rsidRDefault="00A55DFB" w:rsidP="00AF33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55DFB" w:rsidRPr="00AF331D" w:rsidRDefault="00A55DFB" w:rsidP="00AF33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z w:val="20"/>
                <w:szCs w:val="20"/>
              </w:rPr>
              <w:t xml:space="preserve">Выберите факультет/ институт, на котором Вы обучаетесь </w:t>
            </w:r>
            <w:r w:rsidR="00A96865" w:rsidRPr="00AF331D">
              <w:rPr>
                <w:rFonts w:ascii="Times New Roman" w:hAnsi="Times New Roman"/>
                <w:sz w:val="20"/>
                <w:szCs w:val="20"/>
                <w:u w:val="single"/>
              </w:rPr>
              <w:t>физико-математический</w:t>
            </w:r>
          </w:p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55DFB" w:rsidRPr="00AF331D" w:rsidRDefault="00A55DFB" w:rsidP="00AF33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="00D069FB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A96865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6</w:t>
            </w:r>
            <w:r w:rsidR="00AF331D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7</w:t>
            </w:r>
            <w:r w:rsidR="00A96865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обучающихся</w:t>
            </w:r>
            <w:proofErr w:type="gramEnd"/>
            <w:r w:rsidR="00647A5A"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  <w:p w:rsidR="00A55DFB" w:rsidRPr="00AF331D" w:rsidRDefault="00D069FB" w:rsidP="00AF33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</w:t>
            </w:r>
          </w:p>
        </w:tc>
      </w:tr>
      <w:tr w:rsidR="00A55DFB" w:rsidRPr="00AF331D" w:rsidTr="00B25285">
        <w:trPr>
          <w:trHeight w:val="442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Удовлетворенность организацией, содержанием и качеством образовательного процесса</w:t>
            </w:r>
          </w:p>
        </w:tc>
      </w:tr>
      <w:tr w:rsidR="00A55DFB" w:rsidRPr="00AF331D" w:rsidTr="00AF331D">
        <w:trPr>
          <w:trHeight w:val="716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, не оправдал свои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6865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88.1% (59)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4.5% (3)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4.5% (3)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3.0% (2)</w:t>
            </w:r>
          </w:p>
        </w:tc>
      </w:tr>
      <w:tr w:rsidR="00A55DFB" w:rsidRPr="00AF331D" w:rsidTr="00AF331D">
        <w:trPr>
          <w:trHeight w:val="63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865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</w:t>
            </w:r>
          </w:p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6865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55DFB" w:rsidRPr="00AF331D" w:rsidRDefault="00A55DFB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47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91.0% (61)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3.0% (2)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3.0% (2)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3.0% (2)</w:t>
            </w:r>
          </w:p>
        </w:tc>
      </w:tr>
      <w:tr w:rsidR="00AF331D" w:rsidRPr="00AF331D" w:rsidTr="00AF331D">
        <w:trPr>
          <w:trHeight w:val="5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в полной мере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AF331D" w:rsidRPr="00AF331D" w:rsidTr="00AF331D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79.1% (53)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7.5% (5)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7.5% (5)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6.0% (4)</w:t>
            </w:r>
          </w:p>
        </w:tc>
      </w:tr>
      <w:tr w:rsidR="00AF331D" w:rsidRPr="00AF331D" w:rsidTr="00AF331D">
        <w:trPr>
          <w:trHeight w:val="44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Всегда ли Вам доступна вся необходимая информация, касающаяся учебного процесса (рабочие программы дисциплин, в </w:t>
            </w:r>
            <w:proofErr w:type="spellStart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Совсем недоступна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98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40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3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8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знаком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31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1127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431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56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Частично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41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1032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30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928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30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37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Неудолетворительно</w:t>
            </w:r>
            <w:proofErr w:type="spellEnd"/>
          </w:p>
        </w:tc>
      </w:tr>
      <w:tr w:rsidR="00AF331D" w:rsidRPr="00AF331D" w:rsidTr="00AF331D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88.1% (59)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4.5% (3)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4.5% (3)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3.0% (2)</w:t>
            </w:r>
          </w:p>
        </w:tc>
      </w:tr>
      <w:tr w:rsidR="00AF331D" w:rsidRPr="00AF331D" w:rsidTr="00AF331D">
        <w:trPr>
          <w:trHeight w:val="69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Чувствуете ли себя подготовленным к Вашей профессиональной деятельности?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подготовлен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43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95.5% (64)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</w:tr>
      <w:tr w:rsidR="00AF331D" w:rsidRPr="00AF331D" w:rsidTr="00AF331D">
        <w:trPr>
          <w:trHeight w:val="50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 Вы оцениваете организацию </w:t>
            </w:r>
            <w:proofErr w:type="spellStart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внеучебной</w:t>
            </w:r>
            <w:proofErr w:type="spellEnd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57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95.5% (64)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1.5% (1)</w:t>
            </w:r>
          </w:p>
        </w:tc>
      </w:tr>
      <w:tr w:rsidR="00AF331D" w:rsidRPr="00AF331D" w:rsidTr="00AF331D">
        <w:trPr>
          <w:trHeight w:val="50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Активно участвую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Пока не участвую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Затрудняюсь 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ответить</w:t>
            </w:r>
          </w:p>
        </w:tc>
      </w:tr>
      <w:tr w:rsidR="00AF331D" w:rsidRPr="00AF331D" w:rsidTr="00AF331D">
        <w:trPr>
          <w:trHeight w:val="8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z w:val="20"/>
                <w:szCs w:val="20"/>
              </w:rPr>
              <w:t>55.2% (37)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z w:val="20"/>
                <w:szCs w:val="20"/>
              </w:rPr>
              <w:t>14.9% (10)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z w:val="20"/>
                <w:szCs w:val="20"/>
              </w:rPr>
              <w:t>14.9% (10)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z w:val="20"/>
                <w:szCs w:val="20"/>
              </w:rPr>
              <w:t>14.9% (10)</w:t>
            </w:r>
          </w:p>
        </w:tc>
      </w:tr>
      <w:tr w:rsidR="00AF331D" w:rsidRPr="00AF331D" w:rsidTr="00B25285">
        <w:trPr>
          <w:trHeight w:val="3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333333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color w:val="333333"/>
                <w:sz w:val="20"/>
                <w:szCs w:val="20"/>
              </w:rPr>
              <w:t>Удовлетворенность материально-технической и информационной базой университета</w:t>
            </w:r>
          </w:p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F331D" w:rsidRPr="00AF331D" w:rsidTr="00AF331D">
        <w:trPr>
          <w:trHeight w:val="667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Отличные условия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Хорошие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соответствующие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Неудовлетворительные условия</w:t>
            </w:r>
          </w:p>
        </w:tc>
      </w:tr>
      <w:tr w:rsidR="00AF331D" w:rsidRPr="00AF331D" w:rsidTr="00AF331D">
        <w:trPr>
          <w:trHeight w:val="337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108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 полностью</w:t>
            </w:r>
          </w:p>
        </w:tc>
      </w:tr>
      <w:tr w:rsidR="00AF331D" w:rsidRPr="00AF331D" w:rsidTr="00AF331D">
        <w:trPr>
          <w:trHeight w:val="33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35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F331D" w:rsidRPr="00AF331D" w:rsidTr="00AF331D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98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 полностью</w:t>
            </w:r>
          </w:p>
        </w:tc>
      </w:tr>
      <w:tr w:rsidR="00AF331D" w:rsidRPr="00AF331D" w:rsidTr="00AF331D">
        <w:trPr>
          <w:trHeight w:val="23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67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Печатной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 и печатной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AF331D" w:rsidRPr="00AF331D" w:rsidTr="00AF331D">
        <w:trPr>
          <w:trHeight w:val="30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AF331D" w:rsidRPr="00AF331D" w:rsidTr="00AF331D">
        <w:trPr>
          <w:trHeight w:val="67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147436248"/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AF331D" w:rsidRPr="00AF331D" w:rsidTr="00AF331D">
        <w:trPr>
          <w:trHeight w:val="7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100% (67)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bookmarkEnd w:id="1"/>
      <w:tr w:rsidR="00AF331D" w:rsidRPr="00AF331D" w:rsidTr="00B25285">
        <w:trPr>
          <w:trHeight w:val="818"/>
        </w:trPr>
        <w:tc>
          <w:tcPr>
            <w:tcW w:w="14498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Удовлетворенность социально-бытовыми условиями</w:t>
            </w:r>
          </w:p>
        </w:tc>
      </w:tr>
      <w:tr w:rsidR="00AF331D" w:rsidRPr="00AF331D" w:rsidTr="00462912">
        <w:trPr>
          <w:trHeight w:val="41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устраивают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проживаю в общежитии</w:t>
            </w:r>
          </w:p>
        </w:tc>
      </w:tr>
      <w:tr w:rsidR="00AF331D" w:rsidRPr="00AF331D" w:rsidTr="00462912">
        <w:trPr>
          <w:trHeight w:val="56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4.5% (3)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95.5% (64)</w:t>
            </w:r>
          </w:p>
        </w:tc>
      </w:tr>
      <w:tr w:rsidR="00AF331D" w:rsidRPr="00AF331D" w:rsidTr="00462912">
        <w:trPr>
          <w:trHeight w:val="832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4629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color w:val="000000"/>
                <w:sz w:val="20"/>
                <w:szCs w:val="20"/>
              </w:rPr>
              <w:t>Не питаюсь в студенческих столовых</w:t>
            </w:r>
          </w:p>
        </w:tc>
      </w:tr>
      <w:tr w:rsidR="00AF331D" w:rsidRPr="00AF331D" w:rsidTr="00462912">
        <w:trPr>
          <w:trHeight w:val="600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31D" w:rsidRPr="00AF331D" w:rsidRDefault="00AF331D" w:rsidP="00AF331D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94.0% (63)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6.0% (4)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31D" w:rsidRPr="00AF331D" w:rsidRDefault="00AF331D" w:rsidP="00462912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F331D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</w:tbl>
    <w:p w:rsidR="00A55DFB" w:rsidRPr="003D5250" w:rsidRDefault="00A55DFB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F30BD" w:rsidRPr="00531970" w:rsidRDefault="00CF30BD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31970">
        <w:rPr>
          <w:rFonts w:ascii="Times New Roman" w:hAnsi="Times New Roman"/>
          <w:b/>
          <w:sz w:val="24"/>
          <w:szCs w:val="24"/>
        </w:rPr>
        <w:t>Приложение 8.</w:t>
      </w:r>
      <w:r w:rsidR="00D069FB">
        <w:rPr>
          <w:rFonts w:ascii="Times New Roman" w:hAnsi="Times New Roman"/>
          <w:b/>
          <w:sz w:val="24"/>
          <w:szCs w:val="24"/>
        </w:rPr>
        <w:t xml:space="preserve"> </w:t>
      </w:r>
      <w:r w:rsidRPr="00531970">
        <w:rPr>
          <w:rFonts w:ascii="Times New Roman" w:hAnsi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CF30BD" w:rsidRPr="00531970" w:rsidRDefault="00CF30BD" w:rsidP="00F263DA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F30BD" w:rsidRDefault="00D069FB" w:rsidP="00D069FB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006B4E">
        <w:rPr>
          <w:rFonts w:ascii="Times New Roman" w:hAnsi="Times New Roman"/>
          <w:sz w:val="24"/>
          <w:szCs w:val="24"/>
          <w:u w:val="single"/>
        </w:rPr>
        <w:t>09.03.03 Прикладная информатика, направленность (профиль) Когнитивные технологии</w:t>
      </w:r>
    </w:p>
    <w:p w:rsidR="00D069FB" w:rsidRPr="00531970" w:rsidRDefault="00D069FB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0BD" w:rsidRDefault="00CF30BD" w:rsidP="00D069FB">
      <w:pPr>
        <w:widowControl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1 – </w:t>
      </w:r>
      <w:r w:rsidRPr="00531970">
        <w:rPr>
          <w:rFonts w:ascii="Times New Roman" w:hAnsi="Times New Roman"/>
          <w:iCs/>
          <w:sz w:val="28"/>
          <w:szCs w:val="28"/>
        </w:rPr>
        <w:t>Сведения о востребованности выпускников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79"/>
        <w:gridCol w:w="453"/>
        <w:gridCol w:w="1093"/>
        <w:gridCol w:w="704"/>
        <w:gridCol w:w="705"/>
        <w:gridCol w:w="986"/>
        <w:gridCol w:w="987"/>
        <w:gridCol w:w="986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F263DA" w:rsidRPr="008C5B22" w:rsidTr="007C1730">
        <w:trPr>
          <w:cantSplit/>
          <w:trHeight w:val="2872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 по специальности ОП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</w:t>
            </w:r>
            <w:r w:rsidR="00647A5A">
              <w:rPr>
                <w:rFonts w:ascii="Times New Roman" w:hAnsi="Times New Roman"/>
              </w:rPr>
              <w:t xml:space="preserve"> </w:t>
            </w:r>
            <w:r w:rsidRPr="008C5B22">
              <w:rPr>
                <w:rFonts w:ascii="Times New Roman" w:hAnsi="Times New Roman"/>
              </w:rPr>
              <w:t>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трудоустроенные у работодателя,</w:t>
            </w:r>
            <w:r w:rsidR="00647A5A">
              <w:rPr>
                <w:rFonts w:ascii="Times New Roman" w:hAnsi="Times New Roman"/>
              </w:rPr>
              <w:t xml:space="preserve"> </w:t>
            </w:r>
            <w:r w:rsidRPr="008C5B22">
              <w:rPr>
                <w:rFonts w:ascii="Times New Roman" w:hAnsi="Times New Roman"/>
              </w:rPr>
              <w:t>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Заработная плата выпускника</w:t>
            </w:r>
          </w:p>
        </w:tc>
      </w:tr>
      <w:tr w:rsidR="00F263DA" w:rsidRPr="008C5B22" w:rsidTr="007C1730">
        <w:trPr>
          <w:cantSplit/>
          <w:trHeight w:val="2644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8C5B22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  <w:sz w:val="20"/>
                <w:szCs w:val="20"/>
              </w:rPr>
              <w:t xml:space="preserve"> у работодателя,</w:t>
            </w:r>
            <w:r w:rsidR="00647A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C5B22">
              <w:rPr>
                <w:rFonts w:ascii="Times New Roman" w:hAnsi="Times New Roman"/>
                <w:sz w:val="20"/>
                <w:szCs w:val="20"/>
              </w:rPr>
              <w:t xml:space="preserve">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доля, % от количест</w:t>
            </w:r>
            <w:r w:rsidR="0050328A">
              <w:rPr>
                <w:rFonts w:ascii="Times New Roman" w:hAnsi="Times New Roman"/>
              </w:rPr>
              <w:t xml:space="preserve">во </w:t>
            </w:r>
            <w:r w:rsidRPr="008C5B22">
              <w:rPr>
                <w:rFonts w:ascii="Times New Roman" w:hAnsi="Times New Roman"/>
              </w:rPr>
              <w:t xml:space="preserve">целевых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591F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менее 28000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29000-40000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41000-60000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61000-80000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81000-150000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более 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BC6DC6" w:rsidRPr="008C5B22" w:rsidTr="00BC6DC6">
        <w:trPr>
          <w:cantSplit/>
          <w:trHeight w:val="264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Физико-математический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Инженерное дело, технологии</w:t>
            </w:r>
          </w:p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и технические науки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09.03.03 Прикладная информатика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Когнитивные технологии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A839EC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A839EC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C6DC6" w:rsidRPr="00812E7E" w:rsidRDefault="00BC6DC6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BC6DC6" w:rsidRPr="00812E7E" w:rsidRDefault="00B5744B" w:rsidP="00BC6DC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D069FB" w:rsidRDefault="00D069FB" w:rsidP="00D069F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9FB" w:rsidRDefault="00D069FB" w:rsidP="00D069F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9FB" w:rsidRDefault="00D069FB" w:rsidP="00D069F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9FB" w:rsidRDefault="00D069FB" w:rsidP="00D069F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30BD" w:rsidRDefault="00CF30BD" w:rsidP="00D069FB">
      <w:pPr>
        <w:widowControl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2 – </w:t>
      </w:r>
      <w:r w:rsidRPr="00531970">
        <w:rPr>
          <w:rFonts w:ascii="Times New Roman" w:hAnsi="Times New Roman"/>
          <w:iCs/>
          <w:sz w:val="28"/>
          <w:szCs w:val="28"/>
        </w:rPr>
        <w:t>Анализ результатов трудоустройства выпускников</w:t>
      </w:r>
    </w:p>
    <w:p w:rsidR="00D069FB" w:rsidRDefault="00D069FB" w:rsidP="00D069FB">
      <w:pPr>
        <w:widowControl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tbl>
      <w:tblPr>
        <w:tblW w:w="16112" w:type="dxa"/>
        <w:tblInd w:w="96" w:type="dxa"/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6"/>
        <w:gridCol w:w="1252"/>
        <w:gridCol w:w="1701"/>
        <w:gridCol w:w="850"/>
        <w:gridCol w:w="851"/>
        <w:gridCol w:w="1701"/>
        <w:gridCol w:w="567"/>
        <w:gridCol w:w="690"/>
        <w:gridCol w:w="482"/>
        <w:gridCol w:w="812"/>
        <w:gridCol w:w="709"/>
        <w:gridCol w:w="992"/>
        <w:gridCol w:w="567"/>
        <w:gridCol w:w="500"/>
        <w:gridCol w:w="429"/>
        <w:gridCol w:w="429"/>
      </w:tblGrid>
      <w:tr w:rsidR="00F263DA" w:rsidRPr="00271998" w:rsidTr="00812E7E">
        <w:trPr>
          <w:gridAfter w:val="2"/>
          <w:wAfter w:w="858" w:type="dxa"/>
          <w:trHeight w:val="3486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осуществляющие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официальную трудовую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деятельность на предприятиях или в организациях</w:t>
            </w:r>
            <w:r w:rsidR="00647A5A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трудовому договору, договору ГПХ в соответствии с трудовым законодательством, законодательством</w:t>
            </w:r>
            <w:r w:rsidR="00647A5A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об обязательном пенсионном страховании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применяющие специальный налоговый режим «Налог на профессиональный доход» (в статусе </w:t>
            </w:r>
            <w:proofErr w:type="spellStart"/>
            <w:r w:rsidRPr="00271998">
              <w:rPr>
                <w:rFonts w:ascii="Times New Roman" w:hAnsi="Times New Roman"/>
                <w:b/>
                <w:bCs/>
              </w:rPr>
              <w:t>самозанятого</w:t>
            </w:r>
            <w:proofErr w:type="spellEnd"/>
            <w:r w:rsidRPr="00271998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контролю за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 xml:space="preserve">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продолжившие</w:t>
            </w:r>
            <w:r w:rsidR="00647A5A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очное обучение без совмещения с работой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 из числа иностранных граждан и лиц без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гражданства,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не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трудоустроенных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в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Российской</w:t>
            </w:r>
            <w:r w:rsidR="00D069FB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Федерации</w:t>
            </w:r>
            <w:r w:rsidR="00647A5A"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данным СФ России и не находящихся на территории Российской Федерации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Уровень трудоустройства выпускников</w:t>
            </w:r>
          </w:p>
        </w:tc>
      </w:tr>
      <w:tr w:rsidR="00F263DA" w:rsidRPr="00271998" w:rsidTr="00812E7E">
        <w:trPr>
          <w:gridAfter w:val="2"/>
          <w:wAfter w:w="858" w:type="dxa"/>
          <w:cantSplit/>
          <w:trHeight w:val="1477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5841A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71998">
              <w:rPr>
                <w:rFonts w:ascii="Times New Roman" w:hAnsi="Times New Roman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5841A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271998">
              <w:rPr>
                <w:rFonts w:ascii="Times New Roman" w:hAnsi="Times New Roman"/>
              </w:rPr>
              <w:t>совмещающие</w:t>
            </w:r>
            <w:proofErr w:type="gramEnd"/>
            <w:r w:rsidRPr="00271998">
              <w:rPr>
                <w:rFonts w:ascii="Times New Roman" w:hAnsi="Times New Roman"/>
              </w:rPr>
              <w:t xml:space="preserve"> работу с учебой в очной форме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812E7E" w:rsidRPr="00271998" w:rsidTr="00411C72">
        <w:trPr>
          <w:trHeight w:val="4107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Физико-математический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Инженерное дело, технологии</w:t>
            </w:r>
          </w:p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и технические науки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09.03.03 Прикладная информатика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12E7E">
              <w:rPr>
                <w:rFonts w:ascii="Times New Roman" w:hAnsi="Times New Roman"/>
                <w:bCs/>
                <w:sz w:val="20"/>
                <w:szCs w:val="20"/>
              </w:rPr>
              <w:t>Когнитивные технологии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E7E" w:rsidRPr="00812E7E" w:rsidRDefault="00411C72" w:rsidP="00A839E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839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E7E" w:rsidRPr="00812E7E" w:rsidRDefault="00411C72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2E7E" w:rsidRPr="00812E7E" w:rsidRDefault="00411C72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12E7E" w:rsidRPr="00812E7E" w:rsidRDefault="00411C72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411C72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A839EC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2E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2E7E" w:rsidRPr="00812E7E" w:rsidRDefault="00A839EC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812E7E" w:rsidRPr="00812E7E" w:rsidRDefault="00A839EC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812E7E" w:rsidRPr="00812E7E" w:rsidRDefault="00A839EC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812E7E" w:rsidRPr="00812E7E" w:rsidRDefault="00A839EC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9" w:type="dxa"/>
            <w:textDirection w:val="btLr"/>
            <w:vAlign w:val="bottom"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9" w:type="dxa"/>
            <w:textDirection w:val="btLr"/>
            <w:vAlign w:val="bottom"/>
          </w:tcPr>
          <w:p w:rsidR="00812E7E" w:rsidRPr="00812E7E" w:rsidRDefault="00812E7E" w:rsidP="00812E7E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263DA" w:rsidRPr="00531970" w:rsidRDefault="00F263DA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sectPr w:rsidR="00F263DA" w:rsidRPr="00531970" w:rsidSect="00904CF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DF8" w:rsidRDefault="001B6DF8" w:rsidP="00D41B1C">
      <w:pPr>
        <w:spacing w:after="0" w:line="240" w:lineRule="auto"/>
      </w:pPr>
      <w:r>
        <w:separator/>
      </w:r>
    </w:p>
  </w:endnote>
  <w:endnote w:type="continuationSeparator" w:id="0">
    <w:p w:rsidR="001B6DF8" w:rsidRDefault="001B6DF8" w:rsidP="00D4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DF8" w:rsidRDefault="001B6DF8" w:rsidP="00D41B1C">
      <w:pPr>
        <w:spacing w:after="0" w:line="240" w:lineRule="auto"/>
      </w:pPr>
      <w:r>
        <w:separator/>
      </w:r>
    </w:p>
  </w:footnote>
  <w:footnote w:type="continuationSeparator" w:id="0">
    <w:p w:rsidR="001B6DF8" w:rsidRDefault="001B6DF8" w:rsidP="00D4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3C4"/>
    <w:multiLevelType w:val="hybridMultilevel"/>
    <w:tmpl w:val="9758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D42DE"/>
    <w:multiLevelType w:val="hybridMultilevel"/>
    <w:tmpl w:val="064E608E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B60B5"/>
    <w:multiLevelType w:val="hybridMultilevel"/>
    <w:tmpl w:val="9D4CDC64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74CC6"/>
    <w:multiLevelType w:val="hybridMultilevel"/>
    <w:tmpl w:val="40B00D4C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15CE1"/>
    <w:multiLevelType w:val="hybridMultilevel"/>
    <w:tmpl w:val="EE724A8E"/>
    <w:lvl w:ilvl="0" w:tplc="6580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27FDE"/>
    <w:multiLevelType w:val="hybridMultilevel"/>
    <w:tmpl w:val="6DDCF036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55855"/>
    <w:multiLevelType w:val="hybridMultilevel"/>
    <w:tmpl w:val="07D838C0"/>
    <w:lvl w:ilvl="0" w:tplc="860E2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408A4"/>
    <w:multiLevelType w:val="hybridMultilevel"/>
    <w:tmpl w:val="43BAA192"/>
    <w:lvl w:ilvl="0" w:tplc="C6A2AF0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26484281"/>
    <w:multiLevelType w:val="hybridMultilevel"/>
    <w:tmpl w:val="0C9C2976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549AA"/>
    <w:multiLevelType w:val="hybridMultilevel"/>
    <w:tmpl w:val="A2A057CC"/>
    <w:lvl w:ilvl="0" w:tplc="78A4C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410A44"/>
    <w:multiLevelType w:val="hybridMultilevel"/>
    <w:tmpl w:val="F4783B6E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71F63"/>
    <w:multiLevelType w:val="hybridMultilevel"/>
    <w:tmpl w:val="B9825EAE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C0DC0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E4875"/>
    <w:multiLevelType w:val="hybridMultilevel"/>
    <w:tmpl w:val="FD9E430E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A1335C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551BF"/>
    <w:multiLevelType w:val="hybridMultilevel"/>
    <w:tmpl w:val="896C647C"/>
    <w:lvl w:ilvl="0" w:tplc="687E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103FBA"/>
    <w:multiLevelType w:val="multilevel"/>
    <w:tmpl w:val="42EA5B5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3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9">
    <w:nsid w:val="43A127A7"/>
    <w:multiLevelType w:val="hybridMultilevel"/>
    <w:tmpl w:val="D7D4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17ACE"/>
    <w:multiLevelType w:val="hybridMultilevel"/>
    <w:tmpl w:val="FF68EB4C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43693"/>
    <w:multiLevelType w:val="hybridMultilevel"/>
    <w:tmpl w:val="E4A2D8C4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C875F9"/>
    <w:multiLevelType w:val="hybridMultilevel"/>
    <w:tmpl w:val="344A4FF6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E5113"/>
    <w:multiLevelType w:val="hybridMultilevel"/>
    <w:tmpl w:val="A0F8F728"/>
    <w:lvl w:ilvl="0" w:tplc="AFD067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E2ADB"/>
    <w:multiLevelType w:val="hybridMultilevel"/>
    <w:tmpl w:val="846241E6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54417"/>
    <w:multiLevelType w:val="hybridMultilevel"/>
    <w:tmpl w:val="C28E64BE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53AB1"/>
    <w:multiLevelType w:val="hybridMultilevel"/>
    <w:tmpl w:val="AD5C47D2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981A0E"/>
    <w:multiLevelType w:val="hybridMultilevel"/>
    <w:tmpl w:val="823EF78C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A748E7"/>
    <w:multiLevelType w:val="hybridMultilevel"/>
    <w:tmpl w:val="F25677BE"/>
    <w:lvl w:ilvl="0" w:tplc="671CF2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123A7"/>
    <w:multiLevelType w:val="hybridMultilevel"/>
    <w:tmpl w:val="F320C434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BF6A33"/>
    <w:multiLevelType w:val="hybridMultilevel"/>
    <w:tmpl w:val="C98EFF4A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722F75"/>
    <w:multiLevelType w:val="hybridMultilevel"/>
    <w:tmpl w:val="966ADC96"/>
    <w:lvl w:ilvl="0" w:tplc="6580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C2592"/>
    <w:multiLevelType w:val="hybridMultilevel"/>
    <w:tmpl w:val="013CA53A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6"/>
  </w:num>
  <w:num w:numId="4">
    <w:abstractNumId w:val="17"/>
  </w:num>
  <w:num w:numId="5">
    <w:abstractNumId w:val="20"/>
  </w:num>
  <w:num w:numId="6">
    <w:abstractNumId w:val="25"/>
  </w:num>
  <w:num w:numId="7">
    <w:abstractNumId w:val="0"/>
  </w:num>
  <w:num w:numId="8">
    <w:abstractNumId w:val="19"/>
  </w:num>
  <w:num w:numId="9">
    <w:abstractNumId w:val="22"/>
  </w:num>
  <w:num w:numId="10">
    <w:abstractNumId w:val="26"/>
  </w:num>
  <w:num w:numId="11">
    <w:abstractNumId w:val="2"/>
  </w:num>
  <w:num w:numId="12">
    <w:abstractNumId w:val="15"/>
  </w:num>
  <w:num w:numId="13">
    <w:abstractNumId w:val="30"/>
  </w:num>
  <w:num w:numId="14">
    <w:abstractNumId w:val="18"/>
  </w:num>
  <w:num w:numId="15">
    <w:abstractNumId w:val="21"/>
  </w:num>
  <w:num w:numId="16">
    <w:abstractNumId w:val="8"/>
  </w:num>
  <w:num w:numId="17">
    <w:abstractNumId w:val="28"/>
  </w:num>
  <w:num w:numId="18">
    <w:abstractNumId w:val="10"/>
  </w:num>
  <w:num w:numId="19">
    <w:abstractNumId w:val="6"/>
  </w:num>
  <w:num w:numId="20">
    <w:abstractNumId w:val="12"/>
  </w:num>
  <w:num w:numId="21">
    <w:abstractNumId w:val="31"/>
  </w:num>
  <w:num w:numId="22">
    <w:abstractNumId w:val="23"/>
  </w:num>
  <w:num w:numId="23">
    <w:abstractNumId w:val="32"/>
  </w:num>
  <w:num w:numId="24">
    <w:abstractNumId w:val="3"/>
  </w:num>
  <w:num w:numId="25">
    <w:abstractNumId w:val="24"/>
  </w:num>
  <w:num w:numId="26">
    <w:abstractNumId w:val="27"/>
  </w:num>
  <w:num w:numId="27">
    <w:abstractNumId w:val="5"/>
  </w:num>
  <w:num w:numId="28">
    <w:abstractNumId w:val="11"/>
  </w:num>
  <w:num w:numId="29">
    <w:abstractNumId w:val="4"/>
  </w:num>
  <w:num w:numId="30">
    <w:abstractNumId w:val="34"/>
  </w:num>
  <w:num w:numId="31">
    <w:abstractNumId w:val="1"/>
  </w:num>
  <w:num w:numId="32">
    <w:abstractNumId w:val="33"/>
  </w:num>
  <w:num w:numId="33">
    <w:abstractNumId w:val="35"/>
  </w:num>
  <w:num w:numId="34">
    <w:abstractNumId w:val="14"/>
  </w:num>
  <w:num w:numId="35">
    <w:abstractNumId w:val="29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1C"/>
    <w:rsid w:val="000071B5"/>
    <w:rsid w:val="000351E2"/>
    <w:rsid w:val="00037BE5"/>
    <w:rsid w:val="000400B5"/>
    <w:rsid w:val="000460EE"/>
    <w:rsid w:val="0006509B"/>
    <w:rsid w:val="00071562"/>
    <w:rsid w:val="000860F4"/>
    <w:rsid w:val="000D2B7E"/>
    <w:rsid w:val="000E7181"/>
    <w:rsid w:val="000F296C"/>
    <w:rsid w:val="000F6081"/>
    <w:rsid w:val="000F6325"/>
    <w:rsid w:val="0010199F"/>
    <w:rsid w:val="00120009"/>
    <w:rsid w:val="00166D09"/>
    <w:rsid w:val="0017456F"/>
    <w:rsid w:val="001978DF"/>
    <w:rsid w:val="001B3F8A"/>
    <w:rsid w:val="001B6DF8"/>
    <w:rsid w:val="001C3B36"/>
    <w:rsid w:val="001E2345"/>
    <w:rsid w:val="001E469E"/>
    <w:rsid w:val="001E59E6"/>
    <w:rsid w:val="001F62AF"/>
    <w:rsid w:val="002107E4"/>
    <w:rsid w:val="00215262"/>
    <w:rsid w:val="00223DD8"/>
    <w:rsid w:val="00227516"/>
    <w:rsid w:val="002D5AD7"/>
    <w:rsid w:val="002F2ACD"/>
    <w:rsid w:val="003042B7"/>
    <w:rsid w:val="00325EAA"/>
    <w:rsid w:val="003956D3"/>
    <w:rsid w:val="003D5250"/>
    <w:rsid w:val="003E489D"/>
    <w:rsid w:val="003F4652"/>
    <w:rsid w:val="00411C72"/>
    <w:rsid w:val="00462912"/>
    <w:rsid w:val="00490D15"/>
    <w:rsid w:val="004B559B"/>
    <w:rsid w:val="004B6781"/>
    <w:rsid w:val="004D062D"/>
    <w:rsid w:val="0050328A"/>
    <w:rsid w:val="00523D26"/>
    <w:rsid w:val="00531970"/>
    <w:rsid w:val="005338D1"/>
    <w:rsid w:val="00570752"/>
    <w:rsid w:val="005841AB"/>
    <w:rsid w:val="00591FCB"/>
    <w:rsid w:val="005B3811"/>
    <w:rsid w:val="005C4C3D"/>
    <w:rsid w:val="00647A5A"/>
    <w:rsid w:val="00650377"/>
    <w:rsid w:val="00667773"/>
    <w:rsid w:val="00686E18"/>
    <w:rsid w:val="006B627F"/>
    <w:rsid w:val="006E11A7"/>
    <w:rsid w:val="006E371F"/>
    <w:rsid w:val="00706C6D"/>
    <w:rsid w:val="00721B4D"/>
    <w:rsid w:val="00725DE4"/>
    <w:rsid w:val="00727164"/>
    <w:rsid w:val="00745384"/>
    <w:rsid w:val="00754443"/>
    <w:rsid w:val="0077007A"/>
    <w:rsid w:val="007747D2"/>
    <w:rsid w:val="00776B7A"/>
    <w:rsid w:val="007A38AF"/>
    <w:rsid w:val="007C1730"/>
    <w:rsid w:val="007F4A79"/>
    <w:rsid w:val="00812E7E"/>
    <w:rsid w:val="0081572F"/>
    <w:rsid w:val="00826F45"/>
    <w:rsid w:val="00841804"/>
    <w:rsid w:val="00842627"/>
    <w:rsid w:val="008730AB"/>
    <w:rsid w:val="008800B2"/>
    <w:rsid w:val="00880831"/>
    <w:rsid w:val="008826CC"/>
    <w:rsid w:val="008B5FB7"/>
    <w:rsid w:val="008C058D"/>
    <w:rsid w:val="008D1571"/>
    <w:rsid w:val="008E526C"/>
    <w:rsid w:val="00904CF5"/>
    <w:rsid w:val="009248CB"/>
    <w:rsid w:val="00952588"/>
    <w:rsid w:val="00A10F39"/>
    <w:rsid w:val="00A152E3"/>
    <w:rsid w:val="00A55DFB"/>
    <w:rsid w:val="00A75D71"/>
    <w:rsid w:val="00A839EC"/>
    <w:rsid w:val="00A96865"/>
    <w:rsid w:val="00AF331D"/>
    <w:rsid w:val="00AF5760"/>
    <w:rsid w:val="00B10B50"/>
    <w:rsid w:val="00B11621"/>
    <w:rsid w:val="00B25285"/>
    <w:rsid w:val="00B41A8F"/>
    <w:rsid w:val="00B42F9C"/>
    <w:rsid w:val="00B5744B"/>
    <w:rsid w:val="00B85C82"/>
    <w:rsid w:val="00B93E00"/>
    <w:rsid w:val="00BB7027"/>
    <w:rsid w:val="00BC23D7"/>
    <w:rsid w:val="00BC41D0"/>
    <w:rsid w:val="00BC552A"/>
    <w:rsid w:val="00BC6DC6"/>
    <w:rsid w:val="00BD4885"/>
    <w:rsid w:val="00BE7870"/>
    <w:rsid w:val="00C042FC"/>
    <w:rsid w:val="00C058D5"/>
    <w:rsid w:val="00C061BC"/>
    <w:rsid w:val="00C40E84"/>
    <w:rsid w:val="00C53AE1"/>
    <w:rsid w:val="00C5680A"/>
    <w:rsid w:val="00C85732"/>
    <w:rsid w:val="00C967EC"/>
    <w:rsid w:val="00C97B28"/>
    <w:rsid w:val="00CB5B68"/>
    <w:rsid w:val="00CC3234"/>
    <w:rsid w:val="00CD4D32"/>
    <w:rsid w:val="00CF30BD"/>
    <w:rsid w:val="00D0261C"/>
    <w:rsid w:val="00D069FB"/>
    <w:rsid w:val="00D1423D"/>
    <w:rsid w:val="00D23E6F"/>
    <w:rsid w:val="00D41871"/>
    <w:rsid w:val="00D41B1C"/>
    <w:rsid w:val="00D5538A"/>
    <w:rsid w:val="00D709FA"/>
    <w:rsid w:val="00DF01D9"/>
    <w:rsid w:val="00DF0444"/>
    <w:rsid w:val="00E10411"/>
    <w:rsid w:val="00E17E78"/>
    <w:rsid w:val="00E23FB8"/>
    <w:rsid w:val="00E52E6F"/>
    <w:rsid w:val="00E54486"/>
    <w:rsid w:val="00EC17A9"/>
    <w:rsid w:val="00EC6134"/>
    <w:rsid w:val="00F263DA"/>
    <w:rsid w:val="00F27049"/>
    <w:rsid w:val="00F66F4D"/>
    <w:rsid w:val="00F671F3"/>
    <w:rsid w:val="00F925AD"/>
    <w:rsid w:val="00F95ABD"/>
    <w:rsid w:val="00FC3544"/>
    <w:rsid w:val="00FC4247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1B1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1B1C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D41B1C"/>
    <w:rPr>
      <w:vertAlign w:val="superscript"/>
    </w:rPr>
  </w:style>
  <w:style w:type="paragraph" w:customStyle="1" w:styleId="ConsPlusNormal">
    <w:name w:val="ConsPlusNormal"/>
    <w:rsid w:val="00CF30BD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CF30B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CF30BD"/>
    <w:pPr>
      <w:suppressAutoHyphens/>
      <w:ind w:left="720"/>
      <w:contextualSpacing/>
    </w:pPr>
    <w:rPr>
      <w:rFonts w:eastAsia="Calibri" w:cs="Calibri"/>
      <w:lang w:eastAsia="ar-SA"/>
    </w:rPr>
  </w:style>
  <w:style w:type="paragraph" w:customStyle="1" w:styleId="Default">
    <w:name w:val="Default"/>
    <w:rsid w:val="00CF3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F30BD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character" w:customStyle="1" w:styleId="organictextcontentspan">
    <w:name w:val="organictextcontentspan"/>
    <w:basedOn w:val="a0"/>
    <w:rsid w:val="00BC552A"/>
  </w:style>
  <w:style w:type="character" w:customStyle="1" w:styleId="FontStyle72">
    <w:name w:val="Font Style72"/>
    <w:rsid w:val="00647A5A"/>
    <w:rPr>
      <w:rFonts w:ascii="Times New Roman" w:eastAsia="Times New Roman" w:hAnsi="Times New Roman"/>
      <w:sz w:val="22"/>
    </w:rPr>
  </w:style>
  <w:style w:type="paragraph" w:customStyle="1" w:styleId="Style12">
    <w:name w:val="Style12"/>
    <w:basedOn w:val="a"/>
    <w:uiPriority w:val="99"/>
    <w:rsid w:val="00647A5A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5">
    <w:name w:val="Font Style125"/>
    <w:uiPriority w:val="99"/>
    <w:rsid w:val="006E11A7"/>
    <w:rPr>
      <w:rFonts w:ascii="Times New Roman" w:hAnsi="Times New Roman"/>
      <w:sz w:val="20"/>
    </w:rPr>
  </w:style>
  <w:style w:type="table" w:styleId="ab">
    <w:name w:val="Table Grid"/>
    <w:basedOn w:val="a1"/>
    <w:uiPriority w:val="59"/>
    <w:rsid w:val="00EC6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650377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1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07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A1CBC-8A3F-46B4-B178-C2301F4D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2951</TotalTime>
  <Pages>39</Pages>
  <Words>9621</Words>
  <Characters>54845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BerdichevskajaTE</dc:creator>
  <cp:keywords/>
  <dc:description/>
  <cp:lastModifiedBy>Труфанова Лидия Ивановна</cp:lastModifiedBy>
  <cp:revision>87</cp:revision>
  <cp:lastPrinted>2026-02-11T10:32:00Z</cp:lastPrinted>
  <dcterms:created xsi:type="dcterms:W3CDTF">2025-01-30T10:42:00Z</dcterms:created>
  <dcterms:modified xsi:type="dcterms:W3CDTF">2026-05-25T06:38:00Z</dcterms:modified>
</cp:coreProperties>
</file>